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E6AF" w14:textId="3351C720" w:rsidR="00E70B6D" w:rsidRDefault="008A2BC7" w:rsidP="00807A91">
      <w:pPr>
        <w:pStyle w:val="aff0"/>
        <w:rPr>
          <w:rFonts w:hint="default"/>
        </w:rPr>
      </w:pPr>
      <w:r>
        <w:rPr>
          <w:noProof/>
        </w:rPr>
        <mc:AlternateContent>
          <mc:Choice Requires="wps">
            <w:drawing>
              <wp:anchor distT="0" distB="0" distL="114300" distR="114300" simplePos="0" relativeHeight="251770880" behindDoc="0" locked="0" layoutInCell="1" allowOverlap="1" wp14:anchorId="6999BE89" wp14:editId="7C4E7A2A">
                <wp:simplePos x="0" y="0"/>
                <wp:positionH relativeFrom="margin">
                  <wp:align>right</wp:align>
                </wp:positionH>
                <wp:positionV relativeFrom="paragraph">
                  <wp:posOffset>-3175</wp:posOffset>
                </wp:positionV>
                <wp:extent cx="6096000" cy="581025"/>
                <wp:effectExtent l="0" t="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581025"/>
                        </a:xfrm>
                        <a:prstGeom prst="rect">
                          <a:avLst/>
                        </a:prstGeom>
                        <a:solidFill>
                          <a:srgbClr val="FFFFFF"/>
                        </a:solidFill>
                        <a:ln w="9525">
                          <a:solidFill>
                            <a:srgbClr val="FF0000"/>
                          </a:solidFill>
                          <a:miter lim="800000"/>
                          <a:headEnd/>
                          <a:tailEnd/>
                        </a:ln>
                      </wps:spPr>
                      <wps:txbx>
                        <w:txbxContent>
                          <w:p w14:paraId="497C599A" w14:textId="0FB592AD" w:rsidR="00E70B6D" w:rsidRDefault="00807A91" w:rsidP="00807A91">
                            <w:pPr>
                              <w:jc w:val="center"/>
                              <w:rPr>
                                <w:rFonts w:ascii="HG丸ｺﾞｼｯｸM-PRO" w:eastAsia="HG丸ｺﾞｼｯｸM-PRO" w:hAnsi="HG丸ｺﾞｼｯｸM-PRO" w:hint="default"/>
                                <w:b/>
                                <w:color w:val="FF0000"/>
                                <w:sz w:val="24"/>
                              </w:rPr>
                            </w:pPr>
                            <w:r>
                              <w:rPr>
                                <w:rFonts w:ascii="HG丸ｺﾞｼｯｸM-PRO" w:eastAsia="HG丸ｺﾞｼｯｸM-PRO" w:hAnsi="HG丸ｺﾞｼｯｸM-PRO"/>
                                <w:b/>
                                <w:color w:val="FF0000"/>
                                <w:sz w:val="24"/>
                              </w:rPr>
                              <w:t>記載例</w:t>
                            </w:r>
                            <w:r w:rsidR="006C741B">
                              <w:rPr>
                                <w:rFonts w:ascii="HG丸ｺﾞｼｯｸM-PRO" w:eastAsia="HG丸ｺﾞｼｯｸM-PRO" w:hAnsi="HG丸ｺﾞｼｯｸM-PRO"/>
                                <w:b/>
                                <w:color w:val="FF0000"/>
                                <w:sz w:val="24"/>
                              </w:rPr>
                              <w:t>（先進的取組支援）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99BE89" id="正方形/長方形 4" o:spid="_x0000_s1026" style="position:absolute;left:0;text-align:left;margin-left:428.8pt;margin-top:-.25pt;width:480pt;height:45.75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7lEgIAACEEAAAOAAAAZHJzL2Uyb0RvYy54bWysU9uO0zAQfUfiHyy/06QVLW3UdLXqUoS0&#10;XKSFD3AcJ7FwPGbsNlm+nrGb7RZ4QELkwfJkxmdmzpzZ3oy9YSeFXoMt+XyWc6ashFrbtuRfvxxe&#10;rTnzQdhaGLCq5I/K85vdyxfbwRVqAR2YWiEjEOuLwZW8C8EVWeZlp3rhZ+CUJWcD2ItAJrZZjWIg&#10;9N5kizxfZQNg7RCk8p7+3p2dfJfwm0bJ8KlpvArMlJxqC+nEdFbxzHZbUbQoXKflVIb4hyp6oS0l&#10;vUDdiSDYEfUfUL2WCB6aMJPQZ9A0WqrUA3Uzz3/r5qETTqVeiBzvLjT5/wcrP54e3GeMpXt3D/Kb&#10;Zxb2nbCtukWEoVOipnTzSFQ2OF9cHkTD01NWDR+gptGKY4DEwdhgHwGpOzYmqh8vVKsxMEk/V/lm&#10;lec0EUm+5XqeL5YphSieXjv04Z2CnsVLyZFGmdDF6d6HWI0onkJS9WB0fdDGJAPbam+QnQSN/ZC+&#10;Cd1fhxnLhpJvlpT7bxBUaxILZf0FoteB9Gt0X/J1jJkUFWl7a+ukriC0Od/psbETj5G6qFJfhLEa&#10;KTBeK6gfiVGEs05pr+jSAf7gbCCNltx/PwpUnJn3lqby5vVisyRRJ2O93hCdeO2orhzCSgIquQzI&#10;2dnYh/MiHB3qtqNM80SDhVuaZKMTyc9VTXWTDhP3085EoV/bKep5s3c/AQAA//8DAFBLAwQUAAYA&#10;CAAAACEAvQbrONsAAAAFAQAADwAAAGRycy9kb3ducmV2LnhtbEyPwU7DMBBE70j8g7VI3Fq7EEoJ&#10;caoKCbhQJJr27sZLEhGvg+224e/ZnuC2o1nNvCmWo+vFEUPsPGmYTRUIpNrbjhoN2+p5sgARkyFr&#10;ek+o4QcjLMvLi8Lk1p/oA4+b1AgOoZgbDW1KQy5lrFt0Jk79gMTepw/OJJahkTaYE4e7Xt4oNZfO&#10;dMQNrRnwqcX6a3NwXFJlw07dh7cqe1lli9vX9ft3Wmt9fTWuHkEkHNPfM5zxGR1KZtr7A9koeg08&#10;JGmY3IFg82GuWO/5mCmQZSH/05e/AAAA//8DAFBLAQItABQABgAIAAAAIQC2gziS/gAAAOEBAAAT&#10;AAAAAAAAAAAAAAAAAAAAAABbQ29udGVudF9UeXBlc10ueG1sUEsBAi0AFAAGAAgAAAAhADj9If/W&#10;AAAAlAEAAAsAAAAAAAAAAAAAAAAALwEAAF9yZWxzLy5yZWxzUEsBAi0AFAAGAAgAAAAhAB1ZvuUS&#10;AgAAIQQAAA4AAAAAAAAAAAAAAAAALgIAAGRycy9lMm9Eb2MueG1sUEsBAi0AFAAGAAgAAAAhAL0G&#10;6zjbAAAABQEAAA8AAAAAAAAAAAAAAAAAbAQAAGRycy9kb3ducmV2LnhtbFBLBQYAAAAABAAEAPMA&#10;AAB0BQAAAAA=&#10;" strokecolor="red">
                <v:textbox inset="5.85pt,.7pt,5.85pt,.7pt">
                  <w:txbxContent>
                    <w:p w14:paraId="497C599A" w14:textId="0FB592AD" w:rsidR="00E70B6D" w:rsidRDefault="00807A91" w:rsidP="00807A91">
                      <w:pPr>
                        <w:jc w:val="center"/>
                        <w:rPr>
                          <w:rFonts w:ascii="HG丸ｺﾞｼｯｸM-PRO" w:eastAsia="HG丸ｺﾞｼｯｸM-PRO" w:hAnsi="HG丸ｺﾞｼｯｸM-PRO" w:hint="default"/>
                          <w:b/>
                          <w:color w:val="FF0000"/>
                          <w:sz w:val="24"/>
                        </w:rPr>
                      </w:pPr>
                      <w:r>
                        <w:rPr>
                          <w:rFonts w:ascii="HG丸ｺﾞｼｯｸM-PRO" w:eastAsia="HG丸ｺﾞｼｯｸM-PRO" w:hAnsi="HG丸ｺﾞｼｯｸM-PRO"/>
                          <w:b/>
                          <w:color w:val="FF0000"/>
                          <w:sz w:val="24"/>
                        </w:rPr>
                        <w:t>記載例</w:t>
                      </w:r>
                      <w:r w:rsidR="006C741B">
                        <w:rPr>
                          <w:rFonts w:ascii="HG丸ｺﾞｼｯｸM-PRO" w:eastAsia="HG丸ｺﾞｼｯｸM-PRO" w:hAnsi="HG丸ｺﾞｼｯｸM-PRO"/>
                          <w:b/>
                          <w:color w:val="FF0000"/>
                          <w:sz w:val="24"/>
                        </w:rPr>
                        <w:t>（先進的取組支援）</w:t>
                      </w:r>
                    </w:p>
                  </w:txbxContent>
                </v:textbox>
                <w10:wrap anchorx="margin"/>
              </v:rect>
            </w:pict>
          </mc:Fallback>
        </mc:AlternateContent>
      </w:r>
      <w:r>
        <w:rPr>
          <w:noProof/>
        </w:rPr>
        <mc:AlternateContent>
          <mc:Choice Requires="wps">
            <w:drawing>
              <wp:anchor distT="0" distB="0" distL="114300" distR="114300" simplePos="0" relativeHeight="251778048" behindDoc="0" locked="0" layoutInCell="1" allowOverlap="1" wp14:anchorId="2B8D802F" wp14:editId="6E8E1B61">
                <wp:simplePos x="0" y="0"/>
                <wp:positionH relativeFrom="column">
                  <wp:posOffset>5212715</wp:posOffset>
                </wp:positionH>
                <wp:positionV relativeFrom="paragraph">
                  <wp:posOffset>-619125</wp:posOffset>
                </wp:positionV>
                <wp:extent cx="1028700" cy="438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28700" cy="438150"/>
                        </a:xfrm>
                        <a:prstGeom prst="rect">
                          <a:avLst/>
                        </a:prstGeom>
                        <a:solidFill>
                          <a:schemeClr val="lt1"/>
                        </a:solidFill>
                        <a:ln w="6350">
                          <a:solidFill>
                            <a:prstClr val="black"/>
                          </a:solidFill>
                        </a:ln>
                      </wps:spPr>
                      <wps:txbx>
                        <w:txbxContent>
                          <w:p w14:paraId="22B84168" w14:textId="62EE9239" w:rsidR="008A2BC7" w:rsidRPr="008A2BC7" w:rsidRDefault="008A2BC7" w:rsidP="008A2BC7">
                            <w:pPr>
                              <w:jc w:val="center"/>
                              <w:rPr>
                                <w:rFonts w:ascii="ＭＳ ゴシック" w:eastAsia="ＭＳ ゴシック" w:hAnsi="ＭＳ ゴシック" w:hint="default"/>
                                <w:sz w:val="32"/>
                                <w:szCs w:val="36"/>
                              </w:rPr>
                            </w:pPr>
                            <w:r w:rsidRPr="008A2BC7">
                              <w:rPr>
                                <w:rFonts w:ascii="ＭＳ ゴシック" w:eastAsia="ＭＳ ゴシック" w:hAnsi="ＭＳ ゴシック"/>
                                <w:sz w:val="32"/>
                                <w:szCs w:val="36"/>
                              </w:rPr>
                              <w:t>資料</w:t>
                            </w:r>
                            <w:r w:rsidR="00EA1F9A">
                              <w:rPr>
                                <w:rFonts w:ascii="ＭＳ ゴシック" w:eastAsia="ＭＳ ゴシック" w:hAnsi="ＭＳ ゴシック"/>
                                <w:sz w:val="32"/>
                                <w:szCs w:val="36"/>
                              </w:rPr>
                              <w:t>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8D802F" id="_x0000_t202" coordsize="21600,21600" o:spt="202" path="m,l,21600r21600,l21600,xe">
                <v:stroke joinstyle="miter"/>
                <v:path gradientshapeok="t" o:connecttype="rect"/>
              </v:shapetype>
              <v:shape id="テキスト ボックス 1" o:spid="_x0000_s1027" type="#_x0000_t202" style="position:absolute;left:0;text-align:left;margin-left:410.45pt;margin-top:-48.75pt;width:81pt;height:34.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e4OAIAAIUEAAAOAAAAZHJzL2Uyb0RvYy54bWysVE1v2zAMvQ/YfxB0X+ykaZsacYosRYYB&#10;QVsgHXpWZCkWJouapMTOfv0o5bPtTsMusiiSj+Qj6fF912iyFc4rMCXt93JKhOFQKbMu6Y+X+ZcR&#10;JT4wUzENRpR0Jzy9n3z+NG5tIQZQg66EIwhifNHaktYh2CLLPK9Fw3wPrDColOAaFlB066xyrEX0&#10;RmeDPL/JWnCVdcCF9/j6sFfSScKXUvDwJKUXgeiSYm4hnS6dq3hmkzEr1o7ZWvFDGuwfsmiYMhj0&#10;BPXAAiMbpz5ANYo78CBDj0OTgZSKi1QDVtPP31WzrJkVqRYkx9sTTf7/wfLH7dI+OxK6r9BhAyMh&#10;rfWFx8dYTyddE7+YKUE9Urg70Sa6QHh0ygej2xxVHHXDq1H/OvGanb2t8+GbgIbES0kdtiWxxbYL&#10;HzAimh5NYjAPWlVzpXUS4iiImXZky7CJOqQc0eONlTakLenNFYb+gBChT/4rzfjPWOVbBJS0wcdz&#10;7fEWulVHVHXBywqqHdLlYD9J3vK5QvgF8+GZORwdpAHXITzhITVgTnC4UVKD+/2392iPHUUtJS2O&#10;Ykn9rw1zghL93WCv7/rDYZzdJAyvbwcouEvN6lJjNs0MkKg+Lp7l6Rrtgz5epYPmFbdmGqOiihmO&#10;sUvKgzsKs7BfEdw7LqbTZIbzallYmKXlETyyHIl96V6Zs4fGBhyJRziOLSve9XdvGz0NTDcBpErN&#10;j0zveT00AGc99eewl3GZLuVkdf57TP4AAAD//wMAUEsDBBQABgAIAAAAIQCxoXUm4QAAAAsBAAAP&#10;AAAAZHJzL2Rvd25yZXYueG1sTI/LTsMwEEX3SPyDNUjsWqcRJQ/iVICoEGJF2rKexiaxGtup7bbh&#10;7xlWsJw7R3fOVKvJDOysfNDOCljME2DKtk5q2wnYbtazHFiIaCUOzioB3yrAqr6+qrCU7mI/1LmJ&#10;HaMSG0oU0Mc4lpyHtlcGw9yNytLuy3mDkUbfcenxQuVm4GmS3HOD2tKFHkf13Kv20JyMgOPOb+4W&#10;+uVzPbw1+pgd3p9eMRPi9mZ6fAAW1RT/YPjVJ3WoyWnvTlYGNgjI06QgVMCsyJbAiCjylJI9JWm+&#10;BF5X/P8P9Q8AAAD//wMAUEsBAi0AFAAGAAgAAAAhALaDOJL+AAAA4QEAABMAAAAAAAAAAAAAAAAA&#10;AAAAAFtDb250ZW50X1R5cGVzXS54bWxQSwECLQAUAAYACAAAACEAOP0h/9YAAACUAQAACwAAAAAA&#10;AAAAAAAAAAAvAQAAX3JlbHMvLnJlbHNQSwECLQAUAAYACAAAACEATL/HuDgCAACFBAAADgAAAAAA&#10;AAAAAAAAAAAuAgAAZHJzL2Uyb0RvYy54bWxQSwECLQAUAAYACAAAACEAsaF1JuEAAAALAQAADwAA&#10;AAAAAAAAAAAAAACSBAAAZHJzL2Rvd25yZXYueG1sUEsFBgAAAAAEAAQA8wAAAKAFAAAAAA==&#10;" fillcolor="white [3201]" strokeweight=".5pt">
                <v:textbox>
                  <w:txbxContent>
                    <w:p w14:paraId="22B84168" w14:textId="62EE9239" w:rsidR="008A2BC7" w:rsidRPr="008A2BC7" w:rsidRDefault="008A2BC7" w:rsidP="008A2BC7">
                      <w:pPr>
                        <w:jc w:val="center"/>
                        <w:rPr>
                          <w:rFonts w:ascii="ＭＳ ゴシック" w:eastAsia="ＭＳ ゴシック" w:hAnsi="ＭＳ ゴシック" w:hint="default"/>
                          <w:sz w:val="32"/>
                          <w:szCs w:val="36"/>
                        </w:rPr>
                      </w:pPr>
                      <w:r w:rsidRPr="008A2BC7">
                        <w:rPr>
                          <w:rFonts w:ascii="ＭＳ ゴシック" w:eastAsia="ＭＳ ゴシック" w:hAnsi="ＭＳ ゴシック"/>
                          <w:sz w:val="32"/>
                          <w:szCs w:val="36"/>
                        </w:rPr>
                        <w:t>資料</w:t>
                      </w:r>
                      <w:r w:rsidR="00EA1F9A">
                        <w:rPr>
                          <w:rFonts w:ascii="ＭＳ ゴシック" w:eastAsia="ＭＳ ゴシック" w:hAnsi="ＭＳ ゴシック"/>
                          <w:sz w:val="32"/>
                          <w:szCs w:val="36"/>
                        </w:rPr>
                        <w:t>⑨</w:t>
                      </w:r>
                    </w:p>
                  </w:txbxContent>
                </v:textbox>
              </v:shape>
            </w:pict>
          </mc:Fallback>
        </mc:AlternateContent>
      </w:r>
    </w:p>
    <w:p w14:paraId="7C52C136" w14:textId="77777777" w:rsidR="00E70B6D" w:rsidRDefault="00E70B6D" w:rsidP="00807A91">
      <w:pPr>
        <w:pStyle w:val="aff0"/>
        <w:rPr>
          <w:rFonts w:hint="default"/>
        </w:rPr>
      </w:pPr>
    </w:p>
    <w:p w14:paraId="1FE146C3" w14:textId="77777777" w:rsidR="008A2BC7" w:rsidRPr="00EA1F9A" w:rsidRDefault="008A2BC7" w:rsidP="008A2BC7">
      <w:pPr>
        <w:pStyle w:val="aff0"/>
        <w:rPr>
          <w:rFonts w:hint="default"/>
          <w:b/>
          <w:bCs/>
        </w:rPr>
      </w:pPr>
    </w:p>
    <w:p w14:paraId="44850BA0" w14:textId="77777777" w:rsidR="008A2BC7" w:rsidRDefault="008A2BC7" w:rsidP="008A2BC7">
      <w:pPr>
        <w:pStyle w:val="aff0"/>
        <w:rPr>
          <w:rFonts w:hint="default"/>
        </w:rPr>
      </w:pPr>
    </w:p>
    <w:p w14:paraId="28065016" w14:textId="77777777" w:rsidR="008A2BC7" w:rsidRDefault="008A2BC7" w:rsidP="008A2BC7">
      <w:pPr>
        <w:pStyle w:val="aff0"/>
        <w:rPr>
          <w:rFonts w:hint="default"/>
        </w:rPr>
      </w:pPr>
    </w:p>
    <w:p w14:paraId="0FA093A3" w14:textId="77777777" w:rsidR="00FF34C1" w:rsidRDefault="00FF34C1" w:rsidP="00181163">
      <w:pPr>
        <w:pStyle w:val="Word"/>
        <w:spacing w:line="250" w:lineRule="exact"/>
        <w:ind w:leftChars="300" w:left="537"/>
        <w:jc w:val="center"/>
        <w:rPr>
          <w:rFonts w:hint="default"/>
          <w:b/>
          <w:bCs/>
          <w:color w:val="auto"/>
          <w:sz w:val="21"/>
          <w:szCs w:val="21"/>
        </w:rPr>
      </w:pPr>
    </w:p>
    <w:p w14:paraId="1547FB8F" w14:textId="7B738914" w:rsidR="00181163" w:rsidRPr="009C18E4" w:rsidRDefault="009C18E4" w:rsidP="00181163">
      <w:pPr>
        <w:pStyle w:val="Word"/>
        <w:spacing w:line="250" w:lineRule="exact"/>
        <w:ind w:leftChars="300" w:left="537"/>
        <w:jc w:val="center"/>
        <w:rPr>
          <w:rFonts w:hint="default"/>
          <w:b/>
          <w:bCs/>
          <w:color w:val="auto"/>
          <w:sz w:val="21"/>
          <w:szCs w:val="21"/>
        </w:rPr>
      </w:pPr>
      <w:r w:rsidRPr="009C18E4">
        <w:rPr>
          <w:b/>
          <w:bCs/>
          <w:color w:val="auto"/>
          <w:sz w:val="21"/>
          <w:szCs w:val="21"/>
        </w:rPr>
        <w:t>食品ロス削減総合対策事業のうちフードバンク活動支援事業（都道府県経由）実施計画</w:t>
      </w:r>
    </w:p>
    <w:p w14:paraId="058A69FB" w14:textId="58161826" w:rsidR="00181163" w:rsidRDefault="00181163" w:rsidP="00647023">
      <w:pPr>
        <w:pStyle w:val="Word"/>
        <w:spacing w:line="210" w:lineRule="exact"/>
        <w:rPr>
          <w:rFonts w:hint="default"/>
          <w:color w:val="auto"/>
          <w:spacing w:val="2"/>
          <w:sz w:val="21"/>
          <w:szCs w:val="21"/>
        </w:rPr>
      </w:pPr>
    </w:p>
    <w:p w14:paraId="0836BC56" w14:textId="70D3E56B" w:rsidR="00647023" w:rsidRPr="00461E30" w:rsidRDefault="00647023" w:rsidP="00A57021">
      <w:pPr>
        <w:pStyle w:val="Word"/>
        <w:spacing w:line="283" w:lineRule="exact"/>
        <w:rPr>
          <w:rFonts w:hint="default"/>
          <w:color w:val="auto"/>
          <w:sz w:val="21"/>
          <w:szCs w:val="21"/>
        </w:rPr>
      </w:pPr>
      <w:r w:rsidRPr="00461E30">
        <w:rPr>
          <w:color w:val="auto"/>
          <w:sz w:val="21"/>
          <w:szCs w:val="21"/>
        </w:rPr>
        <w:t>第</w:t>
      </w:r>
      <w:r>
        <w:rPr>
          <w:color w:val="auto"/>
          <w:sz w:val="21"/>
          <w:szCs w:val="21"/>
        </w:rPr>
        <w:t>１</w:t>
      </w:r>
      <w:r w:rsidRPr="00461E30">
        <w:rPr>
          <w:color w:val="auto"/>
          <w:sz w:val="21"/>
          <w:szCs w:val="21"/>
        </w:rPr>
        <w:t xml:space="preserve">　事業の目的及び内容</w:t>
      </w:r>
    </w:p>
    <w:p w14:paraId="36E3D588" w14:textId="77777777" w:rsidR="00647023" w:rsidRPr="00461E30" w:rsidRDefault="00647023" w:rsidP="00647023">
      <w:pPr>
        <w:spacing w:line="280" w:lineRule="exact"/>
        <w:ind w:leftChars="199" w:left="356" w:firstLineChars="100" w:firstLine="209"/>
        <w:rPr>
          <w:rFonts w:ascii="ＭＳ 明朝" w:hAnsi="ＭＳ 明朝" w:hint="default"/>
          <w:color w:val="auto"/>
          <w:sz w:val="21"/>
          <w:szCs w:val="21"/>
        </w:rPr>
      </w:pPr>
    </w:p>
    <w:p w14:paraId="5D839547" w14:textId="43FF4760" w:rsidR="00647023" w:rsidRDefault="00647023" w:rsidP="00A57021">
      <w:pPr>
        <w:pStyle w:val="afa"/>
        <w:numPr>
          <w:ilvl w:val="0"/>
          <w:numId w:val="18"/>
        </w:numPr>
        <w:spacing w:line="280" w:lineRule="exact"/>
        <w:ind w:leftChars="0" w:left="709" w:hanging="425"/>
        <w:rPr>
          <w:rFonts w:ascii="ＭＳ 明朝" w:hAnsi="ＭＳ 明朝" w:hint="default"/>
          <w:color w:val="auto"/>
          <w:sz w:val="21"/>
          <w:szCs w:val="21"/>
        </w:rPr>
      </w:pPr>
      <w:r w:rsidRPr="00647023">
        <w:rPr>
          <w:rFonts w:ascii="ＭＳ 明朝" w:hAnsi="ＭＳ 明朝"/>
          <w:color w:val="auto"/>
          <w:sz w:val="21"/>
          <w:szCs w:val="21"/>
        </w:rPr>
        <w:t>事業の目的</w:t>
      </w:r>
    </w:p>
    <w:p w14:paraId="1C029A97" w14:textId="77777777" w:rsidR="00647023" w:rsidRDefault="00647023" w:rsidP="00647023">
      <w:pPr>
        <w:spacing w:line="280" w:lineRule="exact"/>
        <w:rPr>
          <w:rFonts w:ascii="ＭＳ 明朝" w:hAnsi="ＭＳ 明朝" w:hint="default"/>
          <w:color w:val="auto"/>
          <w:sz w:val="21"/>
          <w:szCs w:val="21"/>
        </w:rPr>
      </w:pPr>
    </w:p>
    <w:p w14:paraId="2AF14582" w14:textId="77777777" w:rsidR="00647023" w:rsidRPr="00461E30" w:rsidRDefault="00647023" w:rsidP="00A57021">
      <w:pPr>
        <w:tabs>
          <w:tab w:val="left" w:pos="710"/>
        </w:tabs>
        <w:spacing w:line="280" w:lineRule="exact"/>
        <w:ind w:leftChars="239" w:left="990" w:hangingChars="269" w:hanging="562"/>
        <w:jc w:val="left"/>
        <w:rPr>
          <w:rFonts w:ascii="ＭＳ 明朝" w:hAnsi="ＭＳ 明朝" w:hint="default"/>
          <w:color w:val="auto"/>
          <w:sz w:val="21"/>
          <w:szCs w:val="21"/>
        </w:rPr>
      </w:pPr>
      <w:r w:rsidRPr="00461E30">
        <w:rPr>
          <w:rFonts w:ascii="ＭＳ 明朝" w:hAnsi="ＭＳ 明朝"/>
          <w:color w:val="auto"/>
          <w:sz w:val="21"/>
          <w:szCs w:val="21"/>
        </w:rPr>
        <w:t xml:space="preserve">※ 事業実施地域における課題と課題を踏まえた事業の目的を記載 </w:t>
      </w:r>
    </w:p>
    <w:p w14:paraId="05045DFA" w14:textId="77777777" w:rsidR="00647023" w:rsidRPr="00461E30" w:rsidRDefault="00647023" w:rsidP="00A57021">
      <w:pPr>
        <w:tabs>
          <w:tab w:val="left" w:pos="710"/>
        </w:tabs>
        <w:spacing w:line="280" w:lineRule="exact"/>
        <w:ind w:leftChars="239" w:left="990" w:hangingChars="269" w:hanging="562"/>
        <w:jc w:val="left"/>
        <w:rPr>
          <w:rFonts w:ascii="ＭＳ 明朝" w:hAnsi="ＭＳ 明朝" w:hint="default"/>
          <w:color w:val="auto"/>
          <w:sz w:val="21"/>
          <w:szCs w:val="21"/>
        </w:rPr>
      </w:pPr>
      <w:r w:rsidRPr="00461E30">
        <w:rPr>
          <w:rFonts w:ascii="ＭＳ 明朝" w:hAnsi="ＭＳ 明朝"/>
          <w:color w:val="auto"/>
          <w:sz w:val="21"/>
          <w:szCs w:val="21"/>
        </w:rPr>
        <w:t>※ 事業で実施する内容が我が国の食品ロス削減にどのように寄与するかを記載</w:t>
      </w:r>
    </w:p>
    <w:p w14:paraId="7B9D9107" w14:textId="77777777" w:rsidR="00647023" w:rsidRPr="009468CD" w:rsidRDefault="00647023" w:rsidP="00434FA9">
      <w:pPr>
        <w:spacing w:line="280" w:lineRule="exact"/>
        <w:ind w:leftChars="397" w:left="990" w:hangingChars="134" w:hanging="280"/>
        <w:rPr>
          <w:rFonts w:ascii="ＭＳ 明朝" w:hAnsi="ＭＳ 明朝" w:hint="default"/>
          <w:color w:val="auto"/>
          <w:sz w:val="21"/>
          <w:szCs w:val="21"/>
        </w:rPr>
      </w:pPr>
    </w:p>
    <w:p w14:paraId="62CCB4D8" w14:textId="77777777" w:rsidR="00647023" w:rsidRPr="008E7B8A" w:rsidRDefault="00647023" w:rsidP="00A57021">
      <w:pPr>
        <w:pStyle w:val="Word"/>
        <w:spacing w:line="283" w:lineRule="exact"/>
        <w:ind w:leftChars="239" w:left="565" w:hangingChars="69" w:hanging="137"/>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・当団体はフードバンク活動を５年実施してきた実績があり、認知度の向上とともに、所在地である◇県◇市にある食品企業からの食品提供料量が増加してきたところ。</w:t>
      </w:r>
    </w:p>
    <w:p w14:paraId="6242BF39" w14:textId="77777777" w:rsidR="00647023" w:rsidRPr="008E7B8A" w:rsidRDefault="00647023" w:rsidP="00A57021">
      <w:pPr>
        <w:pStyle w:val="Word"/>
        <w:spacing w:line="283" w:lineRule="exact"/>
        <w:ind w:leftChars="239" w:left="565" w:hangingChars="69" w:hanging="137"/>
        <w:rPr>
          <w:rFonts w:ascii="HG丸ｺﾞｼｯｸM-PRO" w:eastAsia="HG丸ｺﾞｼｯｸM-PRO" w:hAnsi="HG丸ｺﾞｼｯｸM-PRO" w:hint="default"/>
          <w:color w:val="000000" w:themeColor="text1"/>
          <w:highlight w:val="lightGray"/>
        </w:rPr>
      </w:pPr>
    </w:p>
    <w:p w14:paraId="35AED81B" w14:textId="1A5EC140" w:rsidR="00647023" w:rsidRPr="008E7B8A" w:rsidRDefault="00647023" w:rsidP="00A57021">
      <w:pPr>
        <w:pStyle w:val="Word"/>
        <w:spacing w:line="283" w:lineRule="exact"/>
        <w:ind w:leftChars="239" w:left="565" w:hangingChars="69" w:hanging="137"/>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最近では、隣接する市町村である●県●市の食品企業（冷凍食品製造業）等から、当該市内にフードバンク団体が存在しないため、当団体へ食品の寄附を行いたいとの相談もある。一方で、提供を希望する食品企業及び当団体の双方の運送コストが課題となり、これまで実際の受入れには至っていなかったところ。</w:t>
      </w:r>
    </w:p>
    <w:p w14:paraId="0FA55AF4" w14:textId="77777777" w:rsidR="00647023" w:rsidRPr="008E7B8A" w:rsidRDefault="00647023" w:rsidP="00A57021">
      <w:pPr>
        <w:pStyle w:val="Word"/>
        <w:spacing w:line="283" w:lineRule="exact"/>
        <w:ind w:leftChars="239" w:left="565" w:hangingChars="69" w:hanging="137"/>
        <w:rPr>
          <w:rFonts w:ascii="HG丸ｺﾞｼｯｸM-PRO" w:eastAsia="HG丸ｺﾞｼｯｸM-PRO" w:hAnsi="HG丸ｺﾞｼｯｸM-PRO" w:hint="default"/>
          <w:color w:val="000000" w:themeColor="text1"/>
          <w:highlight w:val="lightGray"/>
        </w:rPr>
      </w:pPr>
    </w:p>
    <w:p w14:paraId="559EFFA2" w14:textId="77777777" w:rsidR="00647023" w:rsidRPr="008E7B8A" w:rsidRDefault="00647023" w:rsidP="00A57021">
      <w:pPr>
        <w:pStyle w:val="Word"/>
        <w:spacing w:line="283" w:lineRule="exact"/>
        <w:ind w:leftChars="239" w:left="565" w:hangingChars="69" w:hanging="137"/>
        <w:rPr>
          <w:rFonts w:eastAsia="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・また、</w:t>
      </w:r>
      <w:r w:rsidRPr="008E7B8A">
        <w:rPr>
          <w:rFonts w:eastAsia="HG丸ｺﾞｼｯｸM-PRO"/>
          <w:color w:val="000000" w:themeColor="text1"/>
          <w:highlight w:val="lightGray"/>
        </w:rPr>
        <w:t>×県の×市社会福祉協議会からは、×市内には食糧支援を行う団体が少ない一方で、食糧支援を必要とする者からのニーズは大きく、当団体から食料の提供の協力ができないかとの相談を受けているものの、運送コストと需要に見合う食品の確保が課題となり、提供に至っていなかったところ。</w:t>
      </w:r>
    </w:p>
    <w:p w14:paraId="4FC1BE25" w14:textId="77777777" w:rsidR="00647023" w:rsidRPr="008E7B8A" w:rsidRDefault="00647023" w:rsidP="00A57021">
      <w:pPr>
        <w:pStyle w:val="Word"/>
        <w:spacing w:line="283" w:lineRule="exact"/>
        <w:ind w:leftChars="239" w:left="565" w:hangingChars="69" w:hanging="137"/>
        <w:rPr>
          <w:rFonts w:ascii="HG丸ｺﾞｼｯｸM-PRO" w:eastAsia="HG丸ｺﾞｼｯｸM-PRO" w:hAnsi="HG丸ｺﾞｼｯｸM-PRO" w:hint="default"/>
          <w:color w:val="000000" w:themeColor="text1"/>
          <w:highlight w:val="lightGray"/>
        </w:rPr>
      </w:pPr>
    </w:p>
    <w:p w14:paraId="182543F1" w14:textId="402866D4" w:rsidR="00647023" w:rsidRPr="008E7B8A" w:rsidRDefault="00647023" w:rsidP="00A57021">
      <w:pPr>
        <w:pStyle w:val="Word"/>
        <w:spacing w:line="283" w:lineRule="exact"/>
        <w:ind w:leftChars="239" w:left="565" w:hangingChars="69" w:hanging="137"/>
        <w:rPr>
          <w:rFonts w:eastAsia="HG丸ｺﾞｼｯｸM-PRO" w:hint="default"/>
          <w:color w:val="000000" w:themeColor="text1"/>
        </w:rPr>
      </w:pPr>
      <w:r w:rsidRPr="008E7B8A">
        <w:rPr>
          <w:rFonts w:ascii="HG丸ｺﾞｼｯｸM-PRO" w:eastAsia="HG丸ｺﾞｼｯｸM-PRO" w:hAnsi="HG丸ｺﾞｼｯｸM-PRO"/>
          <w:color w:val="000000" w:themeColor="text1"/>
          <w:highlight w:val="lightGray"/>
        </w:rPr>
        <w:t>・　こうした課題を踏まえ、本年度より、◇県◇市内の運送会社との連携により、空きトラックを活用した食品の受け入れ、提供を行う。これにより、</w:t>
      </w:r>
      <w:r w:rsidRPr="008E7B8A">
        <w:rPr>
          <w:rFonts w:eastAsia="HG丸ｺﾞｼｯｸM-PRO"/>
          <w:color w:val="000000" w:themeColor="text1"/>
          <w:highlight w:val="lightGray"/>
        </w:rPr>
        <w:t>◇県◇市の食品事業者から発生する未利用食品のみならず</w:t>
      </w:r>
      <w:r w:rsidR="00E0044C">
        <w:rPr>
          <w:rFonts w:eastAsia="HG丸ｺﾞｼｯｸM-PRO"/>
          <w:color w:val="000000" w:themeColor="text1"/>
          <w:highlight w:val="lightGray"/>
        </w:rPr>
        <w:t>、</w:t>
      </w:r>
      <w:r w:rsidRPr="008E7B8A">
        <w:rPr>
          <w:rFonts w:eastAsia="HG丸ｺﾞｼｯｸM-PRO"/>
          <w:color w:val="000000" w:themeColor="text1"/>
          <w:highlight w:val="lightGray"/>
        </w:rPr>
        <w:t>●県●市の食品事業者から発生する食品を新たに受け入れることで、●●市内の食品産業から発生する食品ロス削減に寄与する。</w:t>
      </w:r>
    </w:p>
    <w:p w14:paraId="4A3EAF61" w14:textId="77777777" w:rsidR="005F7A1F" w:rsidRDefault="005F7A1F" w:rsidP="005F7A1F">
      <w:pPr>
        <w:widowControl/>
        <w:jc w:val="left"/>
        <w:textAlignment w:val="auto"/>
        <w:rPr>
          <w:rFonts w:hint="default"/>
          <w:color w:val="auto"/>
          <w:spacing w:val="-4"/>
          <w:sz w:val="21"/>
          <w:szCs w:val="21"/>
        </w:rPr>
      </w:pPr>
    </w:p>
    <w:p w14:paraId="631DD6FB" w14:textId="0C2DB07B" w:rsidR="00647023" w:rsidRPr="005F7A1F" w:rsidRDefault="00F714D4" w:rsidP="005F7A1F">
      <w:pPr>
        <w:pStyle w:val="afa"/>
        <w:widowControl/>
        <w:numPr>
          <w:ilvl w:val="0"/>
          <w:numId w:val="26"/>
        </w:numPr>
        <w:ind w:leftChars="0"/>
        <w:jc w:val="left"/>
        <w:textAlignment w:val="auto"/>
        <w:rPr>
          <w:rFonts w:ascii="ＭＳ 明朝" w:hAnsi="ＭＳ 明朝" w:hint="default"/>
          <w:color w:val="auto"/>
          <w:spacing w:val="-4"/>
          <w:sz w:val="21"/>
          <w:szCs w:val="21"/>
        </w:rPr>
      </w:pPr>
      <w:r>
        <w:rPr>
          <w:rFonts w:hint="default"/>
          <w:color w:val="auto"/>
          <w:spacing w:val="-4"/>
          <w:sz w:val="21"/>
          <w:szCs w:val="21"/>
        </w:rPr>
        <w:t xml:space="preserve"> </w:t>
      </w:r>
      <w:r w:rsidR="00647023" w:rsidRPr="005F7A1F">
        <w:rPr>
          <w:color w:val="auto"/>
          <w:spacing w:val="-4"/>
          <w:sz w:val="21"/>
          <w:szCs w:val="21"/>
        </w:rPr>
        <w:t>実施体制</w:t>
      </w:r>
    </w:p>
    <w:p w14:paraId="1693FD81" w14:textId="6A388672" w:rsidR="00CB6D4F" w:rsidRDefault="00647023" w:rsidP="005F7A1F">
      <w:pPr>
        <w:spacing w:line="280" w:lineRule="exact"/>
        <w:ind w:firstLineChars="200" w:firstLine="418"/>
        <w:jc w:val="left"/>
        <w:rPr>
          <w:rFonts w:ascii="ＭＳ 明朝" w:hAnsi="ＭＳ 明朝" w:hint="default"/>
          <w:color w:val="auto"/>
          <w:sz w:val="21"/>
          <w:szCs w:val="21"/>
        </w:rPr>
      </w:pPr>
      <w:r w:rsidRPr="00461E30">
        <w:rPr>
          <w:rFonts w:ascii="ＭＳ 明朝" w:hAnsi="ＭＳ 明朝"/>
          <w:color w:val="auto"/>
          <w:sz w:val="21"/>
          <w:szCs w:val="21"/>
        </w:rPr>
        <w:t>※ 連携する団体等について名称、概要を記載</w:t>
      </w:r>
    </w:p>
    <w:p w14:paraId="12218ACC" w14:textId="77777777" w:rsidR="005F7A1F" w:rsidRDefault="005F7A1F" w:rsidP="005F7A1F">
      <w:pPr>
        <w:spacing w:line="280" w:lineRule="exact"/>
        <w:ind w:firstLineChars="200" w:firstLine="418"/>
        <w:jc w:val="left"/>
        <w:rPr>
          <w:rFonts w:ascii="ＭＳ 明朝" w:hAnsi="ＭＳ 明朝" w:hint="default"/>
          <w:color w:val="auto"/>
          <w:sz w:val="21"/>
          <w:szCs w:val="21"/>
        </w:rPr>
      </w:pPr>
      <w:r>
        <w:rPr>
          <w:rFonts w:ascii="ＭＳ 明朝" w:hAnsi="ＭＳ 明朝"/>
          <w:color w:val="auto"/>
          <w:sz w:val="21"/>
          <w:szCs w:val="21"/>
        </w:rPr>
        <w:t xml:space="preserve">　</w:t>
      </w:r>
    </w:p>
    <w:p w14:paraId="158AB66F" w14:textId="208CF74C" w:rsidR="005F7A1F" w:rsidRDefault="005F7A1F" w:rsidP="005F7A1F">
      <w:pPr>
        <w:spacing w:line="280" w:lineRule="exact"/>
        <w:ind w:firstLineChars="200" w:firstLine="418"/>
        <w:jc w:val="left"/>
        <w:rPr>
          <w:rFonts w:ascii="ＭＳ 明朝" w:hAnsi="ＭＳ 明朝" w:hint="default"/>
          <w:color w:val="auto"/>
          <w:sz w:val="21"/>
          <w:szCs w:val="21"/>
        </w:rPr>
      </w:pPr>
      <w:r>
        <w:rPr>
          <w:rFonts w:ascii="ＭＳ 明朝" w:hAnsi="ＭＳ 明朝"/>
          <w:color w:val="auto"/>
          <w:sz w:val="21"/>
          <w:szCs w:val="21"/>
        </w:rPr>
        <w:t>【連携する団体等】</w:t>
      </w:r>
    </w:p>
    <w:tbl>
      <w:tblPr>
        <w:tblpPr w:leftFromText="142" w:rightFromText="142" w:vertAnchor="page" w:horzAnchor="margin" w:tblpXSpec="right" w:tblpY="11705"/>
        <w:tblOverlap w:val="never"/>
        <w:tblW w:w="9198" w:type="dxa"/>
        <w:tblLayout w:type="fixed"/>
        <w:tblCellMar>
          <w:left w:w="99" w:type="dxa"/>
          <w:right w:w="99" w:type="dxa"/>
        </w:tblCellMar>
        <w:tblLook w:val="04A0" w:firstRow="1" w:lastRow="0" w:firstColumn="1" w:lastColumn="0" w:noHBand="0" w:noVBand="1"/>
      </w:tblPr>
      <w:tblGrid>
        <w:gridCol w:w="2073"/>
        <w:gridCol w:w="7125"/>
      </w:tblGrid>
      <w:tr w:rsidR="005F7A1F" w:rsidRPr="00461E30" w14:paraId="72A86C79" w14:textId="77777777" w:rsidTr="005F7A1F">
        <w:trPr>
          <w:trHeight w:val="235"/>
        </w:trPr>
        <w:tc>
          <w:tcPr>
            <w:tcW w:w="207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22E8A0" w14:textId="77777777" w:rsidR="005F7A1F" w:rsidRPr="00461E30" w:rsidRDefault="005F7A1F" w:rsidP="005F7A1F">
            <w:pPr>
              <w:widowControl/>
              <w:jc w:val="left"/>
              <w:textAlignment w:val="auto"/>
              <w:rPr>
                <w:rFonts w:cs="ＭＳ Ｐゴシック" w:hint="default"/>
                <w:color w:val="auto"/>
              </w:rPr>
            </w:pPr>
            <w:r w:rsidRPr="00461E30">
              <w:rPr>
                <w:rFonts w:eastAsia="HG丸ｺﾞｼｯｸM-PRO" w:cs="ＭＳ Ｐゴシック"/>
                <w:color w:val="auto"/>
              </w:rPr>
              <w:t>連携する団体名</w:t>
            </w:r>
          </w:p>
        </w:tc>
        <w:tc>
          <w:tcPr>
            <w:tcW w:w="7125" w:type="dxa"/>
            <w:tcBorders>
              <w:top w:val="single" w:sz="4" w:space="0" w:color="auto"/>
              <w:left w:val="nil"/>
              <w:bottom w:val="single" w:sz="4" w:space="0" w:color="auto"/>
              <w:right w:val="single" w:sz="4" w:space="0" w:color="auto"/>
            </w:tcBorders>
            <w:shd w:val="clear" w:color="000000" w:fill="D9D9D9"/>
            <w:noWrap/>
            <w:vAlign w:val="center"/>
            <w:hideMark/>
          </w:tcPr>
          <w:p w14:paraId="734329D3" w14:textId="77777777" w:rsidR="005F7A1F" w:rsidRPr="00461E30" w:rsidRDefault="005F7A1F" w:rsidP="005F7A1F">
            <w:pPr>
              <w:widowControl/>
              <w:jc w:val="left"/>
              <w:textAlignment w:val="auto"/>
              <w:rPr>
                <w:rFonts w:eastAsia="HG丸ｺﾞｼｯｸM-PRO" w:cs="ＭＳ Ｐゴシック" w:hint="default"/>
                <w:color w:val="auto"/>
              </w:rPr>
            </w:pPr>
            <w:r w:rsidRPr="00461E30">
              <w:rPr>
                <w:rFonts w:eastAsia="HG丸ｺﾞｼｯｸM-PRO" w:cs="ＭＳ Ｐゴシック"/>
                <w:color w:val="auto"/>
              </w:rPr>
              <w:t>概要</w:t>
            </w:r>
          </w:p>
        </w:tc>
      </w:tr>
      <w:tr w:rsidR="005F7A1F" w:rsidRPr="00461E30" w14:paraId="57615075" w14:textId="77777777" w:rsidTr="005F7A1F">
        <w:trPr>
          <w:trHeight w:val="235"/>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425662A8" w14:textId="77777777" w:rsidR="005F7A1F" w:rsidRPr="008E7B8A" w:rsidRDefault="005F7A1F" w:rsidP="005F7A1F">
            <w:pPr>
              <w:widowControl/>
              <w:jc w:val="left"/>
              <w:textAlignment w:val="auto"/>
              <w:rPr>
                <w:rFonts w:ascii="HG丸ｺﾞｼｯｸM-PRO" w:eastAsia="HG丸ｺﾞｼｯｸM-PRO" w:hAnsi="HG丸ｺﾞｼｯｸM-PRO" w:cs="ＭＳ Ｐゴシック"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t>運送会社D、E</w:t>
            </w:r>
          </w:p>
        </w:tc>
        <w:tc>
          <w:tcPr>
            <w:tcW w:w="7125" w:type="dxa"/>
            <w:tcBorders>
              <w:top w:val="nil"/>
              <w:left w:val="nil"/>
              <w:bottom w:val="single" w:sz="4" w:space="0" w:color="auto"/>
              <w:right w:val="single" w:sz="4" w:space="0" w:color="auto"/>
            </w:tcBorders>
            <w:shd w:val="clear" w:color="auto" w:fill="auto"/>
            <w:noWrap/>
            <w:vAlign w:val="center"/>
            <w:hideMark/>
          </w:tcPr>
          <w:p w14:paraId="071394E3" w14:textId="77777777" w:rsidR="005F7A1F" w:rsidRPr="008E7B8A" w:rsidRDefault="005F7A1F" w:rsidP="005F7A1F">
            <w:pPr>
              <w:widowControl/>
              <w:ind w:firstLineChars="100" w:firstLine="179"/>
              <w:jc w:val="left"/>
              <w:textAlignment w:val="auto"/>
              <w:rPr>
                <w:rFonts w:ascii="HG丸ｺﾞｼｯｸM-PRO" w:eastAsia="HG丸ｺﾞｼｯｸM-PRO" w:hAnsi="HG丸ｺﾞｼｯｸM-PRO" w:cs="ＭＳ Ｐゴシック"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t>●県●市及び×県×市における運送業務の戻り便のトラックを活用して、●県●市からの食品の集荷及び×県×市内の子ども食堂等への輸配送に協力。受入量の増加により本事業でフードバンク●●が賃借する倉庫で食品保管スペースがなくなった際は、D社の所有する倉庫を臨時的に使用。</w:t>
            </w:r>
          </w:p>
          <w:p w14:paraId="15437161" w14:textId="77777777" w:rsidR="005F7A1F" w:rsidRPr="008E7B8A" w:rsidRDefault="005F7A1F" w:rsidP="005F7A1F">
            <w:pPr>
              <w:widowControl/>
              <w:ind w:firstLineChars="100" w:firstLine="179"/>
              <w:jc w:val="left"/>
              <w:textAlignment w:val="auto"/>
              <w:rPr>
                <w:rFonts w:ascii="HG丸ｺﾞｼｯｸM-PRO" w:eastAsia="HG丸ｺﾞｼｯｸM-PRO" w:hAnsi="HG丸ｺﾞｼｯｸM-PRO" w:cs="ＭＳ Ｐゴシック"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t>年に５回開催するフードバンク●●の理事会に併せて開催する本事業の連携会議に参加。別途、毎月開催する連絡調整会議にも参加。</w:t>
            </w:r>
          </w:p>
        </w:tc>
      </w:tr>
      <w:tr w:rsidR="005F7A1F" w:rsidRPr="00461E30" w14:paraId="2A55D550" w14:textId="77777777" w:rsidTr="005F7A1F">
        <w:trPr>
          <w:trHeight w:val="235"/>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4B587783" w14:textId="77777777" w:rsidR="005F7A1F" w:rsidRPr="008E7B8A" w:rsidRDefault="005F7A1F" w:rsidP="005F7A1F">
            <w:pPr>
              <w:widowControl/>
              <w:jc w:val="left"/>
              <w:textAlignment w:val="auto"/>
              <w:rPr>
                <w:rFonts w:ascii="HG丸ｺﾞｼｯｸM-PRO" w:eastAsia="HG丸ｺﾞｼｯｸM-PRO" w:hAnsi="HG丸ｺﾞｼｯｸM-PRO" w:cs="ＭＳ Ｐゴシック"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t>食品スーパーA、食品スーパーB,食品スーパーC</w:t>
            </w:r>
          </w:p>
        </w:tc>
        <w:tc>
          <w:tcPr>
            <w:tcW w:w="7125" w:type="dxa"/>
            <w:tcBorders>
              <w:top w:val="nil"/>
              <w:left w:val="nil"/>
              <w:bottom w:val="single" w:sz="4" w:space="0" w:color="auto"/>
              <w:right w:val="single" w:sz="4" w:space="0" w:color="auto"/>
            </w:tcBorders>
            <w:shd w:val="clear" w:color="auto" w:fill="auto"/>
            <w:noWrap/>
            <w:vAlign w:val="center"/>
            <w:hideMark/>
          </w:tcPr>
          <w:p w14:paraId="1BEDC2B8" w14:textId="77777777" w:rsidR="005F7A1F" w:rsidRPr="008E7B8A" w:rsidRDefault="005F7A1F" w:rsidP="005F7A1F">
            <w:pPr>
              <w:widowControl/>
              <w:ind w:firstLineChars="100" w:firstLine="179"/>
              <w:jc w:val="left"/>
              <w:textAlignment w:val="auto"/>
              <w:rPr>
                <w:rFonts w:ascii="HG丸ｺﾞｼｯｸM-PRO" w:eastAsia="HG丸ｺﾞｼｯｸM-PRO" w:hAnsi="HG丸ｺﾞｼｯｸM-PRO" w:cs="ＭＳ Ｐゴシック"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t>定期的に余剰食品をフードバンク●●に提供。運送会社Dと連絡調整を行い、食品を引き渡し。</w:t>
            </w:r>
          </w:p>
          <w:p w14:paraId="0B53D66D" w14:textId="77777777" w:rsidR="005F7A1F" w:rsidRPr="008E7B8A" w:rsidRDefault="005F7A1F" w:rsidP="005F7A1F">
            <w:pPr>
              <w:widowControl/>
              <w:ind w:firstLineChars="100" w:firstLine="179"/>
              <w:jc w:val="left"/>
              <w:textAlignment w:val="auto"/>
              <w:rPr>
                <w:rFonts w:ascii="HG丸ｺﾞｼｯｸM-PRO" w:eastAsia="HG丸ｺﾞｼｯｸM-PRO" w:hAnsi="HG丸ｺﾞｼｯｸM-PRO" w:cs="ＭＳ Ｐゴシック"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t>年に５回開催するフードバンク●●の理事会に併せて開催する本事業の連携会議に参加。</w:t>
            </w:r>
          </w:p>
        </w:tc>
      </w:tr>
      <w:tr w:rsidR="005F7A1F" w:rsidRPr="00461E30" w14:paraId="52B45251" w14:textId="77777777" w:rsidTr="005F7A1F">
        <w:trPr>
          <w:trHeight w:val="235"/>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39E51D01" w14:textId="77777777" w:rsidR="005F7A1F" w:rsidRPr="008E7B8A" w:rsidRDefault="005F7A1F" w:rsidP="005F7A1F">
            <w:pPr>
              <w:widowControl/>
              <w:jc w:val="left"/>
              <w:textAlignment w:val="auto"/>
              <w:rPr>
                <w:rFonts w:ascii="HG丸ｺﾞｼｯｸM-PRO" w:eastAsia="HG丸ｺﾞｼｯｸM-PRO" w:hAnsi="HG丸ｺﾞｼｯｸM-PRO" w:cs="ＭＳ Ｐゴシック"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lastRenderedPageBreak/>
              <w:t>×市社会福祉協議会</w:t>
            </w:r>
          </w:p>
        </w:tc>
        <w:tc>
          <w:tcPr>
            <w:tcW w:w="7125" w:type="dxa"/>
            <w:tcBorders>
              <w:top w:val="nil"/>
              <w:left w:val="nil"/>
              <w:bottom w:val="single" w:sz="4" w:space="0" w:color="auto"/>
              <w:right w:val="single" w:sz="4" w:space="0" w:color="auto"/>
            </w:tcBorders>
            <w:shd w:val="clear" w:color="auto" w:fill="auto"/>
            <w:noWrap/>
            <w:vAlign w:val="center"/>
            <w:hideMark/>
          </w:tcPr>
          <w:p w14:paraId="25967905" w14:textId="77777777" w:rsidR="005F7A1F" w:rsidRPr="008E7B8A" w:rsidRDefault="005F7A1F" w:rsidP="005F7A1F">
            <w:pPr>
              <w:widowControl/>
              <w:ind w:firstLineChars="100" w:firstLine="179"/>
              <w:jc w:val="left"/>
              <w:textAlignment w:val="auto"/>
              <w:rPr>
                <w:rFonts w:ascii="HG丸ｺﾞｼｯｸM-PRO" w:eastAsia="HG丸ｺﾞｼｯｸM-PRO" w:hAnsi="HG丸ｺﾞｼｯｸM-PRO" w:cs="ＭＳ Ｐゴシック"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t>×県×市内の福祉関係団体のとりまとめを実施。食品の受入先の紹介や、円滑のやりとりのための情報提供を受けるとともに、フードバンク●●に随時情報を共有。</w:t>
            </w:r>
          </w:p>
          <w:p w14:paraId="18AD7D80" w14:textId="77777777" w:rsidR="005F7A1F" w:rsidRPr="008E7B8A" w:rsidRDefault="005F7A1F" w:rsidP="005F7A1F">
            <w:pPr>
              <w:widowControl/>
              <w:ind w:firstLineChars="100" w:firstLine="179"/>
              <w:jc w:val="left"/>
              <w:textAlignment w:val="auto"/>
              <w:rPr>
                <w:rFonts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t>年に５回開催するフードバンク●●の理事会に併せて開催する本事業の連携会議に参加。</w:t>
            </w:r>
          </w:p>
        </w:tc>
      </w:tr>
    </w:tbl>
    <w:p w14:paraId="734E649D" w14:textId="77777777" w:rsidR="005F7A1F" w:rsidRDefault="005F7A1F" w:rsidP="005F7A1F">
      <w:pPr>
        <w:pStyle w:val="Word"/>
        <w:spacing w:line="283" w:lineRule="exact"/>
        <w:ind w:firstLineChars="200" w:firstLine="398"/>
        <w:rPr>
          <w:rFonts w:eastAsia="HG丸ｺﾞｼｯｸM-PRO" w:hint="default"/>
          <w:color w:val="auto"/>
        </w:rPr>
      </w:pPr>
    </w:p>
    <w:p w14:paraId="67106CFA" w14:textId="77777777" w:rsidR="005F7A1F" w:rsidRDefault="005F7A1F" w:rsidP="005F7A1F">
      <w:pPr>
        <w:pStyle w:val="Word"/>
        <w:spacing w:line="283" w:lineRule="exact"/>
        <w:ind w:firstLineChars="200" w:firstLine="398"/>
        <w:rPr>
          <w:rFonts w:eastAsia="HG丸ｺﾞｼｯｸM-PRO" w:hint="default"/>
          <w:color w:val="auto"/>
        </w:rPr>
      </w:pPr>
    </w:p>
    <w:p w14:paraId="18466F05" w14:textId="77777777" w:rsidR="005F7A1F" w:rsidRDefault="005F7A1F" w:rsidP="005F7A1F">
      <w:pPr>
        <w:pStyle w:val="Word"/>
        <w:spacing w:line="283" w:lineRule="exact"/>
        <w:ind w:firstLineChars="200" w:firstLine="398"/>
        <w:rPr>
          <w:rFonts w:eastAsia="HG丸ｺﾞｼｯｸM-PRO" w:hint="default"/>
          <w:color w:val="auto"/>
        </w:rPr>
      </w:pPr>
    </w:p>
    <w:p w14:paraId="50B4213E" w14:textId="77777777" w:rsidR="005F7A1F" w:rsidRDefault="005F7A1F" w:rsidP="005F7A1F">
      <w:pPr>
        <w:pStyle w:val="Word"/>
        <w:spacing w:line="283" w:lineRule="exact"/>
        <w:ind w:firstLineChars="200" w:firstLine="398"/>
        <w:rPr>
          <w:rFonts w:eastAsia="HG丸ｺﾞｼｯｸM-PRO" w:hint="default"/>
          <w:color w:val="auto"/>
        </w:rPr>
      </w:pPr>
    </w:p>
    <w:p w14:paraId="3448BE75" w14:textId="77777777" w:rsidR="005F7A1F" w:rsidRDefault="005F7A1F" w:rsidP="005F7A1F">
      <w:pPr>
        <w:pStyle w:val="Word"/>
        <w:spacing w:line="283" w:lineRule="exact"/>
        <w:ind w:firstLineChars="200" w:firstLine="398"/>
        <w:rPr>
          <w:rFonts w:eastAsia="HG丸ｺﾞｼｯｸM-PRO" w:hint="default"/>
          <w:color w:val="auto"/>
        </w:rPr>
      </w:pPr>
    </w:p>
    <w:p w14:paraId="7B018A6A" w14:textId="77777777" w:rsidR="005F7A1F" w:rsidRDefault="005F7A1F" w:rsidP="005F7A1F">
      <w:pPr>
        <w:pStyle w:val="Word"/>
        <w:spacing w:line="283" w:lineRule="exact"/>
        <w:ind w:firstLineChars="200" w:firstLine="398"/>
        <w:rPr>
          <w:rFonts w:eastAsia="HG丸ｺﾞｼｯｸM-PRO" w:hint="default"/>
          <w:color w:val="auto"/>
        </w:rPr>
      </w:pPr>
    </w:p>
    <w:p w14:paraId="3D391349" w14:textId="03D1BA34" w:rsidR="005F7A1F" w:rsidRPr="00461E30" w:rsidRDefault="005F7A1F" w:rsidP="005F7A1F">
      <w:pPr>
        <w:pStyle w:val="Word"/>
        <w:spacing w:line="283" w:lineRule="exact"/>
        <w:ind w:firstLineChars="200" w:firstLine="398"/>
        <w:rPr>
          <w:rFonts w:eastAsia="HG丸ｺﾞｼｯｸM-PRO" w:hint="default"/>
          <w:color w:val="auto"/>
        </w:rPr>
      </w:pPr>
      <w:r w:rsidRPr="00461E30">
        <w:rPr>
          <w:rFonts w:eastAsia="HG丸ｺﾞｼｯｸM-PRO"/>
          <w:color w:val="auto"/>
        </w:rPr>
        <w:t>【</w:t>
      </w:r>
      <w:r>
        <w:rPr>
          <w:rFonts w:eastAsia="HG丸ｺﾞｼｯｸM-PRO"/>
          <w:color w:val="auto"/>
        </w:rPr>
        <w:t>事業実施主体の</w:t>
      </w:r>
      <w:r w:rsidRPr="00461E30">
        <w:rPr>
          <w:rFonts w:eastAsia="HG丸ｺﾞｼｯｸM-PRO"/>
          <w:color w:val="auto"/>
        </w:rPr>
        <w:t>事業実施体制】</w:t>
      </w:r>
    </w:p>
    <w:tbl>
      <w:tblPr>
        <w:tblpPr w:leftFromText="142" w:rightFromText="142" w:vertAnchor="text" w:horzAnchor="page" w:tblpX="1636" w:tblpY="170"/>
        <w:tblOverlap w:val="never"/>
        <w:tblW w:w="8627" w:type="dxa"/>
        <w:tblLayout w:type="fixed"/>
        <w:tblCellMar>
          <w:left w:w="99" w:type="dxa"/>
          <w:right w:w="99" w:type="dxa"/>
        </w:tblCellMar>
        <w:tblLook w:val="04A0" w:firstRow="1" w:lastRow="0" w:firstColumn="1" w:lastColumn="0" w:noHBand="0" w:noVBand="1"/>
      </w:tblPr>
      <w:tblGrid>
        <w:gridCol w:w="1937"/>
        <w:gridCol w:w="3345"/>
        <w:gridCol w:w="3345"/>
      </w:tblGrid>
      <w:tr w:rsidR="005F7A1F" w:rsidRPr="00C1525A" w14:paraId="38ECE186" w14:textId="77777777" w:rsidTr="005F7A1F">
        <w:trPr>
          <w:trHeight w:val="240"/>
        </w:trPr>
        <w:tc>
          <w:tcPr>
            <w:tcW w:w="193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BB7901" w14:textId="77777777" w:rsidR="005F7A1F" w:rsidRPr="00A57021" w:rsidRDefault="005F7A1F" w:rsidP="005F7A1F">
            <w:pPr>
              <w:pStyle w:val="Word"/>
              <w:spacing w:line="283" w:lineRule="exact"/>
              <w:jc w:val="center"/>
              <w:rPr>
                <w:rFonts w:eastAsia="HG丸ｺﾞｼｯｸM-PRO" w:hint="default"/>
                <w:color w:val="000000" w:themeColor="text1"/>
              </w:rPr>
            </w:pPr>
          </w:p>
          <w:p w14:paraId="761DD02F" w14:textId="77777777" w:rsidR="005F7A1F" w:rsidRPr="00A57021" w:rsidRDefault="005F7A1F" w:rsidP="005F7A1F">
            <w:pPr>
              <w:widowControl/>
              <w:jc w:val="center"/>
              <w:textAlignment w:val="auto"/>
              <w:rPr>
                <w:rFonts w:cs="ＭＳ Ｐゴシック" w:hint="default"/>
                <w:color w:val="000000" w:themeColor="text1"/>
              </w:rPr>
            </w:pPr>
            <w:r w:rsidRPr="00A57021">
              <w:rPr>
                <w:rFonts w:eastAsia="HG丸ｺﾞｼｯｸM-PRO" w:cs="ＭＳ Ｐゴシック"/>
                <w:color w:val="000000" w:themeColor="text1"/>
              </w:rPr>
              <w:t>担当者名</w:t>
            </w:r>
          </w:p>
        </w:tc>
        <w:tc>
          <w:tcPr>
            <w:tcW w:w="3345" w:type="dxa"/>
            <w:tcBorders>
              <w:top w:val="single" w:sz="4" w:space="0" w:color="auto"/>
              <w:left w:val="nil"/>
              <w:bottom w:val="single" w:sz="4" w:space="0" w:color="auto"/>
              <w:right w:val="single" w:sz="4" w:space="0" w:color="auto"/>
            </w:tcBorders>
            <w:shd w:val="clear" w:color="000000" w:fill="D9D9D9"/>
            <w:noWrap/>
            <w:vAlign w:val="center"/>
            <w:hideMark/>
          </w:tcPr>
          <w:p w14:paraId="70C89D72" w14:textId="77777777" w:rsidR="005F7A1F" w:rsidRPr="00A57021" w:rsidRDefault="005F7A1F" w:rsidP="005F7A1F">
            <w:pPr>
              <w:widowControl/>
              <w:jc w:val="center"/>
              <w:textAlignment w:val="auto"/>
              <w:rPr>
                <w:rFonts w:cs="ＭＳ Ｐゴシック" w:hint="default"/>
                <w:color w:val="000000" w:themeColor="text1"/>
              </w:rPr>
            </w:pPr>
            <w:r w:rsidRPr="00A57021">
              <w:rPr>
                <w:rFonts w:eastAsia="HG丸ｺﾞｼｯｸM-PRO" w:cs="ＭＳ Ｐゴシック"/>
                <w:color w:val="000000" w:themeColor="text1"/>
              </w:rPr>
              <w:t>役職</w:t>
            </w:r>
          </w:p>
        </w:tc>
        <w:tc>
          <w:tcPr>
            <w:tcW w:w="3345" w:type="dxa"/>
            <w:tcBorders>
              <w:top w:val="single" w:sz="4" w:space="0" w:color="auto"/>
              <w:left w:val="nil"/>
              <w:bottom w:val="single" w:sz="4" w:space="0" w:color="auto"/>
              <w:right w:val="single" w:sz="4" w:space="0" w:color="auto"/>
            </w:tcBorders>
            <w:shd w:val="clear" w:color="000000" w:fill="D9D9D9"/>
            <w:noWrap/>
            <w:vAlign w:val="center"/>
            <w:hideMark/>
          </w:tcPr>
          <w:p w14:paraId="5B4D20B7" w14:textId="77777777" w:rsidR="005F7A1F" w:rsidRPr="00A57021" w:rsidRDefault="005F7A1F" w:rsidP="005F7A1F">
            <w:pPr>
              <w:widowControl/>
              <w:jc w:val="center"/>
              <w:textAlignment w:val="auto"/>
              <w:rPr>
                <w:rFonts w:eastAsia="HG丸ｺﾞｼｯｸM-PRO" w:cs="ＭＳ Ｐゴシック" w:hint="default"/>
                <w:color w:val="000000" w:themeColor="text1"/>
              </w:rPr>
            </w:pPr>
            <w:r w:rsidRPr="00A57021">
              <w:rPr>
                <w:rFonts w:eastAsia="HG丸ｺﾞｼｯｸM-PRO" w:cs="ＭＳ Ｐゴシック"/>
                <w:color w:val="000000" w:themeColor="text1"/>
              </w:rPr>
              <w:t>担当業務内容</w:t>
            </w:r>
          </w:p>
        </w:tc>
      </w:tr>
      <w:tr w:rsidR="005F7A1F" w:rsidRPr="00C1525A" w14:paraId="65745DE5" w14:textId="77777777" w:rsidTr="005F7A1F">
        <w:trPr>
          <w:trHeight w:val="240"/>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7294B1BC" w14:textId="77777777" w:rsidR="005F7A1F" w:rsidRPr="008E7B8A" w:rsidRDefault="005F7A1F" w:rsidP="005F7A1F">
            <w:pPr>
              <w:widowControl/>
              <w:jc w:val="left"/>
              <w:textAlignment w:val="auto"/>
              <w:rPr>
                <w:rFonts w:cs="ＭＳ Ｐゴシック" w:hint="default"/>
                <w:color w:val="000000" w:themeColor="text1"/>
                <w:highlight w:val="lightGray"/>
              </w:rPr>
            </w:pPr>
            <w:r w:rsidRPr="008E7B8A">
              <w:rPr>
                <w:rFonts w:eastAsia="HG丸ｺﾞｼｯｸM-PRO" w:cs="ＭＳ Ｐゴシック"/>
                <w:color w:val="000000" w:themeColor="text1"/>
                <w:highlight w:val="lightGray"/>
              </w:rPr>
              <w:t>農林太郎</w:t>
            </w:r>
          </w:p>
        </w:tc>
        <w:tc>
          <w:tcPr>
            <w:tcW w:w="3345" w:type="dxa"/>
            <w:tcBorders>
              <w:top w:val="nil"/>
              <w:left w:val="nil"/>
              <w:bottom w:val="single" w:sz="4" w:space="0" w:color="auto"/>
              <w:right w:val="single" w:sz="4" w:space="0" w:color="auto"/>
            </w:tcBorders>
            <w:shd w:val="clear" w:color="auto" w:fill="auto"/>
            <w:noWrap/>
            <w:vAlign w:val="center"/>
            <w:hideMark/>
          </w:tcPr>
          <w:p w14:paraId="4D737441" w14:textId="77777777" w:rsidR="005F7A1F" w:rsidRPr="008E7B8A" w:rsidRDefault="005F7A1F" w:rsidP="005F7A1F">
            <w:pPr>
              <w:widowControl/>
              <w:jc w:val="left"/>
              <w:textAlignment w:val="auto"/>
              <w:rPr>
                <w:rFonts w:cs="ＭＳ Ｐゴシック" w:hint="default"/>
                <w:color w:val="000000" w:themeColor="text1"/>
                <w:highlight w:val="lightGray"/>
              </w:rPr>
            </w:pPr>
            <w:r w:rsidRPr="008E7B8A">
              <w:rPr>
                <w:rFonts w:eastAsia="HG丸ｺﾞｼｯｸM-PRO" w:cs="ＭＳ Ｐゴシック"/>
                <w:color w:val="000000" w:themeColor="text1"/>
                <w:highlight w:val="lightGray"/>
              </w:rPr>
              <w:t>理事長</w:t>
            </w:r>
          </w:p>
        </w:tc>
        <w:tc>
          <w:tcPr>
            <w:tcW w:w="3345" w:type="dxa"/>
            <w:tcBorders>
              <w:top w:val="nil"/>
              <w:left w:val="nil"/>
              <w:bottom w:val="single" w:sz="4" w:space="0" w:color="auto"/>
              <w:right w:val="single" w:sz="4" w:space="0" w:color="auto"/>
            </w:tcBorders>
            <w:shd w:val="clear" w:color="auto" w:fill="auto"/>
            <w:noWrap/>
            <w:vAlign w:val="center"/>
            <w:hideMark/>
          </w:tcPr>
          <w:p w14:paraId="613FBE4C" w14:textId="77777777" w:rsidR="005F7A1F" w:rsidRPr="008E7B8A" w:rsidRDefault="005F7A1F" w:rsidP="005F7A1F">
            <w:pPr>
              <w:widowControl/>
              <w:jc w:val="left"/>
              <w:textAlignment w:val="auto"/>
              <w:rPr>
                <w:rFonts w:eastAsia="HG丸ｺﾞｼｯｸM-PRO" w:cs="ＭＳ Ｐゴシック" w:hint="default"/>
                <w:color w:val="000000" w:themeColor="text1"/>
                <w:highlight w:val="lightGray"/>
              </w:rPr>
            </w:pPr>
            <w:r w:rsidRPr="008E7B8A">
              <w:rPr>
                <w:rFonts w:eastAsia="HG丸ｺﾞｼｯｸM-PRO" w:cs="ＭＳ Ｐゴシック"/>
                <w:color w:val="000000" w:themeColor="text1"/>
                <w:highlight w:val="lightGray"/>
              </w:rPr>
              <w:t>事業全体の管理責任者。各事業の進捗管理やフォローを担当。</w:t>
            </w:r>
          </w:p>
        </w:tc>
      </w:tr>
      <w:tr w:rsidR="005F7A1F" w:rsidRPr="00A57021" w14:paraId="4F0B9DEA" w14:textId="77777777" w:rsidTr="005F7A1F">
        <w:trPr>
          <w:trHeight w:val="240"/>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3C4316CC" w14:textId="77777777" w:rsidR="005F7A1F" w:rsidRPr="008E7B8A" w:rsidRDefault="005F7A1F" w:rsidP="005F7A1F">
            <w:pPr>
              <w:widowControl/>
              <w:jc w:val="left"/>
              <w:textAlignment w:val="auto"/>
              <w:rPr>
                <w:rFonts w:cs="ＭＳ Ｐゴシック" w:hint="default"/>
                <w:color w:val="000000" w:themeColor="text1"/>
                <w:highlight w:val="lightGray"/>
              </w:rPr>
            </w:pPr>
            <w:r w:rsidRPr="008E7B8A">
              <w:rPr>
                <w:rFonts w:eastAsia="HG丸ｺﾞｼｯｸM-PRO" w:cs="ＭＳ Ｐゴシック"/>
                <w:color w:val="000000" w:themeColor="text1"/>
                <w:highlight w:val="lightGray"/>
              </w:rPr>
              <w:t>水産花子</w:t>
            </w:r>
          </w:p>
        </w:tc>
        <w:tc>
          <w:tcPr>
            <w:tcW w:w="3345" w:type="dxa"/>
            <w:tcBorders>
              <w:top w:val="nil"/>
              <w:left w:val="nil"/>
              <w:bottom w:val="single" w:sz="4" w:space="0" w:color="auto"/>
              <w:right w:val="single" w:sz="4" w:space="0" w:color="auto"/>
            </w:tcBorders>
            <w:shd w:val="clear" w:color="auto" w:fill="auto"/>
            <w:noWrap/>
            <w:vAlign w:val="center"/>
            <w:hideMark/>
          </w:tcPr>
          <w:p w14:paraId="74CE6C91" w14:textId="77777777" w:rsidR="005F7A1F" w:rsidRPr="008E7B8A" w:rsidRDefault="005F7A1F" w:rsidP="005F7A1F">
            <w:pPr>
              <w:widowControl/>
              <w:jc w:val="left"/>
              <w:textAlignment w:val="auto"/>
              <w:rPr>
                <w:rFonts w:cs="ＭＳ Ｐゴシック" w:hint="default"/>
                <w:color w:val="000000" w:themeColor="text1"/>
                <w:highlight w:val="lightGray"/>
              </w:rPr>
            </w:pPr>
            <w:r w:rsidRPr="008E7B8A">
              <w:rPr>
                <w:rFonts w:eastAsia="HG丸ｺﾞｼｯｸM-PRO" w:cs="ＭＳ Ｐゴシック"/>
                <w:color w:val="000000" w:themeColor="text1"/>
                <w:highlight w:val="lightGray"/>
              </w:rPr>
              <w:t>事務局長</w:t>
            </w:r>
          </w:p>
        </w:tc>
        <w:tc>
          <w:tcPr>
            <w:tcW w:w="3345" w:type="dxa"/>
            <w:tcBorders>
              <w:top w:val="nil"/>
              <w:left w:val="nil"/>
              <w:bottom w:val="single" w:sz="4" w:space="0" w:color="auto"/>
              <w:right w:val="single" w:sz="4" w:space="0" w:color="auto"/>
            </w:tcBorders>
            <w:shd w:val="clear" w:color="auto" w:fill="auto"/>
            <w:noWrap/>
            <w:vAlign w:val="center"/>
            <w:hideMark/>
          </w:tcPr>
          <w:p w14:paraId="2E27FC6D" w14:textId="77777777" w:rsidR="005F7A1F" w:rsidRPr="008E7B8A" w:rsidRDefault="005F7A1F" w:rsidP="005F7A1F">
            <w:pPr>
              <w:widowControl/>
              <w:jc w:val="left"/>
              <w:textAlignment w:val="auto"/>
              <w:rPr>
                <w:rFonts w:eastAsia="HG丸ｺﾞｼｯｸM-PRO" w:cs="ＭＳ Ｐゴシック" w:hint="default"/>
                <w:color w:val="000000" w:themeColor="text1"/>
                <w:highlight w:val="lightGray"/>
              </w:rPr>
            </w:pPr>
            <w:r w:rsidRPr="008E7B8A">
              <w:rPr>
                <w:rFonts w:eastAsia="HG丸ｺﾞｼｯｸM-PRO" w:cs="ＭＳ Ｐゴシック"/>
                <w:color w:val="000000" w:themeColor="text1"/>
                <w:highlight w:val="lightGray"/>
              </w:rPr>
              <w:t>事業に関わる計画の実行、関係者との連絡調整等をメインで担当</w:t>
            </w:r>
          </w:p>
        </w:tc>
      </w:tr>
      <w:tr w:rsidR="005F7A1F" w:rsidRPr="00A57021" w14:paraId="53C6EDC0" w14:textId="77777777" w:rsidTr="005F7A1F">
        <w:trPr>
          <w:trHeight w:val="240"/>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0BB5FC51" w14:textId="77777777" w:rsidR="005F7A1F" w:rsidRPr="008E7B8A" w:rsidRDefault="005F7A1F" w:rsidP="005F7A1F">
            <w:pPr>
              <w:widowControl/>
              <w:jc w:val="left"/>
              <w:textAlignment w:val="auto"/>
              <w:rPr>
                <w:rFonts w:eastAsia="HG丸ｺﾞｼｯｸM-PRO" w:cs="ＭＳ Ｐゴシック" w:hint="default"/>
                <w:color w:val="000000" w:themeColor="text1"/>
                <w:highlight w:val="lightGray"/>
              </w:rPr>
            </w:pPr>
            <w:r w:rsidRPr="008E7B8A">
              <w:rPr>
                <w:rFonts w:eastAsia="HG丸ｺﾞｼｯｸM-PRO" w:cs="ＭＳ Ｐゴシック"/>
                <w:color w:val="000000" w:themeColor="text1"/>
                <w:highlight w:val="lightGray"/>
              </w:rPr>
              <w:t>林野一郎</w:t>
            </w:r>
          </w:p>
        </w:tc>
        <w:tc>
          <w:tcPr>
            <w:tcW w:w="3345" w:type="dxa"/>
            <w:tcBorders>
              <w:top w:val="nil"/>
              <w:left w:val="nil"/>
              <w:bottom w:val="single" w:sz="4" w:space="0" w:color="auto"/>
              <w:right w:val="single" w:sz="4" w:space="0" w:color="auto"/>
            </w:tcBorders>
            <w:shd w:val="clear" w:color="auto" w:fill="auto"/>
            <w:noWrap/>
            <w:vAlign w:val="center"/>
            <w:hideMark/>
          </w:tcPr>
          <w:p w14:paraId="5F9D6EE3" w14:textId="77777777" w:rsidR="005F7A1F" w:rsidRPr="008E7B8A" w:rsidRDefault="005F7A1F" w:rsidP="005F7A1F">
            <w:pPr>
              <w:widowControl/>
              <w:jc w:val="left"/>
              <w:textAlignment w:val="auto"/>
              <w:rPr>
                <w:rFonts w:cs="ＭＳ Ｐゴシック" w:hint="default"/>
                <w:color w:val="000000" w:themeColor="text1"/>
                <w:highlight w:val="lightGray"/>
              </w:rPr>
            </w:pPr>
            <w:r w:rsidRPr="008E7B8A">
              <w:rPr>
                <w:rFonts w:eastAsia="HG丸ｺﾞｼｯｸM-PRO" w:cs="ＭＳ Ｐゴシック"/>
                <w:color w:val="000000" w:themeColor="text1"/>
                <w:highlight w:val="lightGray"/>
              </w:rPr>
              <w:t>事務局次長</w:t>
            </w:r>
          </w:p>
        </w:tc>
        <w:tc>
          <w:tcPr>
            <w:tcW w:w="3345" w:type="dxa"/>
            <w:tcBorders>
              <w:top w:val="nil"/>
              <w:left w:val="nil"/>
              <w:bottom w:val="single" w:sz="4" w:space="0" w:color="auto"/>
              <w:right w:val="single" w:sz="4" w:space="0" w:color="auto"/>
            </w:tcBorders>
            <w:shd w:val="clear" w:color="auto" w:fill="auto"/>
            <w:noWrap/>
            <w:vAlign w:val="center"/>
            <w:hideMark/>
          </w:tcPr>
          <w:p w14:paraId="35B3F4E6" w14:textId="77777777" w:rsidR="005F7A1F" w:rsidRPr="008E7B8A" w:rsidRDefault="005F7A1F" w:rsidP="005F7A1F">
            <w:pPr>
              <w:widowControl/>
              <w:jc w:val="left"/>
              <w:textAlignment w:val="auto"/>
              <w:rPr>
                <w:rFonts w:eastAsia="HG丸ｺﾞｼｯｸM-PRO" w:cs="ＭＳ Ｐゴシック" w:hint="default"/>
                <w:color w:val="000000" w:themeColor="text1"/>
                <w:highlight w:val="lightGray"/>
              </w:rPr>
            </w:pPr>
            <w:r w:rsidRPr="008E7B8A">
              <w:rPr>
                <w:rFonts w:eastAsia="HG丸ｺﾞｼｯｸM-PRO" w:cs="ＭＳ Ｐゴシック"/>
                <w:color w:val="000000" w:themeColor="text1"/>
                <w:highlight w:val="lightGray"/>
              </w:rPr>
              <w:t>事業に関わる事務手続き、経理等を担当</w:t>
            </w:r>
          </w:p>
        </w:tc>
      </w:tr>
    </w:tbl>
    <w:p w14:paraId="03BDC332" w14:textId="21F618FA" w:rsidR="00CB6D4F" w:rsidRDefault="00CB6D4F" w:rsidP="005F7A1F">
      <w:pPr>
        <w:spacing w:line="280" w:lineRule="exact"/>
        <w:jc w:val="left"/>
        <w:rPr>
          <w:rFonts w:ascii="ＭＳ 明朝" w:hAnsi="ＭＳ 明朝" w:hint="default"/>
          <w:color w:val="auto"/>
          <w:sz w:val="21"/>
          <w:szCs w:val="21"/>
        </w:rPr>
      </w:pPr>
    </w:p>
    <w:p w14:paraId="7928F10E" w14:textId="32B495CE" w:rsidR="00CB6D4F" w:rsidRDefault="00CB6D4F" w:rsidP="00647023">
      <w:pPr>
        <w:spacing w:line="280" w:lineRule="exact"/>
        <w:ind w:left="207" w:hangingChars="99" w:hanging="207"/>
        <w:jc w:val="left"/>
        <w:rPr>
          <w:rFonts w:ascii="ＭＳ 明朝" w:hAnsi="ＭＳ 明朝" w:hint="default"/>
          <w:color w:val="auto"/>
          <w:sz w:val="21"/>
          <w:szCs w:val="21"/>
        </w:rPr>
      </w:pPr>
    </w:p>
    <w:p w14:paraId="54E3D315" w14:textId="43259EE6" w:rsidR="00CB6D4F" w:rsidRDefault="00CB6D4F" w:rsidP="00647023">
      <w:pPr>
        <w:spacing w:line="280" w:lineRule="exact"/>
        <w:ind w:left="207" w:hangingChars="99" w:hanging="207"/>
        <w:jc w:val="left"/>
        <w:rPr>
          <w:rFonts w:ascii="ＭＳ 明朝" w:hAnsi="ＭＳ 明朝" w:hint="default"/>
          <w:color w:val="auto"/>
          <w:sz w:val="21"/>
          <w:szCs w:val="21"/>
        </w:rPr>
      </w:pPr>
    </w:p>
    <w:p w14:paraId="154DC855" w14:textId="640B1222" w:rsidR="00CB6D4F" w:rsidRDefault="00CB6D4F" w:rsidP="00647023">
      <w:pPr>
        <w:spacing w:line="280" w:lineRule="exact"/>
        <w:ind w:left="207" w:hangingChars="99" w:hanging="207"/>
        <w:jc w:val="left"/>
        <w:rPr>
          <w:rFonts w:ascii="ＭＳ 明朝" w:hAnsi="ＭＳ 明朝" w:hint="default"/>
          <w:color w:val="auto"/>
          <w:sz w:val="21"/>
          <w:szCs w:val="21"/>
        </w:rPr>
      </w:pPr>
    </w:p>
    <w:p w14:paraId="17C39778" w14:textId="45968666" w:rsidR="00CB6D4F" w:rsidRDefault="00CB6D4F" w:rsidP="00647023">
      <w:pPr>
        <w:spacing w:line="280" w:lineRule="exact"/>
        <w:ind w:left="207" w:hangingChars="99" w:hanging="207"/>
        <w:jc w:val="left"/>
        <w:rPr>
          <w:rFonts w:ascii="ＭＳ 明朝" w:hAnsi="ＭＳ 明朝" w:hint="default"/>
          <w:color w:val="auto"/>
          <w:sz w:val="21"/>
          <w:szCs w:val="21"/>
        </w:rPr>
      </w:pPr>
    </w:p>
    <w:p w14:paraId="3AAECC8C" w14:textId="5EE9FA5D" w:rsidR="00CB6D4F" w:rsidRDefault="00CB6D4F" w:rsidP="00647023">
      <w:pPr>
        <w:spacing w:line="280" w:lineRule="exact"/>
        <w:ind w:left="207" w:hangingChars="99" w:hanging="207"/>
        <w:jc w:val="left"/>
        <w:rPr>
          <w:rFonts w:ascii="ＭＳ 明朝" w:hAnsi="ＭＳ 明朝" w:hint="default"/>
          <w:color w:val="auto"/>
          <w:sz w:val="21"/>
          <w:szCs w:val="21"/>
        </w:rPr>
      </w:pPr>
    </w:p>
    <w:p w14:paraId="5136A404" w14:textId="383F0C50" w:rsidR="00CB6D4F" w:rsidRDefault="00CB6D4F" w:rsidP="00647023">
      <w:pPr>
        <w:spacing w:line="280" w:lineRule="exact"/>
        <w:ind w:left="207" w:hangingChars="99" w:hanging="207"/>
        <w:jc w:val="left"/>
        <w:rPr>
          <w:rFonts w:ascii="ＭＳ 明朝" w:hAnsi="ＭＳ 明朝" w:hint="default"/>
          <w:color w:val="auto"/>
          <w:sz w:val="21"/>
          <w:szCs w:val="21"/>
        </w:rPr>
      </w:pPr>
    </w:p>
    <w:p w14:paraId="65C83140" w14:textId="4C165C6F" w:rsidR="00CB6D4F" w:rsidRDefault="00CB6D4F" w:rsidP="00647023">
      <w:pPr>
        <w:spacing w:line="280" w:lineRule="exact"/>
        <w:ind w:left="207" w:hangingChars="99" w:hanging="207"/>
        <w:jc w:val="left"/>
        <w:rPr>
          <w:rFonts w:ascii="ＭＳ 明朝" w:hAnsi="ＭＳ 明朝" w:hint="default"/>
          <w:color w:val="auto"/>
          <w:sz w:val="21"/>
          <w:szCs w:val="21"/>
        </w:rPr>
      </w:pPr>
    </w:p>
    <w:p w14:paraId="1A4217AC" w14:textId="1CA6B9CE" w:rsidR="00A57021" w:rsidRPr="00A57021" w:rsidRDefault="00A57021" w:rsidP="00647023">
      <w:pPr>
        <w:pStyle w:val="Word"/>
        <w:spacing w:line="280" w:lineRule="exact"/>
        <w:rPr>
          <w:rFonts w:hint="default"/>
          <w:color w:val="A6A6A6" w:themeColor="background1" w:themeShade="A6"/>
          <w:spacing w:val="-4"/>
          <w:sz w:val="21"/>
          <w:szCs w:val="21"/>
        </w:rPr>
      </w:pPr>
    </w:p>
    <w:p w14:paraId="797DEA5E" w14:textId="77777777" w:rsidR="00CB6D4F" w:rsidRPr="00A57021" w:rsidRDefault="00CB6D4F" w:rsidP="00647023">
      <w:pPr>
        <w:pStyle w:val="Word"/>
        <w:spacing w:line="280" w:lineRule="exact"/>
        <w:rPr>
          <w:rFonts w:hint="default"/>
          <w:color w:val="A6A6A6" w:themeColor="background1" w:themeShade="A6"/>
          <w:spacing w:val="-4"/>
          <w:sz w:val="21"/>
          <w:szCs w:val="21"/>
        </w:rPr>
      </w:pPr>
    </w:p>
    <w:p w14:paraId="2BF3D617" w14:textId="77777777" w:rsidR="00647023" w:rsidRPr="008E7B8A" w:rsidRDefault="00647023" w:rsidP="00A57021">
      <w:pPr>
        <w:pStyle w:val="Word"/>
        <w:spacing w:line="283" w:lineRule="exact"/>
        <w:ind w:firstLineChars="352" w:firstLine="700"/>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・この他、計画の実施には、ボランティアスタッフの協力を得る。</w:t>
      </w:r>
    </w:p>
    <w:p w14:paraId="446900AE" w14:textId="233D7150" w:rsidR="00647023" w:rsidRPr="008E7B8A" w:rsidRDefault="00647023" w:rsidP="00A57021">
      <w:pPr>
        <w:pStyle w:val="Word"/>
        <w:spacing w:line="283" w:lineRule="exact"/>
        <w:ind w:firstLineChars="352" w:firstLine="700"/>
        <w:rPr>
          <w:rFonts w:ascii="HG丸ｺﾞｼｯｸM-PRO" w:eastAsia="HG丸ｺﾞｼｯｸM-PRO" w:hAnsi="HG丸ｺﾞｼｯｸM-PRO" w:cs="ＭＳ Ｐゴシック" w:hint="default"/>
          <w:color w:val="000000" w:themeColor="text1"/>
        </w:rPr>
      </w:pPr>
      <w:r w:rsidRPr="008E7B8A">
        <w:rPr>
          <w:rFonts w:ascii="HG丸ｺﾞｼｯｸM-PRO" w:eastAsia="HG丸ｺﾞｼｯｸM-PRO" w:hAnsi="HG丸ｺﾞｼｯｸM-PRO"/>
          <w:color w:val="000000" w:themeColor="text1"/>
          <w:highlight w:val="lightGray"/>
        </w:rPr>
        <w:t>・また、年</w:t>
      </w:r>
      <w:r w:rsidRPr="008E7B8A">
        <w:rPr>
          <w:rFonts w:ascii="HG丸ｺﾞｼｯｸM-PRO" w:eastAsia="HG丸ｺﾞｼｯｸM-PRO" w:hAnsi="HG丸ｺﾞｼｯｸM-PRO" w:cs="ＭＳ Ｐゴシック"/>
          <w:color w:val="000000" w:themeColor="text1"/>
          <w:highlight w:val="lightGray"/>
        </w:rPr>
        <w:t>に５回開催するフードバンク●●の理事会に併せて、本事業に係る連携会議</w:t>
      </w:r>
      <w:r w:rsidR="00A57021" w:rsidRPr="008E7B8A">
        <w:rPr>
          <w:rFonts w:ascii="HG丸ｺﾞｼｯｸM-PRO" w:eastAsia="HG丸ｺﾞｼｯｸM-PRO" w:hAnsi="HG丸ｺﾞｼｯｸM-PRO" w:cs="ＭＳ Ｐゴシック"/>
          <w:color w:val="000000" w:themeColor="text1"/>
          <w:highlight w:val="lightGray"/>
        </w:rPr>
        <w:t>を</w:t>
      </w:r>
      <w:r w:rsidRPr="008E7B8A">
        <w:rPr>
          <w:rFonts w:ascii="HG丸ｺﾞｼｯｸM-PRO" w:eastAsia="HG丸ｺﾞｼｯｸM-PRO" w:hAnsi="HG丸ｺﾞｼｯｸM-PRO" w:cs="ＭＳ Ｐゴシック"/>
          <w:color w:val="000000" w:themeColor="text1"/>
          <w:highlight w:val="lightGray"/>
        </w:rPr>
        <w:t>開催</w:t>
      </w:r>
    </w:p>
    <w:p w14:paraId="0B4BE244" w14:textId="1FE106ED" w:rsidR="00647023" w:rsidRDefault="00647023" w:rsidP="00647023">
      <w:pPr>
        <w:pStyle w:val="Word"/>
        <w:spacing w:line="280" w:lineRule="exact"/>
        <w:rPr>
          <w:rFonts w:hint="default"/>
          <w:color w:val="auto"/>
          <w:spacing w:val="-4"/>
          <w:sz w:val="21"/>
          <w:szCs w:val="21"/>
        </w:rPr>
      </w:pPr>
    </w:p>
    <w:p w14:paraId="16D3881E" w14:textId="77777777" w:rsidR="005F7A1F" w:rsidRPr="00461E30" w:rsidRDefault="005F7A1F" w:rsidP="00647023">
      <w:pPr>
        <w:pStyle w:val="Word"/>
        <w:spacing w:line="280" w:lineRule="exact"/>
        <w:rPr>
          <w:rFonts w:hint="default"/>
          <w:color w:val="auto"/>
          <w:spacing w:val="-4"/>
          <w:sz w:val="21"/>
          <w:szCs w:val="21"/>
        </w:rPr>
      </w:pPr>
    </w:p>
    <w:p w14:paraId="7933F004" w14:textId="77777777" w:rsidR="00647023" w:rsidRPr="00461E30" w:rsidRDefault="00647023" w:rsidP="00647023">
      <w:pPr>
        <w:pStyle w:val="Word"/>
        <w:spacing w:line="280" w:lineRule="exact"/>
        <w:ind w:leftChars="199" w:left="356" w:firstLineChars="100" w:firstLine="201"/>
        <w:rPr>
          <w:rFonts w:hint="default"/>
          <w:color w:val="auto"/>
          <w:spacing w:val="-4"/>
          <w:sz w:val="21"/>
          <w:szCs w:val="21"/>
        </w:rPr>
      </w:pPr>
      <w:r w:rsidRPr="00461E30">
        <w:rPr>
          <w:color w:val="auto"/>
          <w:spacing w:val="-4"/>
          <w:sz w:val="21"/>
          <w:szCs w:val="21"/>
        </w:rPr>
        <w:t>３．事業の内容　※事業区分ごとに具体的な内容を記載</w:t>
      </w:r>
    </w:p>
    <w:p w14:paraId="588BB4D3" w14:textId="77777777" w:rsidR="00647023" w:rsidRPr="00461E30" w:rsidRDefault="00647023" w:rsidP="00647023">
      <w:pPr>
        <w:pStyle w:val="Word"/>
        <w:spacing w:line="280" w:lineRule="exact"/>
        <w:ind w:leftChars="199" w:left="356"/>
        <w:rPr>
          <w:rFonts w:hint="default"/>
          <w:color w:val="auto"/>
          <w:spacing w:val="-4"/>
          <w:sz w:val="21"/>
          <w:szCs w:val="21"/>
        </w:rPr>
      </w:pPr>
    </w:p>
    <w:p w14:paraId="02A4E7BC" w14:textId="77777777" w:rsidR="00647023" w:rsidRPr="00461E30" w:rsidRDefault="00647023" w:rsidP="00A57021">
      <w:pPr>
        <w:pStyle w:val="Word"/>
        <w:spacing w:line="280" w:lineRule="exact"/>
        <w:ind w:leftChars="199" w:left="356" w:firstLineChars="104" w:firstLine="209"/>
        <w:rPr>
          <w:rFonts w:hint="default"/>
          <w:color w:val="auto"/>
          <w:spacing w:val="-4"/>
          <w:sz w:val="21"/>
          <w:szCs w:val="21"/>
        </w:rPr>
      </w:pPr>
      <w:r w:rsidRPr="00461E30">
        <w:rPr>
          <w:color w:val="auto"/>
          <w:spacing w:val="-4"/>
          <w:sz w:val="21"/>
          <w:szCs w:val="21"/>
        </w:rPr>
        <w:t>（１）スタートアップ支援事業</w:t>
      </w:r>
    </w:p>
    <w:p w14:paraId="0B5ACC0D" w14:textId="77777777" w:rsidR="00647023" w:rsidRPr="00461E30" w:rsidRDefault="00647023" w:rsidP="00A57021">
      <w:pPr>
        <w:pStyle w:val="Word"/>
        <w:spacing w:line="280" w:lineRule="exact"/>
        <w:ind w:leftChars="199" w:left="356" w:firstLineChars="104" w:firstLine="209"/>
        <w:rPr>
          <w:rFonts w:hint="default"/>
          <w:color w:val="auto"/>
          <w:spacing w:val="-4"/>
          <w:sz w:val="21"/>
          <w:szCs w:val="21"/>
        </w:rPr>
      </w:pPr>
    </w:p>
    <w:p w14:paraId="3552BD68" w14:textId="77777777" w:rsidR="00647023" w:rsidRPr="00461E30" w:rsidRDefault="00647023" w:rsidP="00A57021">
      <w:pPr>
        <w:pStyle w:val="Word"/>
        <w:spacing w:line="280" w:lineRule="exact"/>
        <w:ind w:leftChars="199" w:left="356" w:firstLineChars="246" w:firstLine="494"/>
        <w:rPr>
          <w:rFonts w:hint="default"/>
          <w:color w:val="auto"/>
          <w:spacing w:val="-4"/>
          <w:sz w:val="21"/>
          <w:szCs w:val="21"/>
        </w:rPr>
      </w:pPr>
      <w:r>
        <w:rPr>
          <w:color w:val="auto"/>
          <w:spacing w:val="-4"/>
          <w:sz w:val="21"/>
          <w:szCs w:val="21"/>
        </w:rPr>
        <w:t>（略）</w:t>
      </w:r>
    </w:p>
    <w:p w14:paraId="42390F78" w14:textId="77777777" w:rsidR="00647023" w:rsidRPr="00461E30" w:rsidRDefault="00647023" w:rsidP="00647023">
      <w:pPr>
        <w:pStyle w:val="Word"/>
        <w:spacing w:line="280" w:lineRule="exact"/>
        <w:ind w:leftChars="199" w:left="356"/>
        <w:rPr>
          <w:rFonts w:hint="default"/>
          <w:color w:val="auto"/>
          <w:sz w:val="21"/>
          <w:szCs w:val="21"/>
        </w:rPr>
      </w:pPr>
    </w:p>
    <w:p w14:paraId="2213513D" w14:textId="77777777" w:rsidR="00647023" w:rsidRPr="00461E30" w:rsidRDefault="00647023" w:rsidP="00A57021">
      <w:pPr>
        <w:pStyle w:val="Word"/>
        <w:spacing w:line="280" w:lineRule="exact"/>
        <w:ind w:leftChars="199" w:left="356" w:firstLineChars="100" w:firstLine="209"/>
        <w:rPr>
          <w:rFonts w:hint="default"/>
          <w:color w:val="auto"/>
          <w:sz w:val="21"/>
          <w:szCs w:val="21"/>
        </w:rPr>
      </w:pPr>
      <w:r w:rsidRPr="00461E30">
        <w:rPr>
          <w:color w:val="auto"/>
          <w:sz w:val="21"/>
          <w:szCs w:val="21"/>
        </w:rPr>
        <w:t>（２）先進的取組支援</w:t>
      </w:r>
    </w:p>
    <w:p w14:paraId="5A205CD6" w14:textId="77777777" w:rsidR="00647023" w:rsidRPr="00461E30" w:rsidRDefault="00647023" w:rsidP="00A57021">
      <w:pPr>
        <w:pStyle w:val="Word"/>
        <w:spacing w:line="280" w:lineRule="exact"/>
        <w:ind w:leftChars="199" w:left="356" w:firstLineChars="100" w:firstLine="209"/>
        <w:rPr>
          <w:rFonts w:hint="default"/>
          <w:color w:val="auto"/>
          <w:sz w:val="21"/>
          <w:szCs w:val="21"/>
        </w:rPr>
      </w:pPr>
    </w:p>
    <w:p w14:paraId="2696691E" w14:textId="77777777" w:rsidR="00647023" w:rsidRPr="00461E30" w:rsidRDefault="00647023" w:rsidP="00A57021">
      <w:pPr>
        <w:spacing w:line="280" w:lineRule="exact"/>
        <w:ind w:leftChars="199" w:left="356" w:firstLineChars="236" w:firstLine="493"/>
        <w:rPr>
          <w:rFonts w:ascii="ＭＳ 明朝" w:hAnsi="ＭＳ 明朝" w:hint="default"/>
          <w:color w:val="auto"/>
          <w:sz w:val="21"/>
          <w:szCs w:val="21"/>
        </w:rPr>
      </w:pPr>
      <w:r w:rsidRPr="00461E30">
        <w:rPr>
          <w:rFonts w:ascii="ＭＳ 明朝" w:hAnsi="ＭＳ 明朝"/>
          <w:color w:val="auto"/>
          <w:sz w:val="21"/>
          <w:szCs w:val="21"/>
        </w:rPr>
        <w:t>ア　先進的取組の区分（以下のいずれかから一つ又は複数選択）</w:t>
      </w:r>
    </w:p>
    <w:p w14:paraId="734B6289" w14:textId="77777777" w:rsidR="00647023" w:rsidRPr="00461E30" w:rsidRDefault="00647023" w:rsidP="00647023">
      <w:pPr>
        <w:spacing w:line="280" w:lineRule="exact"/>
        <w:ind w:leftChars="199" w:left="356" w:firstLineChars="200" w:firstLine="418"/>
        <w:rPr>
          <w:rFonts w:ascii="ＭＳ 明朝" w:hAnsi="ＭＳ 明朝" w:hint="default"/>
          <w:color w:val="auto"/>
          <w:sz w:val="21"/>
          <w:szCs w:val="21"/>
        </w:rPr>
      </w:pPr>
      <w:r>
        <w:rPr>
          <w:rFonts w:ascii="ＭＳ 明朝" w:hAnsi="ＭＳ 明朝"/>
          <w:noProof/>
          <w:color w:val="auto"/>
          <w:sz w:val="21"/>
          <w:szCs w:val="21"/>
        </w:rPr>
        <mc:AlternateContent>
          <mc:Choice Requires="wps">
            <w:drawing>
              <wp:anchor distT="0" distB="0" distL="114300" distR="114300" simplePos="0" relativeHeight="251789312" behindDoc="0" locked="0" layoutInCell="1" allowOverlap="1" wp14:anchorId="2C325C33" wp14:editId="2600B6F7">
                <wp:simplePos x="0" y="0"/>
                <wp:positionH relativeFrom="column">
                  <wp:posOffset>535305</wp:posOffset>
                </wp:positionH>
                <wp:positionV relativeFrom="paragraph">
                  <wp:posOffset>138430</wp:posOffset>
                </wp:positionV>
                <wp:extent cx="342900" cy="209550"/>
                <wp:effectExtent l="19050" t="19050" r="19050" b="19050"/>
                <wp:wrapNone/>
                <wp:docPr id="8" name="楕円 8"/>
                <wp:cNvGraphicFramePr/>
                <a:graphic xmlns:a="http://schemas.openxmlformats.org/drawingml/2006/main">
                  <a:graphicData uri="http://schemas.microsoft.com/office/word/2010/wordprocessingShape">
                    <wps:wsp>
                      <wps:cNvSpPr/>
                      <wps:spPr>
                        <a:xfrm>
                          <a:off x="0" y="0"/>
                          <a:ext cx="342900" cy="209550"/>
                        </a:xfrm>
                        <a:prstGeom prst="ellipse">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EFDB56" id="楕円 8" o:spid="_x0000_s1026" style="position:absolute;left:0;text-align:left;margin-left:42.15pt;margin-top:10.9pt;width:27pt;height:16.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3+jAIAAI4FAAAOAAAAZHJzL2Uyb0RvYy54bWysVEtv2zAMvg/YfxB0X+1kSR9BnSJo0WFA&#10;1xZrh54VWYoFyKImKXGyXz9KcpxgDXYYdpElPr6PpEle32xbTTbCeQWmoqOzkhJhONTKrCr64/X+&#10;0yUlPjBTMw1GVHQnPL2Zf/xw3dmZGEMDuhaOIIjxs85WtAnBzorC80a0zJ+BFQaVElzLAj7dqqgd&#10;6xC91cW4LM+LDlxtHXDhPUrvspLOE76UgocnKb0IRFcUYwvpdOlcxrOYX7PZyjHbKN6Hwf4hipYp&#10;g6QD1B0LjKydegfVKu7AgwxnHNoCpFRcpBwwm1H5RzYvDbMi5YLF8XYok/9/sPxx82KfHZahs37m&#10;8Rqz2ErXxi/GR7apWLuhWGIbCEfh58n4qsSSclSNy6vpNBWzODhb58MXAS2Jl4oKrZX1MR02Y5sH&#10;H5ATrfdWUWzgXmmdfok2pEPcy+nFNHl40KqO2miXukPcakc2DP/rcjVKNnrdfoM6y86nJQaXKQbz&#10;RHiEhPTaoPCQerqFnRaRRpvvQhJVY7LjHETsygMv41yYkLl9w2qRqSPzaeoEGJElJjJg9wCnsXMG&#10;vX10FampB+fyb4Fl58EjMYMJg3OrDLhTABqz6pmz/b5IuTSxSkuod8+OOMgj5S2/V/ifH5gPz8zh&#10;DGFr4F4IT3hIDfgzob9R0oD7dUoe7bG1UUtJhzNZUf9zzZygRH812PRXo8kkDnF6TKYXY3y4Y83y&#10;WGPW7S1ge4xwA1mertE+6P1VOmjfcH0sIiuqmOHIXVEe3P5xG/KuwAXExWKRzHBwLQsP5sXyCB6r&#10;Gpv4dfvGnO2bPeCUPMJ+ft81fLaNngYW6wBSpWk41LWvNw596tl+QcWtcvxOVoc1Ov8NAAD//wMA&#10;UEsDBBQABgAIAAAAIQBWt0e03gAAAAgBAAAPAAAAZHJzL2Rvd25yZXYueG1sTI/NTsMwEITvSLyD&#10;tUjcqJO0RVbIpqqQEBIIiZa/qxsvSSBeR7GbhLfHPcFxZ0az3xSb2XZipMG3jhHSRQKCuHKm5Rrh&#10;9eXuSoHwQbPRnWNC+CEPm/L8rNC5cRPvaNyHWsQS9rlGaELocyl91ZDVfuF64uh9usHqEM+hlmbQ&#10;Uyy3ncyS5Fpa3XL80OiebhuqvvdHi/DkzNta3Wej/3j4en5877ZZlU6Ilxfz9gZEoDn8heGEH9Gh&#10;jEwHd2TjRYegVsuYRMjSuODkL1UUDgjrlQJZFvL/gPIXAAD//wMAUEsBAi0AFAAGAAgAAAAhALaD&#10;OJL+AAAA4QEAABMAAAAAAAAAAAAAAAAAAAAAAFtDb250ZW50X1R5cGVzXS54bWxQSwECLQAUAAYA&#10;CAAAACEAOP0h/9YAAACUAQAACwAAAAAAAAAAAAAAAAAvAQAAX3JlbHMvLnJlbHNQSwECLQAUAAYA&#10;CAAAACEAbdhd/owCAACOBQAADgAAAAAAAAAAAAAAAAAuAgAAZHJzL2Uyb0RvYy54bWxQSwECLQAU&#10;AAYACAAAACEAVrdHtN4AAAAIAQAADwAAAAAAAAAAAAAAAADmBAAAZHJzL2Rvd25yZXYueG1sUEsF&#10;BgAAAAAEAAQA8wAAAPEFAAAAAA==&#10;" filled="f" strokecolor="#a5a5a5 [2092]" strokeweight="2.25pt">
                <v:stroke joinstyle="miter"/>
              </v:oval>
            </w:pict>
          </mc:Fallback>
        </mc:AlternateContent>
      </w:r>
    </w:p>
    <w:p w14:paraId="2E101C47" w14:textId="77777777" w:rsidR="00647023" w:rsidRPr="00461E30" w:rsidRDefault="00647023" w:rsidP="00647023">
      <w:pPr>
        <w:spacing w:line="280" w:lineRule="exact"/>
        <w:ind w:firstLineChars="400" w:firstLine="836"/>
        <w:rPr>
          <w:rFonts w:ascii="ＭＳ 明朝" w:hAnsi="ＭＳ 明朝" w:hint="default"/>
          <w:color w:val="auto"/>
          <w:sz w:val="21"/>
          <w:szCs w:val="21"/>
        </w:rPr>
      </w:pPr>
      <w:r>
        <w:rPr>
          <w:rFonts w:ascii="ＭＳ 明朝" w:hAnsi="ＭＳ 明朝"/>
          <w:color w:val="auto"/>
          <w:sz w:val="21"/>
          <w:szCs w:val="21"/>
        </w:rPr>
        <w:t>（ア）</w:t>
      </w:r>
      <w:r w:rsidRPr="00461E30">
        <w:rPr>
          <w:rFonts w:ascii="ＭＳ 明朝" w:hAnsi="ＭＳ 明朝"/>
          <w:color w:val="auto"/>
          <w:sz w:val="21"/>
          <w:szCs w:val="21"/>
        </w:rPr>
        <w:t>広域的な連携</w:t>
      </w:r>
    </w:p>
    <w:p w14:paraId="3B19A908" w14:textId="77777777" w:rsidR="00647023" w:rsidRPr="00461E30" w:rsidRDefault="00647023" w:rsidP="00647023">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（イ）</w:t>
      </w:r>
      <w:r w:rsidRPr="00461E30">
        <w:rPr>
          <w:rFonts w:ascii="ＭＳ 明朝" w:hAnsi="ＭＳ 明朝"/>
          <w:color w:val="auto"/>
          <w:sz w:val="21"/>
          <w:szCs w:val="21"/>
        </w:rPr>
        <w:t>プラットフォームの構築</w:t>
      </w:r>
    </w:p>
    <w:p w14:paraId="62767E8E" w14:textId="77777777" w:rsidR="00647023" w:rsidRPr="00461E30" w:rsidRDefault="00647023" w:rsidP="00647023">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（ウ）</w:t>
      </w:r>
      <w:r w:rsidRPr="00461E30">
        <w:rPr>
          <w:rFonts w:ascii="ＭＳ 明朝" w:hAnsi="ＭＳ 明朝"/>
          <w:color w:val="auto"/>
          <w:sz w:val="21"/>
          <w:szCs w:val="21"/>
        </w:rPr>
        <w:t>マッチングに特化した活動</w:t>
      </w:r>
    </w:p>
    <w:p w14:paraId="76E207F1" w14:textId="68FD9DCB" w:rsidR="00647023" w:rsidRDefault="00647023" w:rsidP="00647023">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（エ）</w:t>
      </w:r>
      <w:r w:rsidR="00DB754B">
        <w:rPr>
          <w:rFonts w:ascii="ＭＳ 明朝" w:hAnsi="ＭＳ 明朝"/>
          <w:color w:val="auto"/>
          <w:sz w:val="21"/>
          <w:szCs w:val="21"/>
        </w:rPr>
        <w:t>行政</w:t>
      </w:r>
      <w:r w:rsidRPr="00461E30">
        <w:rPr>
          <w:rFonts w:ascii="ＭＳ 明朝" w:hAnsi="ＭＳ 明朝"/>
          <w:color w:val="auto"/>
          <w:sz w:val="21"/>
          <w:szCs w:val="21"/>
        </w:rPr>
        <w:t>とのコーディネート</w:t>
      </w:r>
    </w:p>
    <w:p w14:paraId="58579A24" w14:textId="649B5939" w:rsidR="00647023" w:rsidRPr="00461E30" w:rsidRDefault="00647023" w:rsidP="00647023">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（オ）</w:t>
      </w:r>
      <w:r w:rsidR="00DB754B">
        <w:rPr>
          <w:rFonts w:ascii="ＭＳ 明朝" w:hAnsi="ＭＳ 明朝"/>
          <w:color w:val="auto"/>
          <w:sz w:val="21"/>
          <w:szCs w:val="21"/>
        </w:rPr>
        <w:t>企業</w:t>
      </w:r>
      <w:r w:rsidRPr="003B7204">
        <w:rPr>
          <w:rFonts w:ascii="ＭＳ 明朝" w:hAnsi="ＭＳ 明朝"/>
          <w:color w:val="auto"/>
          <w:sz w:val="21"/>
          <w:szCs w:val="21"/>
        </w:rPr>
        <w:t>とのコーディネート</w:t>
      </w:r>
    </w:p>
    <w:p w14:paraId="33C13F01" w14:textId="77777777" w:rsidR="00647023" w:rsidRPr="00461E30" w:rsidRDefault="00647023" w:rsidP="00647023">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（カ）</w:t>
      </w:r>
      <w:r w:rsidRPr="00461E30">
        <w:rPr>
          <w:rFonts w:ascii="ＭＳ 明朝" w:hAnsi="ＭＳ 明朝"/>
          <w:color w:val="auto"/>
          <w:sz w:val="21"/>
          <w:szCs w:val="21"/>
        </w:rPr>
        <w:t>農業者との連携</w:t>
      </w:r>
    </w:p>
    <w:p w14:paraId="179AE0BC" w14:textId="36BACFCD" w:rsidR="00647023" w:rsidRPr="00461E30" w:rsidRDefault="00647023" w:rsidP="00647023">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（キ）</w:t>
      </w:r>
      <w:r w:rsidRPr="00461E30">
        <w:rPr>
          <w:rFonts w:ascii="ＭＳ 明朝" w:hAnsi="ＭＳ 明朝"/>
          <w:color w:val="auto"/>
          <w:sz w:val="21"/>
          <w:szCs w:val="21"/>
        </w:rPr>
        <w:t>食品</w:t>
      </w:r>
      <w:r w:rsidR="00DB754B">
        <w:rPr>
          <w:rFonts w:ascii="ＭＳ 明朝" w:hAnsi="ＭＳ 明朝"/>
          <w:color w:val="auto"/>
          <w:sz w:val="21"/>
          <w:szCs w:val="21"/>
        </w:rPr>
        <w:t>関連事業者</w:t>
      </w:r>
      <w:r w:rsidRPr="00461E30">
        <w:rPr>
          <w:rFonts w:ascii="ＭＳ 明朝" w:hAnsi="ＭＳ 明朝"/>
          <w:color w:val="auto"/>
          <w:sz w:val="21"/>
          <w:szCs w:val="21"/>
        </w:rPr>
        <w:t>と連携したフードバンク活動</w:t>
      </w:r>
    </w:p>
    <w:p w14:paraId="3CF5F4F9" w14:textId="43EAC319" w:rsidR="00647023" w:rsidRDefault="00647023" w:rsidP="00434FA9">
      <w:pPr>
        <w:spacing w:line="280" w:lineRule="exact"/>
        <w:rPr>
          <w:rFonts w:eastAsia="HG丸ｺﾞｼｯｸM-PRO" w:hint="default"/>
          <w:i/>
          <w:color w:val="FF0000"/>
        </w:rPr>
      </w:pPr>
    </w:p>
    <w:p w14:paraId="204B7F82" w14:textId="77777777" w:rsidR="00434FA9" w:rsidRPr="00EA1F9A" w:rsidRDefault="00434FA9" w:rsidP="00434FA9">
      <w:pPr>
        <w:spacing w:line="280" w:lineRule="exact"/>
        <w:rPr>
          <w:rFonts w:ascii="ＭＳ 明朝" w:hAnsi="ＭＳ 明朝" w:hint="default"/>
          <w:color w:val="auto"/>
          <w:sz w:val="21"/>
          <w:szCs w:val="21"/>
        </w:rPr>
      </w:pPr>
    </w:p>
    <w:p w14:paraId="42C3DC3C" w14:textId="77777777" w:rsidR="00647023" w:rsidRPr="00461E30" w:rsidRDefault="00647023" w:rsidP="00647023">
      <w:pPr>
        <w:spacing w:line="280" w:lineRule="exact"/>
        <w:ind w:leftChars="199" w:left="356" w:firstLineChars="200" w:firstLine="418"/>
        <w:rPr>
          <w:rFonts w:ascii="ＭＳ 明朝" w:hAnsi="ＭＳ 明朝" w:hint="default"/>
          <w:color w:val="auto"/>
          <w:sz w:val="21"/>
          <w:szCs w:val="21"/>
        </w:rPr>
      </w:pPr>
      <w:r w:rsidRPr="00461E30">
        <w:rPr>
          <w:rFonts w:ascii="ＭＳ 明朝" w:hAnsi="ＭＳ 明朝"/>
          <w:color w:val="auto"/>
          <w:sz w:val="21"/>
          <w:szCs w:val="21"/>
        </w:rPr>
        <w:t>イ　先進的取組の具体的内容</w:t>
      </w:r>
    </w:p>
    <w:p w14:paraId="6EE4B339" w14:textId="77777777" w:rsidR="00647023" w:rsidRDefault="00647023" w:rsidP="00647023">
      <w:pPr>
        <w:spacing w:line="280" w:lineRule="exact"/>
        <w:rPr>
          <w:rFonts w:ascii="ＭＳ 明朝" w:hAnsi="ＭＳ 明朝" w:hint="default"/>
          <w:color w:val="auto"/>
          <w:sz w:val="21"/>
          <w:szCs w:val="21"/>
        </w:rPr>
      </w:pPr>
    </w:p>
    <w:p w14:paraId="56BC9235" w14:textId="77777777" w:rsidR="00647023" w:rsidRDefault="00647023" w:rsidP="00A57021">
      <w:pPr>
        <w:spacing w:line="280" w:lineRule="exact"/>
        <w:ind w:leftChars="475" w:left="992" w:hangingChars="68" w:hanging="142"/>
        <w:jc w:val="left"/>
        <w:rPr>
          <w:rFonts w:ascii="ＭＳ 明朝" w:hAnsi="ＭＳ 明朝" w:hint="default"/>
          <w:color w:val="auto"/>
          <w:sz w:val="21"/>
          <w:szCs w:val="21"/>
        </w:rPr>
      </w:pPr>
      <w:r>
        <w:rPr>
          <w:rFonts w:ascii="ＭＳ 明朝" w:hAnsi="ＭＳ 明朝"/>
          <w:color w:val="auto"/>
          <w:sz w:val="21"/>
          <w:szCs w:val="21"/>
        </w:rPr>
        <w:t>※ 選択した事業区分に合致する取組を行うことがわかるように作成。例えば「ア　広域的な連携」であれば、事業実施主体が所在する県域を越えた食品の受入れ・提供がされることがわかるよう作成。</w:t>
      </w:r>
    </w:p>
    <w:p w14:paraId="1B41E8E0" w14:textId="77777777" w:rsidR="00647023" w:rsidRPr="00A57021" w:rsidRDefault="00647023" w:rsidP="00647023">
      <w:pPr>
        <w:spacing w:line="280" w:lineRule="exact"/>
        <w:rPr>
          <w:rFonts w:ascii="ＭＳ 明朝" w:hAnsi="ＭＳ 明朝" w:hint="default"/>
          <w:color w:val="A6A6A6" w:themeColor="background1" w:themeShade="A6"/>
          <w:sz w:val="21"/>
          <w:szCs w:val="21"/>
        </w:rPr>
      </w:pPr>
    </w:p>
    <w:p w14:paraId="4A8FA940" w14:textId="77777777" w:rsidR="00647023" w:rsidRPr="008E7B8A" w:rsidRDefault="00647023" w:rsidP="00A57021">
      <w:pPr>
        <w:pStyle w:val="Word"/>
        <w:spacing w:line="283" w:lineRule="exact"/>
        <w:ind w:leftChars="474" w:left="1132" w:hangingChars="143" w:hanging="284"/>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　本年度より、◇県◇市内の運送会社</w:t>
      </w:r>
      <w:r w:rsidRPr="008E7B8A">
        <w:rPr>
          <w:color w:val="000000" w:themeColor="text1"/>
          <w:highlight w:val="lightGray"/>
        </w:rPr>
        <w:t>Ⅾ</w:t>
      </w:r>
      <w:r w:rsidRPr="008E7B8A">
        <w:rPr>
          <w:rFonts w:ascii="HG丸ｺﾞｼｯｸM-PRO" w:eastAsia="HG丸ｺﾞｼｯｸM-PRO" w:hAnsi="HG丸ｺﾞｼｯｸM-PRO"/>
          <w:color w:val="000000" w:themeColor="text1"/>
          <w:highlight w:val="lightGray"/>
        </w:rPr>
        <w:t>社、◇県◇市内の運送会社E社の協力を得て、●県●市及び×県×市の地域での運送業務の戻り便のトラックを活用して、●県●市の食品企業（冷凍食品製造業）からの未利用食品の集荷及び×県×市内の子ども食堂等への輸配送に協力してもらえ</w:t>
      </w:r>
      <w:r w:rsidRPr="008E7B8A">
        <w:rPr>
          <w:rFonts w:ascii="HG丸ｺﾞｼｯｸM-PRO" w:eastAsia="HG丸ｺﾞｼｯｸM-PRO" w:hAnsi="HG丸ｺﾞｼｯｸM-PRO"/>
          <w:color w:val="000000" w:themeColor="text1"/>
          <w:highlight w:val="lightGray"/>
        </w:rPr>
        <w:lastRenderedPageBreak/>
        <w:t>るように連携体制の構築を行う。</w:t>
      </w:r>
    </w:p>
    <w:p w14:paraId="045CC7DB" w14:textId="77777777" w:rsidR="00647023" w:rsidRPr="008E7B8A" w:rsidRDefault="00647023" w:rsidP="00A57021">
      <w:pPr>
        <w:pStyle w:val="Word"/>
        <w:spacing w:line="283" w:lineRule="exact"/>
        <w:ind w:leftChars="474" w:left="1132" w:hangingChars="143" w:hanging="284"/>
        <w:rPr>
          <w:rFonts w:eastAsia="HG丸ｺﾞｼｯｸM-PRO" w:hint="default"/>
          <w:color w:val="000000" w:themeColor="text1"/>
          <w:highlight w:val="lightGray"/>
        </w:rPr>
      </w:pPr>
    </w:p>
    <w:p w14:paraId="766BDA99" w14:textId="77777777" w:rsidR="00647023" w:rsidRPr="008E7B8A" w:rsidRDefault="00647023" w:rsidP="00A57021">
      <w:pPr>
        <w:pStyle w:val="Word"/>
        <w:spacing w:line="283" w:lineRule="exact"/>
        <w:ind w:leftChars="474" w:left="1132" w:hangingChars="143" w:hanging="284"/>
        <w:rPr>
          <w:rFonts w:eastAsia="HG丸ｺﾞｼｯｸM-PRO" w:hint="default"/>
          <w:color w:val="000000" w:themeColor="text1"/>
          <w:highlight w:val="lightGray"/>
        </w:rPr>
      </w:pPr>
      <w:r w:rsidRPr="008E7B8A">
        <w:rPr>
          <w:rFonts w:eastAsia="HG丸ｺﾞｼｯｸM-PRO"/>
          <w:color w:val="000000" w:themeColor="text1"/>
          <w:highlight w:val="lightGray"/>
        </w:rPr>
        <w:t>・　また、×県の×市社会福祉協議会と連携し、×市内において食糧支援を必要とする者からのニーズを把握し、当団体へ情報提供する連携体制を構築する。</w:t>
      </w:r>
    </w:p>
    <w:p w14:paraId="22AE08B5" w14:textId="77777777" w:rsidR="00647023" w:rsidRPr="008E7B8A" w:rsidRDefault="00647023" w:rsidP="00A57021">
      <w:pPr>
        <w:pStyle w:val="Word"/>
        <w:spacing w:line="283" w:lineRule="exact"/>
        <w:ind w:leftChars="474" w:left="1132" w:hangingChars="143" w:hanging="284"/>
        <w:rPr>
          <w:rFonts w:eastAsia="HG丸ｺﾞｼｯｸM-PRO" w:hint="default"/>
          <w:color w:val="000000" w:themeColor="text1"/>
          <w:highlight w:val="lightGray"/>
        </w:rPr>
      </w:pPr>
    </w:p>
    <w:p w14:paraId="0990DB9A" w14:textId="77777777" w:rsidR="00647023" w:rsidRPr="008E7B8A" w:rsidRDefault="00647023" w:rsidP="00A57021">
      <w:pPr>
        <w:pStyle w:val="Word"/>
        <w:spacing w:line="283" w:lineRule="exact"/>
        <w:ind w:leftChars="474" w:left="1132" w:hangingChars="143" w:hanging="284"/>
        <w:rPr>
          <w:rFonts w:eastAsia="HG丸ｺﾞｼｯｸM-PRO" w:hint="default"/>
          <w:color w:val="000000" w:themeColor="text1"/>
          <w:highlight w:val="lightGray"/>
        </w:rPr>
      </w:pPr>
      <w:r w:rsidRPr="008E7B8A">
        <w:rPr>
          <w:rFonts w:eastAsia="HG丸ｺﾞｼｯｸM-PRO"/>
          <w:color w:val="000000" w:themeColor="text1"/>
          <w:highlight w:val="lightGray"/>
        </w:rPr>
        <w:t>・　●県●市の食品企業からは冷凍食品の提供を受けることとなるが、これまで食品を受け入れるための冷凍設備が十分に確保されていないことから、本事業により冷凍庫の賃借を行う。</w:t>
      </w:r>
    </w:p>
    <w:p w14:paraId="1545603D" w14:textId="77777777" w:rsidR="00647023" w:rsidRPr="008E7B8A" w:rsidRDefault="00647023" w:rsidP="00A57021">
      <w:pPr>
        <w:pStyle w:val="Word"/>
        <w:spacing w:line="283" w:lineRule="exact"/>
        <w:ind w:leftChars="474" w:left="1132" w:hangingChars="143" w:hanging="284"/>
        <w:rPr>
          <w:rFonts w:eastAsia="HG丸ｺﾞｼｯｸM-PRO" w:hint="default"/>
          <w:color w:val="000000" w:themeColor="text1"/>
          <w:highlight w:val="lightGray"/>
        </w:rPr>
      </w:pPr>
    </w:p>
    <w:p w14:paraId="2189CDF7" w14:textId="77777777" w:rsidR="00647023" w:rsidRPr="008E7B8A" w:rsidRDefault="00647023" w:rsidP="00A57021">
      <w:pPr>
        <w:pStyle w:val="Word"/>
        <w:spacing w:line="283" w:lineRule="exact"/>
        <w:ind w:leftChars="474" w:left="1132" w:hangingChars="143" w:hanging="284"/>
        <w:rPr>
          <w:rFonts w:eastAsia="HG丸ｺﾞｼｯｸM-PRO" w:hint="default"/>
          <w:color w:val="000000" w:themeColor="text1"/>
          <w:highlight w:val="lightGray"/>
        </w:rPr>
      </w:pPr>
      <w:r w:rsidRPr="008E7B8A">
        <w:rPr>
          <w:rFonts w:eastAsia="HG丸ｺﾞｼｯｸM-PRO"/>
          <w:color w:val="000000" w:themeColor="text1"/>
          <w:highlight w:val="lightGray"/>
        </w:rPr>
        <w:t>・　食品提供企業、運送会社、食品を受け入れる子ども食堂等を構成員とした連携会議を開催し、子ども食堂等が希望する時期・品目に合わせて食品が提供できるよう、トラックの空き状況を踏まえたスケジュール、輸送ルートを確立する。</w:t>
      </w:r>
    </w:p>
    <w:p w14:paraId="3EAF5359" w14:textId="77777777" w:rsidR="00647023" w:rsidRPr="008E7B8A" w:rsidRDefault="00647023" w:rsidP="00A57021">
      <w:pPr>
        <w:pStyle w:val="Word"/>
        <w:spacing w:line="283" w:lineRule="exact"/>
        <w:ind w:leftChars="474" w:left="1132" w:hangingChars="143" w:hanging="284"/>
        <w:rPr>
          <w:rFonts w:eastAsia="HG丸ｺﾞｼｯｸM-PRO" w:hint="default"/>
          <w:color w:val="000000" w:themeColor="text1"/>
          <w:highlight w:val="lightGray"/>
        </w:rPr>
      </w:pPr>
    </w:p>
    <w:p w14:paraId="671D5645" w14:textId="77777777" w:rsidR="00647023" w:rsidRPr="008E7B8A" w:rsidRDefault="00647023" w:rsidP="00A57021">
      <w:pPr>
        <w:pStyle w:val="Word"/>
        <w:spacing w:line="283" w:lineRule="exact"/>
        <w:ind w:leftChars="474" w:left="1132" w:hangingChars="143" w:hanging="284"/>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　受入量の増加により本事業でフードバンク●●が賃借する倉庫で食品保管スペースがなくなった際は、</w:t>
      </w:r>
      <w:r w:rsidRPr="008E7B8A">
        <w:rPr>
          <w:color w:val="000000" w:themeColor="text1"/>
          <w:highlight w:val="lightGray"/>
        </w:rPr>
        <w:t>Ⅾ</w:t>
      </w:r>
      <w:r w:rsidRPr="008E7B8A">
        <w:rPr>
          <w:rFonts w:ascii="HG丸ｺﾞｼｯｸM-PRO" w:eastAsia="HG丸ｺﾞｼｯｸM-PRO" w:hAnsi="HG丸ｺﾞｼｯｸM-PRO"/>
          <w:color w:val="000000" w:themeColor="text1"/>
          <w:highlight w:val="lightGray"/>
        </w:rPr>
        <w:t>社の所有する倉庫を臨時的に使用することとする。</w:t>
      </w:r>
    </w:p>
    <w:p w14:paraId="6B838635" w14:textId="77777777" w:rsidR="00647023" w:rsidRPr="008E7B8A" w:rsidRDefault="00647023" w:rsidP="00A57021">
      <w:pPr>
        <w:pStyle w:val="Word"/>
        <w:spacing w:line="283" w:lineRule="exact"/>
        <w:ind w:leftChars="474" w:left="1132" w:hangingChars="143" w:hanging="284"/>
        <w:rPr>
          <w:rFonts w:eastAsia="HG丸ｺﾞｼｯｸM-PRO" w:hint="default"/>
          <w:color w:val="000000" w:themeColor="text1"/>
          <w:highlight w:val="lightGray"/>
        </w:rPr>
      </w:pPr>
    </w:p>
    <w:p w14:paraId="2FC083BC" w14:textId="77777777" w:rsidR="00647023" w:rsidRPr="008E7B8A" w:rsidRDefault="00647023" w:rsidP="00A57021">
      <w:pPr>
        <w:pStyle w:val="Word"/>
        <w:spacing w:line="283" w:lineRule="exact"/>
        <w:ind w:leftChars="474" w:left="1132" w:hangingChars="143" w:hanging="284"/>
        <w:rPr>
          <w:rFonts w:ascii="HG丸ｺﾞｼｯｸM-PRO" w:eastAsia="HG丸ｺﾞｼｯｸM-PRO" w:hAnsi="HG丸ｺﾞｼｯｸM-PRO" w:hint="default"/>
          <w:color w:val="000000" w:themeColor="text1"/>
        </w:rPr>
      </w:pPr>
      <w:r w:rsidRPr="008E7B8A">
        <w:rPr>
          <w:rFonts w:ascii="HG丸ｺﾞｼｯｸM-PRO" w:eastAsia="HG丸ｺﾞｼｯｸM-PRO" w:hAnsi="HG丸ｺﾞｼｯｸM-PRO"/>
          <w:color w:val="000000" w:themeColor="text1"/>
          <w:highlight w:val="lightGray"/>
        </w:rPr>
        <w:t>・月に１回開催するフードバンク●●の理事会に併せて開催する本事業の連携会議に、上記の関係各社も参加し、定期的な実施状況の共有を行う。</w:t>
      </w:r>
    </w:p>
    <w:p w14:paraId="69488A03" w14:textId="1EE38C3A" w:rsidR="00647023" w:rsidRPr="00A57021" w:rsidRDefault="00647023" w:rsidP="00647023">
      <w:pPr>
        <w:pStyle w:val="Word"/>
        <w:spacing w:line="210" w:lineRule="exact"/>
        <w:rPr>
          <w:rFonts w:hint="default"/>
          <w:color w:val="A6A6A6" w:themeColor="background1" w:themeShade="A6"/>
          <w:spacing w:val="2"/>
          <w:sz w:val="21"/>
          <w:szCs w:val="21"/>
        </w:rPr>
      </w:pPr>
    </w:p>
    <w:p w14:paraId="1A875F92" w14:textId="2F265DFE" w:rsidR="00434FA9" w:rsidRDefault="00434FA9">
      <w:pPr>
        <w:widowControl/>
        <w:jc w:val="left"/>
        <w:textAlignment w:val="auto"/>
        <w:rPr>
          <w:rFonts w:ascii="ＭＳ 明朝" w:hAnsi="ＭＳ 明朝" w:hint="default"/>
          <w:color w:val="auto"/>
          <w:spacing w:val="2"/>
          <w:sz w:val="21"/>
          <w:szCs w:val="21"/>
        </w:rPr>
      </w:pPr>
      <w:r>
        <w:rPr>
          <w:rFonts w:hint="default"/>
          <w:color w:val="auto"/>
          <w:spacing w:val="2"/>
          <w:sz w:val="21"/>
          <w:szCs w:val="21"/>
        </w:rPr>
        <w:br w:type="page"/>
      </w:r>
    </w:p>
    <w:p w14:paraId="1D7378A1" w14:textId="357FDC84" w:rsidR="00181163" w:rsidRDefault="00181163" w:rsidP="00647023">
      <w:pPr>
        <w:pStyle w:val="Word"/>
        <w:spacing w:line="210" w:lineRule="exact"/>
        <w:rPr>
          <w:rFonts w:hint="default"/>
          <w:color w:val="auto"/>
          <w:spacing w:val="2"/>
          <w:sz w:val="21"/>
          <w:szCs w:val="21"/>
        </w:rPr>
      </w:pPr>
      <w:r w:rsidRPr="003B4A6C">
        <w:rPr>
          <w:color w:val="auto"/>
          <w:spacing w:val="2"/>
          <w:sz w:val="21"/>
          <w:szCs w:val="21"/>
        </w:rPr>
        <w:lastRenderedPageBreak/>
        <w:t>第２　総括表</w:t>
      </w:r>
    </w:p>
    <w:p w14:paraId="053B761E" w14:textId="6A02FFAE" w:rsidR="00A57021" w:rsidRDefault="00A57021" w:rsidP="00A57021">
      <w:pPr>
        <w:pStyle w:val="Word"/>
        <w:spacing w:line="210" w:lineRule="exact"/>
        <w:ind w:firstLineChars="100" w:firstLine="213"/>
        <w:rPr>
          <w:rFonts w:hint="default"/>
          <w:color w:val="auto"/>
          <w:spacing w:val="2"/>
          <w:sz w:val="21"/>
          <w:szCs w:val="21"/>
        </w:rPr>
      </w:pPr>
      <w:r w:rsidRPr="009468CD">
        <w:rPr>
          <w:color w:val="auto"/>
          <w:spacing w:val="2"/>
          <w:sz w:val="21"/>
          <w:szCs w:val="21"/>
        </w:rPr>
        <w:t>※必要に応じて行を追加してください。</w:t>
      </w:r>
    </w:p>
    <w:p w14:paraId="1E2CA8FD" w14:textId="15D045A6" w:rsidR="004C5482" w:rsidRPr="003B4A6C" w:rsidRDefault="004C5482" w:rsidP="004C5482">
      <w:pPr>
        <w:rPr>
          <w:rFonts w:ascii="ＭＳ 明朝" w:hAnsi="ＭＳ 明朝" w:hint="default"/>
          <w:color w:val="auto"/>
          <w:sz w:val="21"/>
          <w:szCs w:val="21"/>
        </w:rPr>
      </w:pPr>
    </w:p>
    <w:tbl>
      <w:tblPr>
        <w:tblW w:w="10179" w:type="dxa"/>
        <w:tblInd w:w="164" w:type="dxa"/>
        <w:tblLayout w:type="fixed"/>
        <w:tblCellMar>
          <w:left w:w="0" w:type="dxa"/>
          <w:right w:w="0" w:type="dxa"/>
        </w:tblCellMar>
        <w:tblLook w:val="0000" w:firstRow="0" w:lastRow="0" w:firstColumn="0" w:lastColumn="0" w:noHBand="0" w:noVBand="0"/>
      </w:tblPr>
      <w:tblGrid>
        <w:gridCol w:w="682"/>
        <w:gridCol w:w="850"/>
        <w:gridCol w:w="993"/>
        <w:gridCol w:w="1275"/>
        <w:gridCol w:w="1276"/>
        <w:gridCol w:w="851"/>
        <w:gridCol w:w="1275"/>
        <w:gridCol w:w="2977"/>
      </w:tblGrid>
      <w:tr w:rsidR="00461E30" w:rsidRPr="00461E30" w14:paraId="75027DBB" w14:textId="77777777" w:rsidTr="00461E30">
        <w:tc>
          <w:tcPr>
            <w:tcW w:w="682" w:type="dxa"/>
            <w:vMerge w:val="restart"/>
            <w:tcBorders>
              <w:top w:val="single" w:sz="4" w:space="0" w:color="000000"/>
              <w:left w:val="single" w:sz="4" w:space="0" w:color="000000"/>
              <w:bottom w:val="nil"/>
              <w:right w:val="single" w:sz="4" w:space="0" w:color="000000"/>
            </w:tcBorders>
            <w:tcMar>
              <w:left w:w="49" w:type="dxa"/>
              <w:right w:w="49" w:type="dxa"/>
            </w:tcMar>
          </w:tcPr>
          <w:p w14:paraId="575666B1" w14:textId="77777777" w:rsidR="00461E30" w:rsidRPr="00461E30" w:rsidRDefault="00461E30" w:rsidP="00C16AD0">
            <w:pPr>
              <w:spacing w:line="219" w:lineRule="exact"/>
              <w:ind w:leftChars="298" w:left="533"/>
              <w:rPr>
                <w:rFonts w:ascii="ＭＳ 明朝" w:hAnsi="ＭＳ 明朝" w:hint="default"/>
                <w:color w:val="auto"/>
                <w:sz w:val="21"/>
                <w:szCs w:val="21"/>
              </w:rPr>
            </w:pPr>
          </w:p>
          <w:p w14:paraId="28AE8538" w14:textId="77777777" w:rsidR="00461E30" w:rsidRPr="00461E30" w:rsidRDefault="00461E30" w:rsidP="00461E30">
            <w:pPr>
              <w:spacing w:line="337" w:lineRule="atLeast"/>
              <w:rPr>
                <w:rFonts w:ascii="ＭＳ 明朝" w:hAnsi="ＭＳ 明朝" w:hint="default"/>
                <w:color w:val="auto"/>
                <w:sz w:val="21"/>
                <w:szCs w:val="21"/>
              </w:rPr>
            </w:pPr>
            <w:r w:rsidRPr="00461E30">
              <w:rPr>
                <w:rFonts w:ascii="ＭＳ 明朝" w:hAnsi="ＭＳ 明朝"/>
                <w:color w:val="auto"/>
                <w:sz w:val="21"/>
                <w:szCs w:val="21"/>
              </w:rPr>
              <w:t>事業種類</w:t>
            </w:r>
          </w:p>
          <w:p w14:paraId="4A3984EB"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1BAD0177" w14:textId="77777777" w:rsidR="00461E30" w:rsidRPr="00461E30" w:rsidRDefault="00461E30" w:rsidP="00C16AD0">
            <w:pPr>
              <w:spacing w:line="219" w:lineRule="exact"/>
              <w:ind w:leftChars="298" w:left="533"/>
              <w:jc w:val="center"/>
              <w:rPr>
                <w:rFonts w:ascii="ＭＳ 明朝" w:hAnsi="ＭＳ 明朝" w:hint="default"/>
                <w:color w:val="auto"/>
                <w:sz w:val="21"/>
                <w:szCs w:val="21"/>
              </w:rPr>
            </w:pPr>
          </w:p>
          <w:p w14:paraId="571E00C1" w14:textId="77777777" w:rsidR="00461E30" w:rsidRPr="00461E30" w:rsidRDefault="00461E30" w:rsidP="00461E30">
            <w:pPr>
              <w:spacing w:line="337" w:lineRule="atLeast"/>
              <w:rPr>
                <w:rFonts w:ascii="ＭＳ 明朝" w:hAnsi="ＭＳ 明朝" w:hint="default"/>
                <w:color w:val="auto"/>
                <w:sz w:val="21"/>
                <w:szCs w:val="21"/>
              </w:rPr>
            </w:pPr>
            <w:r w:rsidRPr="00461E30">
              <w:rPr>
                <w:rFonts w:ascii="ＭＳ 明朝" w:hAnsi="ＭＳ 明朝"/>
                <w:color w:val="auto"/>
                <w:sz w:val="21"/>
                <w:szCs w:val="21"/>
              </w:rPr>
              <w:t>事業細目</w:t>
            </w:r>
          </w:p>
          <w:p w14:paraId="350FD3BD"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14:paraId="3B3ADB84" w14:textId="77777777" w:rsidR="00461E30" w:rsidRPr="00461E30" w:rsidRDefault="00461E30" w:rsidP="00C16AD0">
            <w:pPr>
              <w:spacing w:line="219" w:lineRule="exact"/>
              <w:ind w:leftChars="298" w:left="533"/>
              <w:jc w:val="center"/>
              <w:rPr>
                <w:rFonts w:ascii="ＭＳ 明朝" w:hAnsi="ＭＳ 明朝" w:hint="default"/>
                <w:color w:val="auto"/>
                <w:sz w:val="21"/>
                <w:szCs w:val="21"/>
              </w:rPr>
            </w:pPr>
          </w:p>
          <w:p w14:paraId="5C043955" w14:textId="77777777" w:rsidR="00461E30" w:rsidRPr="00461E30" w:rsidRDefault="00461E30" w:rsidP="00461E30">
            <w:pPr>
              <w:spacing w:line="337" w:lineRule="atLeast"/>
              <w:rPr>
                <w:rFonts w:ascii="ＭＳ 明朝" w:hAnsi="ＭＳ 明朝" w:hint="default"/>
                <w:color w:val="auto"/>
                <w:sz w:val="21"/>
                <w:szCs w:val="21"/>
              </w:rPr>
            </w:pPr>
            <w:r w:rsidRPr="00461E30">
              <w:rPr>
                <w:rFonts w:ascii="ＭＳ 明朝" w:hAnsi="ＭＳ 明朝"/>
                <w:color w:val="auto"/>
                <w:sz w:val="21"/>
                <w:szCs w:val="21"/>
              </w:rPr>
              <w:t>事業費</w:t>
            </w:r>
          </w:p>
          <w:p w14:paraId="29185EAD" w14:textId="0F885D49" w:rsidR="00461E30" w:rsidRPr="00461E30" w:rsidRDefault="00461E30" w:rsidP="004C5482">
            <w:pPr>
              <w:spacing w:line="337" w:lineRule="atLeast"/>
              <w:rPr>
                <w:rFonts w:ascii="ＭＳ 明朝" w:hAnsi="ＭＳ 明朝" w:hint="default"/>
                <w:color w:val="auto"/>
                <w:sz w:val="21"/>
                <w:szCs w:val="21"/>
              </w:rPr>
            </w:pPr>
            <w:r w:rsidRPr="00A57021">
              <w:rPr>
                <w:rFonts w:ascii="HG丸ｺﾞｼｯｸM-PRO" w:eastAsia="HG丸ｺﾞｼｯｸM-PRO" w:hAnsi="HG丸ｺﾞｼｯｸM-PRO"/>
                <w:i/>
                <w:color w:val="A6A6A6" w:themeColor="background1" w:themeShade="A6"/>
              </w:rPr>
              <w:t>（Ａ＋Ｂ</w:t>
            </w:r>
            <w:r w:rsidR="00B76F91" w:rsidRPr="00A57021">
              <w:rPr>
                <w:rFonts w:ascii="HG丸ｺﾞｼｯｸM-PRO" w:eastAsia="HG丸ｺﾞｼｯｸM-PRO" w:hAnsi="HG丸ｺﾞｼｯｸM-PRO"/>
                <w:i/>
                <w:color w:val="A6A6A6" w:themeColor="background1" w:themeShade="A6"/>
              </w:rPr>
              <w:t>＋C</w:t>
            </w:r>
            <w:r w:rsidRPr="00A57021">
              <w:rPr>
                <w:rFonts w:ascii="HG丸ｺﾞｼｯｸM-PRO" w:eastAsia="HG丸ｺﾞｼｯｸM-PRO" w:hAnsi="HG丸ｺﾞｼｯｸM-PRO"/>
                <w:i/>
                <w:color w:val="A6A6A6" w:themeColor="background1" w:themeShade="A6"/>
              </w:rPr>
              <w:t>）</w:t>
            </w:r>
          </w:p>
        </w:tc>
        <w:tc>
          <w:tcPr>
            <w:tcW w:w="3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180647" w14:textId="7C5EB667" w:rsidR="00461E30" w:rsidRPr="00461E30" w:rsidRDefault="00461E30" w:rsidP="00461E30">
            <w:pPr>
              <w:spacing w:line="219" w:lineRule="exact"/>
              <w:ind w:leftChars="298" w:left="533"/>
              <w:jc w:val="center"/>
              <w:rPr>
                <w:rFonts w:ascii="ＭＳ 明朝" w:hAnsi="ＭＳ 明朝" w:hint="default"/>
                <w:color w:val="auto"/>
                <w:sz w:val="21"/>
                <w:szCs w:val="21"/>
              </w:rPr>
            </w:pPr>
            <w:r w:rsidRPr="00461E30">
              <w:rPr>
                <w:rFonts w:ascii="ＭＳ 明朝" w:hAnsi="ＭＳ 明朝"/>
                <w:color w:val="auto"/>
                <w:sz w:val="21"/>
                <w:szCs w:val="21"/>
              </w:rPr>
              <w:t>負担区分</w:t>
            </w:r>
          </w:p>
        </w:tc>
        <w:tc>
          <w:tcPr>
            <w:tcW w:w="1275" w:type="dxa"/>
            <w:vMerge w:val="restart"/>
            <w:tcBorders>
              <w:top w:val="single" w:sz="4" w:space="0" w:color="000000"/>
              <w:left w:val="single" w:sz="4" w:space="0" w:color="000000"/>
              <w:bottom w:val="nil"/>
              <w:right w:val="single" w:sz="4" w:space="0" w:color="000000"/>
            </w:tcBorders>
            <w:tcMar>
              <w:left w:w="49" w:type="dxa"/>
              <w:right w:w="49" w:type="dxa"/>
            </w:tcMar>
          </w:tcPr>
          <w:p w14:paraId="1BAD7EAF" w14:textId="371E1BA9" w:rsidR="00461E30" w:rsidRPr="00461E30" w:rsidRDefault="00461E30" w:rsidP="00C16AD0">
            <w:pPr>
              <w:spacing w:line="219" w:lineRule="exact"/>
              <w:ind w:leftChars="298" w:left="533"/>
              <w:rPr>
                <w:rFonts w:ascii="ＭＳ 明朝" w:hAnsi="ＭＳ 明朝" w:hint="default"/>
                <w:color w:val="auto"/>
                <w:sz w:val="21"/>
                <w:szCs w:val="21"/>
              </w:rPr>
            </w:pPr>
          </w:p>
          <w:p w14:paraId="69E1B97E" w14:textId="77777777" w:rsidR="00461E30" w:rsidRPr="00461E30" w:rsidRDefault="00461E30" w:rsidP="00370C93">
            <w:pPr>
              <w:spacing w:line="337" w:lineRule="atLeast"/>
              <w:rPr>
                <w:rFonts w:ascii="ＭＳ 明朝" w:hAnsi="ＭＳ 明朝" w:hint="default"/>
                <w:color w:val="auto"/>
                <w:sz w:val="21"/>
                <w:szCs w:val="21"/>
              </w:rPr>
            </w:pPr>
            <w:r w:rsidRPr="00461E30">
              <w:rPr>
                <w:rFonts w:ascii="ＭＳ 明朝" w:hAnsi="ＭＳ 明朝"/>
                <w:color w:val="auto"/>
                <w:sz w:val="21"/>
                <w:szCs w:val="21"/>
              </w:rPr>
              <w:t>事業の委託</w:t>
            </w:r>
          </w:p>
          <w:p w14:paraId="13960047"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2977" w:type="dxa"/>
            <w:vMerge w:val="restart"/>
            <w:tcBorders>
              <w:top w:val="single" w:sz="4" w:space="0" w:color="000000"/>
              <w:left w:val="single" w:sz="4" w:space="0" w:color="000000"/>
              <w:bottom w:val="nil"/>
              <w:right w:val="single" w:sz="4" w:space="0" w:color="000000"/>
            </w:tcBorders>
            <w:tcMar>
              <w:left w:w="49" w:type="dxa"/>
              <w:right w:w="49" w:type="dxa"/>
            </w:tcMar>
          </w:tcPr>
          <w:p w14:paraId="7C954DAD" w14:textId="77777777" w:rsidR="00461E30" w:rsidRPr="00461E30" w:rsidRDefault="00461E30" w:rsidP="00C16AD0">
            <w:pPr>
              <w:spacing w:line="219" w:lineRule="exact"/>
              <w:ind w:leftChars="298" w:left="533"/>
              <w:rPr>
                <w:rFonts w:ascii="ＭＳ 明朝" w:hAnsi="ＭＳ 明朝" w:hint="default"/>
                <w:color w:val="auto"/>
                <w:sz w:val="21"/>
                <w:szCs w:val="21"/>
              </w:rPr>
            </w:pPr>
          </w:p>
          <w:p w14:paraId="06D1D44C" w14:textId="77777777" w:rsidR="00461E30" w:rsidRPr="00461E30" w:rsidRDefault="00461E30" w:rsidP="00807A91">
            <w:pPr>
              <w:spacing w:line="337" w:lineRule="atLeast"/>
              <w:ind w:leftChars="298" w:left="533" w:firstLineChars="100" w:firstLine="209"/>
              <w:rPr>
                <w:rFonts w:ascii="ＭＳ 明朝" w:hAnsi="ＭＳ 明朝" w:hint="default"/>
                <w:color w:val="auto"/>
                <w:sz w:val="21"/>
                <w:szCs w:val="21"/>
              </w:rPr>
            </w:pPr>
            <w:r w:rsidRPr="00461E30">
              <w:rPr>
                <w:rFonts w:ascii="ＭＳ 明朝" w:hAnsi="ＭＳ 明朝"/>
                <w:color w:val="auto"/>
                <w:sz w:val="21"/>
                <w:szCs w:val="21"/>
              </w:rPr>
              <w:t>備考</w:t>
            </w:r>
          </w:p>
          <w:p w14:paraId="3ACA1132"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r>
      <w:tr w:rsidR="00461E30" w:rsidRPr="00461E30" w14:paraId="6A5DEAA7" w14:textId="77777777" w:rsidTr="00461E30">
        <w:tc>
          <w:tcPr>
            <w:tcW w:w="682" w:type="dxa"/>
            <w:vMerge/>
            <w:tcBorders>
              <w:top w:val="nil"/>
              <w:left w:val="single" w:sz="4" w:space="0" w:color="000000"/>
              <w:bottom w:val="single" w:sz="4" w:space="0" w:color="000000"/>
              <w:right w:val="single" w:sz="4" w:space="0" w:color="000000"/>
            </w:tcBorders>
            <w:tcMar>
              <w:left w:w="49" w:type="dxa"/>
              <w:right w:w="49" w:type="dxa"/>
            </w:tcMar>
          </w:tcPr>
          <w:p w14:paraId="7B9E7594"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09119858"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030E18E7"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DFA7B" w14:textId="77777777" w:rsidR="00461E30" w:rsidRPr="00461E30" w:rsidRDefault="00461E30" w:rsidP="00461E30">
            <w:pPr>
              <w:spacing w:line="337" w:lineRule="atLeast"/>
              <w:rPr>
                <w:rFonts w:ascii="ＭＳ 明朝" w:hAnsi="ＭＳ 明朝" w:hint="default"/>
                <w:color w:val="auto"/>
                <w:sz w:val="21"/>
                <w:szCs w:val="21"/>
              </w:rPr>
            </w:pPr>
            <w:r w:rsidRPr="00461E30">
              <w:rPr>
                <w:rFonts w:ascii="ＭＳ 明朝" w:hAnsi="ＭＳ 明朝"/>
                <w:color w:val="auto"/>
                <w:sz w:val="21"/>
                <w:szCs w:val="21"/>
              </w:rPr>
              <w:t>国庫補助金</w:t>
            </w:r>
          </w:p>
          <w:p w14:paraId="34DF331A" w14:textId="14BF4C01" w:rsidR="00461E30" w:rsidRPr="00461E30" w:rsidRDefault="00461E30" w:rsidP="00C16AD0">
            <w:pPr>
              <w:spacing w:line="337" w:lineRule="atLeast"/>
              <w:ind w:leftChars="298" w:left="533"/>
              <w:jc w:val="center"/>
              <w:rPr>
                <w:rFonts w:ascii="ＭＳ 明朝" w:hAnsi="ＭＳ 明朝" w:hint="default"/>
                <w:color w:val="auto"/>
                <w:sz w:val="21"/>
                <w:szCs w:val="21"/>
              </w:rPr>
            </w:pPr>
            <w:r w:rsidRPr="00A57021">
              <w:rPr>
                <w:rFonts w:ascii="HG丸ｺﾞｼｯｸM-PRO" w:eastAsia="HG丸ｺﾞｼｯｸM-PRO" w:hAnsi="HG丸ｺﾞｼｯｸM-PRO"/>
                <w:i/>
                <w:color w:val="A6A6A6" w:themeColor="background1" w:themeShade="A6"/>
              </w:rPr>
              <w:t>（Ａ）</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97285" w14:textId="64317257" w:rsidR="00461E30" w:rsidRPr="00461E30" w:rsidRDefault="004D0FCA" w:rsidP="00C1525A">
            <w:pPr>
              <w:spacing w:line="337" w:lineRule="atLeast"/>
              <w:ind w:leftChars="52" w:left="93" w:firstLine="1"/>
              <w:jc w:val="center"/>
              <w:rPr>
                <w:rFonts w:ascii="ＭＳ 明朝" w:hAnsi="ＭＳ 明朝" w:hint="default"/>
                <w:color w:val="auto"/>
                <w:sz w:val="21"/>
                <w:szCs w:val="21"/>
              </w:rPr>
            </w:pPr>
            <w:r w:rsidRPr="00C1525A">
              <w:rPr>
                <w:rFonts w:ascii="ＭＳ 明朝" w:hAnsi="ＭＳ 明朝"/>
                <w:color w:val="auto"/>
                <w:sz w:val="21"/>
                <w:szCs w:val="21"/>
              </w:rPr>
              <w:t>都道府県費・市町村費</w:t>
            </w:r>
            <w:r w:rsidR="00461E30" w:rsidRPr="00A57021">
              <w:rPr>
                <w:rFonts w:ascii="HG丸ｺﾞｼｯｸM-PRO" w:eastAsia="HG丸ｺﾞｼｯｸM-PRO" w:hAnsi="HG丸ｺﾞｼｯｸM-PRO"/>
                <w:i/>
                <w:color w:val="A6A6A6" w:themeColor="background1" w:themeShade="A6"/>
              </w:rPr>
              <w:t>（Ｂ）</w:t>
            </w:r>
          </w:p>
        </w:tc>
        <w:tc>
          <w:tcPr>
            <w:tcW w:w="851" w:type="dxa"/>
            <w:tcBorders>
              <w:top w:val="nil"/>
              <w:left w:val="single" w:sz="4" w:space="0" w:color="000000"/>
              <w:bottom w:val="single" w:sz="4" w:space="0" w:color="000000"/>
              <w:right w:val="single" w:sz="4" w:space="0" w:color="000000"/>
            </w:tcBorders>
          </w:tcPr>
          <w:p w14:paraId="54815155" w14:textId="5792E3E5" w:rsidR="00461E30" w:rsidRPr="00461E30" w:rsidRDefault="004D0FCA" w:rsidP="004D0FCA">
            <w:pPr>
              <w:spacing w:line="337" w:lineRule="atLeast"/>
              <w:rPr>
                <w:rFonts w:ascii="ＭＳ 明朝" w:hAnsi="ＭＳ 明朝" w:hint="default"/>
                <w:color w:val="auto"/>
                <w:sz w:val="21"/>
                <w:szCs w:val="21"/>
              </w:rPr>
            </w:pPr>
            <w:r>
              <w:rPr>
                <w:rFonts w:ascii="ＭＳ 明朝" w:hAnsi="ＭＳ 明朝"/>
                <w:color w:val="auto"/>
                <w:sz w:val="21"/>
                <w:szCs w:val="21"/>
              </w:rPr>
              <w:t>自己資金</w:t>
            </w:r>
            <w:r w:rsidR="00B76F91" w:rsidRPr="00A57021">
              <w:rPr>
                <w:rFonts w:ascii="HG丸ｺﾞｼｯｸM-PRO" w:eastAsia="HG丸ｺﾞｼｯｸM-PRO" w:hAnsi="HG丸ｺﾞｼｯｸM-PRO"/>
                <w:i/>
                <w:color w:val="A6A6A6" w:themeColor="background1" w:themeShade="A6"/>
              </w:rPr>
              <w:t>（C）</w:t>
            </w:r>
          </w:p>
        </w:tc>
        <w:tc>
          <w:tcPr>
            <w:tcW w:w="1275" w:type="dxa"/>
            <w:vMerge/>
            <w:tcBorders>
              <w:top w:val="nil"/>
              <w:left w:val="single" w:sz="4" w:space="0" w:color="000000"/>
              <w:bottom w:val="single" w:sz="4" w:space="0" w:color="000000"/>
              <w:right w:val="single" w:sz="4" w:space="0" w:color="000000"/>
            </w:tcBorders>
            <w:tcMar>
              <w:left w:w="49" w:type="dxa"/>
              <w:right w:w="49" w:type="dxa"/>
            </w:tcMar>
          </w:tcPr>
          <w:p w14:paraId="47EB2F28" w14:textId="49B58A24"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2977" w:type="dxa"/>
            <w:vMerge/>
            <w:tcBorders>
              <w:top w:val="nil"/>
              <w:left w:val="single" w:sz="4" w:space="0" w:color="000000"/>
              <w:bottom w:val="single" w:sz="4" w:space="0" w:color="000000"/>
              <w:right w:val="single" w:sz="4" w:space="0" w:color="000000"/>
            </w:tcBorders>
            <w:tcMar>
              <w:left w:w="49" w:type="dxa"/>
              <w:right w:w="49" w:type="dxa"/>
            </w:tcMar>
          </w:tcPr>
          <w:p w14:paraId="247CFF61"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r>
      <w:tr w:rsidR="00A57021" w:rsidRPr="00A57021" w14:paraId="09FBA799" w14:textId="77777777" w:rsidTr="00461E30">
        <w:trPr>
          <w:trHeight w:val="1872"/>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4B299" w14:textId="1C2DD219" w:rsidR="00461E30" w:rsidRPr="008E7B8A" w:rsidRDefault="006C741B" w:rsidP="006C741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２</w:t>
            </w:r>
            <w:r w:rsidR="00461E30" w:rsidRPr="008E7B8A">
              <w:rPr>
                <w:rFonts w:ascii="HG丸ｺﾞｼｯｸM-PRO" w:eastAsia="HG丸ｺﾞｼｯｸM-PRO" w:hAnsi="HG丸ｺﾞｼｯｸM-PRO"/>
                <w:color w:val="000000" w:themeColor="text1"/>
                <w:sz w:val="20"/>
                <w:highlight w:val="lightGray"/>
              </w:rPr>
              <w:t>．</w:t>
            </w:r>
            <w:r w:rsidRPr="008E7B8A">
              <w:rPr>
                <w:rFonts w:ascii="HG丸ｺﾞｼｯｸM-PRO" w:eastAsia="HG丸ｺﾞｼｯｸM-PRO" w:hAnsi="HG丸ｺﾞｼｯｸM-PRO"/>
                <w:color w:val="000000" w:themeColor="text1"/>
                <w:sz w:val="20"/>
                <w:highlight w:val="lightGray"/>
              </w:rPr>
              <w:t>先進的取組支援事業</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E3577" w14:textId="236593D5" w:rsidR="00461E30" w:rsidRDefault="00461E30" w:rsidP="006C741B">
            <w:pPr>
              <w:spacing w:line="337" w:lineRule="atLeast"/>
              <w:jc w:val="left"/>
              <w:rPr>
                <w:rFonts w:ascii="HG丸ｺﾞｼｯｸM-PRO" w:eastAsia="HG丸ｺﾞｼｯｸM-PRO" w:hAnsi="HG丸ｺﾞｼｯｸM-PRO" w:hint="default"/>
                <w:color w:val="000000" w:themeColor="text1"/>
                <w:sz w:val="20"/>
                <w:highlight w:val="lightGray"/>
              </w:rPr>
            </w:pPr>
          </w:p>
          <w:p w14:paraId="7340D670" w14:textId="73017328" w:rsidR="00C174DF" w:rsidRPr="008E7B8A" w:rsidRDefault="00C174DF" w:rsidP="006C741B">
            <w:pPr>
              <w:spacing w:line="337" w:lineRule="atLeast"/>
              <w:jc w:val="left"/>
              <w:rPr>
                <w:rFonts w:ascii="HG丸ｺﾞｼｯｸM-PRO" w:eastAsia="HG丸ｺﾞｼｯｸM-PRO" w:hAnsi="HG丸ｺﾞｼｯｸM-PRO" w:hint="default"/>
                <w:color w:val="000000" w:themeColor="text1"/>
                <w:sz w:val="20"/>
                <w:highlight w:val="lightGray"/>
              </w:rPr>
            </w:pPr>
            <w:r>
              <w:rPr>
                <w:rFonts w:ascii="HG丸ｺﾞｼｯｸM-PRO" w:eastAsia="HG丸ｺﾞｼｯｸM-PRO" w:hAnsi="HG丸ｺﾞｼｯｸM-PRO"/>
                <w:color w:val="000000" w:themeColor="text1"/>
                <w:sz w:val="20"/>
                <w:highlight w:val="lightGray"/>
              </w:rPr>
              <w:t>ア　広域的な連携</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F84CB" w14:textId="08630105" w:rsidR="00461E30" w:rsidRPr="008E7B8A" w:rsidRDefault="00EA1F9A" w:rsidP="00461E30">
            <w:pPr>
              <w:spacing w:line="337" w:lineRule="atLeas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pacing w:val="-3"/>
                <w:sz w:val="20"/>
                <w:highlight w:val="lightGray"/>
              </w:rPr>
              <w:t>3</w:t>
            </w:r>
            <w:r w:rsidRPr="008E7B8A">
              <w:rPr>
                <w:rFonts w:ascii="HG丸ｺﾞｼｯｸM-PRO" w:eastAsia="HG丸ｺﾞｼｯｸM-PRO" w:hAnsi="HG丸ｺﾞｼｯｸM-PRO" w:hint="default"/>
                <w:color w:val="000000" w:themeColor="text1"/>
                <w:spacing w:val="-3"/>
                <w:sz w:val="20"/>
                <w:highlight w:val="lightGray"/>
              </w:rPr>
              <w:t>11,500</w:t>
            </w:r>
            <w:r w:rsidR="00461E30" w:rsidRPr="008E7B8A">
              <w:rPr>
                <w:rFonts w:ascii="HG丸ｺﾞｼｯｸM-PRO" w:eastAsia="HG丸ｺﾞｼｯｸM-PRO" w:hAnsi="HG丸ｺﾞｼｯｸM-PRO"/>
                <w:color w:val="000000" w:themeColor="text1"/>
                <w:sz w:val="20"/>
                <w:highlight w:val="lightGray"/>
              </w:rPr>
              <w:t>円</w:t>
            </w:r>
          </w:p>
          <w:p w14:paraId="66462E32" w14:textId="77777777" w:rsidR="00461E30" w:rsidRPr="008E7B8A" w:rsidRDefault="00461E30" w:rsidP="00C16AD0">
            <w:pPr>
              <w:spacing w:line="337" w:lineRule="atLeast"/>
              <w:ind w:leftChars="298" w:left="533"/>
              <w:jc w:val="left"/>
              <w:rPr>
                <w:rFonts w:ascii="HG丸ｺﾞｼｯｸM-PRO" w:eastAsia="HG丸ｺﾞｼｯｸM-PRO" w:hAnsi="HG丸ｺﾞｼｯｸM-PRO" w:hint="default"/>
                <w:color w:val="000000" w:themeColor="text1"/>
                <w:sz w:val="20"/>
                <w:highlight w:val="lightGray"/>
              </w:rPr>
            </w:pPr>
          </w:p>
          <w:p w14:paraId="2D6714D3" w14:textId="77777777" w:rsidR="00461E30" w:rsidRPr="008E7B8A" w:rsidRDefault="00461E30" w:rsidP="00C16AD0">
            <w:pPr>
              <w:spacing w:line="337" w:lineRule="atLeast"/>
              <w:ind w:leftChars="298" w:left="533"/>
              <w:jc w:val="left"/>
              <w:rPr>
                <w:rFonts w:ascii="HG丸ｺﾞｼｯｸM-PRO" w:eastAsia="HG丸ｺﾞｼｯｸM-PRO" w:hAnsi="HG丸ｺﾞｼｯｸM-PRO" w:hint="default"/>
                <w:color w:val="000000" w:themeColor="text1"/>
                <w:sz w:val="20"/>
                <w:highlight w:val="lightGray"/>
              </w:rPr>
            </w:pPr>
          </w:p>
          <w:p w14:paraId="5BE5B317" w14:textId="77777777" w:rsidR="00461E30" w:rsidRPr="008E7B8A" w:rsidRDefault="00461E30" w:rsidP="00807A91">
            <w:pPr>
              <w:spacing w:line="337" w:lineRule="atLeast"/>
              <w:jc w:val="left"/>
              <w:rPr>
                <w:rFonts w:ascii="HG丸ｺﾞｼｯｸM-PRO" w:eastAsia="HG丸ｺﾞｼｯｸM-PRO" w:hAnsi="HG丸ｺﾞｼｯｸM-PRO" w:hint="default"/>
                <w:color w:val="000000" w:themeColor="text1"/>
                <w:sz w:val="20"/>
                <w:highlight w:val="lightGray"/>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47092" w14:textId="60592F2F" w:rsidR="00461E30" w:rsidRPr="008E7B8A" w:rsidRDefault="00EA1F9A" w:rsidP="00C1525A">
            <w:pPr>
              <w:spacing w:line="337" w:lineRule="atLeast"/>
              <w:ind w:leftChars="-27" w:left="533" w:hangingChars="292" w:hanging="581"/>
              <w:jc w:val="righ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hint="default"/>
                <w:color w:val="000000" w:themeColor="text1"/>
                <w:sz w:val="20"/>
                <w:highlight w:val="lightGray"/>
              </w:rPr>
              <w:t>155,750</w:t>
            </w:r>
            <w:r w:rsidR="00461E30" w:rsidRPr="008E7B8A">
              <w:rPr>
                <w:rFonts w:ascii="HG丸ｺﾞｼｯｸM-PRO" w:eastAsia="HG丸ｺﾞｼｯｸM-PRO" w:hAnsi="HG丸ｺﾞｼｯｸM-PRO"/>
                <w:color w:val="000000" w:themeColor="text1"/>
                <w:sz w:val="20"/>
                <w:highlight w:val="lightGray"/>
              </w:rPr>
              <w:t>円</w:t>
            </w:r>
          </w:p>
          <w:p w14:paraId="292F4424" w14:textId="77777777"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p>
          <w:p w14:paraId="1555EE46" w14:textId="77777777"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p>
          <w:p w14:paraId="1CA2BB10" w14:textId="77777777"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p>
          <w:p w14:paraId="602804AD" w14:textId="77777777"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8385C" w14:textId="1A920767" w:rsidR="00461E30" w:rsidRPr="008E7B8A" w:rsidRDefault="00461E30" w:rsidP="00C1525A">
            <w:pPr>
              <w:spacing w:line="337" w:lineRule="atLeast"/>
              <w:ind w:leftChars="52" w:left="533" w:hangingChars="221" w:hanging="440"/>
              <w:jc w:val="righ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 xml:space="preserve">　0千円</w:t>
            </w:r>
          </w:p>
          <w:p w14:paraId="3FA7279E" w14:textId="77777777"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p>
          <w:p w14:paraId="0AA7BE87" w14:textId="77777777"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p>
          <w:p w14:paraId="60450A9F" w14:textId="77777777"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p>
          <w:p w14:paraId="291D5604" w14:textId="77777777" w:rsidR="00461E30" w:rsidRPr="008E7B8A" w:rsidRDefault="00461E30" w:rsidP="004C5482">
            <w:pPr>
              <w:spacing w:line="337" w:lineRule="atLeast"/>
              <w:ind w:right="840"/>
              <w:rPr>
                <w:rFonts w:ascii="HG丸ｺﾞｼｯｸM-PRO" w:eastAsia="HG丸ｺﾞｼｯｸM-PRO" w:hAnsi="HG丸ｺﾞｼｯｸM-PRO" w:hint="default"/>
                <w:color w:val="000000" w:themeColor="text1"/>
                <w:sz w:val="20"/>
                <w:highlight w:val="lightGray"/>
              </w:rPr>
            </w:pPr>
          </w:p>
        </w:tc>
        <w:tc>
          <w:tcPr>
            <w:tcW w:w="851" w:type="dxa"/>
            <w:tcBorders>
              <w:top w:val="single" w:sz="4" w:space="0" w:color="000000"/>
              <w:left w:val="single" w:sz="4" w:space="0" w:color="000000"/>
              <w:bottom w:val="single" w:sz="4" w:space="0" w:color="000000"/>
              <w:right w:val="single" w:sz="4" w:space="0" w:color="000000"/>
            </w:tcBorders>
          </w:tcPr>
          <w:p w14:paraId="01161B22" w14:textId="2F6A90AD" w:rsidR="00461E30" w:rsidRPr="008E7B8A" w:rsidRDefault="00EA1F9A" w:rsidP="004C5482">
            <w:pPr>
              <w:spacing w:line="337" w:lineRule="atLeas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1</w:t>
            </w:r>
            <w:r w:rsidRPr="008E7B8A">
              <w:rPr>
                <w:rFonts w:ascii="HG丸ｺﾞｼｯｸM-PRO" w:eastAsia="HG丸ｺﾞｼｯｸM-PRO" w:hAnsi="HG丸ｺﾞｼｯｸM-PRO" w:hint="default"/>
                <w:color w:val="000000" w:themeColor="text1"/>
                <w:sz w:val="20"/>
                <w:highlight w:val="lightGray"/>
              </w:rPr>
              <w:t>55,750</w:t>
            </w:r>
            <w:r w:rsidR="004D0FCA" w:rsidRPr="008E7B8A">
              <w:rPr>
                <w:rFonts w:ascii="HG丸ｺﾞｼｯｸM-PRO" w:eastAsia="HG丸ｺﾞｼｯｸM-PRO" w:hAnsi="HG丸ｺﾞｼｯｸM-PRO"/>
                <w:color w:val="000000" w:themeColor="text1"/>
                <w:sz w:val="20"/>
                <w:highlight w:val="lightGray"/>
              </w:rPr>
              <w:t>千円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9DBD6" w14:textId="001A03F2" w:rsidR="00461E30" w:rsidRPr="008E7B8A" w:rsidRDefault="00461E30" w:rsidP="004C5482">
            <w:pPr>
              <w:spacing w:line="337" w:lineRule="atLeast"/>
              <w:rPr>
                <w:rFonts w:ascii="HG丸ｺﾞｼｯｸM-PRO" w:eastAsia="HG丸ｺﾞｼｯｸM-PRO" w:hAnsi="HG丸ｺﾞｼｯｸM-PRO" w:hint="default"/>
                <w:color w:val="000000" w:themeColor="text1"/>
                <w:sz w:val="20"/>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DFD41" w14:textId="70E2DE5A" w:rsidR="00C174DF" w:rsidRDefault="00C174DF" w:rsidP="00ED2FDB">
            <w:pPr>
              <w:spacing w:line="337" w:lineRule="atLeast"/>
              <w:jc w:val="left"/>
              <w:rPr>
                <w:rFonts w:ascii="HG丸ｺﾞｼｯｸM-PRO" w:eastAsia="HG丸ｺﾞｼｯｸM-PRO" w:hAnsi="HG丸ｺﾞｼｯｸM-PRO" w:hint="default"/>
                <w:color w:val="000000" w:themeColor="text1"/>
                <w:sz w:val="20"/>
                <w:highlight w:val="lightGray"/>
              </w:rPr>
            </w:pPr>
            <w:r>
              <w:rPr>
                <w:rFonts w:ascii="HG丸ｺﾞｼｯｸM-PRO" w:eastAsia="HG丸ｺﾞｼｯｸM-PRO" w:hAnsi="HG丸ｺﾞｼｯｸM-PRO"/>
                <w:color w:val="000000" w:themeColor="text1"/>
                <w:sz w:val="20"/>
                <w:highlight w:val="lightGray"/>
              </w:rPr>
              <w:t>食品企業・子ども食堂との会議</w:t>
            </w:r>
          </w:p>
          <w:p w14:paraId="2118D216" w14:textId="2196EF7B"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 xml:space="preserve">委員謝金 </w:t>
            </w:r>
          </w:p>
          <w:p w14:paraId="6085E633" w14:textId="58647823" w:rsidR="00FB2E73"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hint="default"/>
                <w:color w:val="000000" w:themeColor="text1"/>
                <w:sz w:val="20"/>
                <w:highlight w:val="lightGray"/>
              </w:rPr>
              <w:t>7</w:t>
            </w:r>
            <w:r w:rsidR="00FB2E73" w:rsidRPr="008E7B8A">
              <w:rPr>
                <w:rFonts w:ascii="HG丸ｺﾞｼｯｸM-PRO" w:eastAsia="HG丸ｺﾞｼｯｸM-PRO" w:hAnsi="HG丸ｺﾞｼｯｸM-PRO" w:hint="default"/>
                <w:color w:val="000000" w:themeColor="text1"/>
                <w:sz w:val="20"/>
                <w:highlight w:val="lightGray"/>
              </w:rPr>
              <w:t>,</w:t>
            </w:r>
            <w:r w:rsidRPr="008E7B8A">
              <w:rPr>
                <w:rFonts w:ascii="HG丸ｺﾞｼｯｸM-PRO" w:eastAsia="HG丸ｺﾞｼｯｸM-PRO" w:hAnsi="HG丸ｺﾞｼｯｸM-PRO" w:hint="default"/>
                <w:color w:val="000000" w:themeColor="text1"/>
                <w:sz w:val="20"/>
                <w:highlight w:val="lightGray"/>
              </w:rPr>
              <w:t>900</w:t>
            </w:r>
            <w:r w:rsidRPr="008E7B8A">
              <w:rPr>
                <w:rFonts w:ascii="HG丸ｺﾞｼｯｸM-PRO" w:eastAsia="HG丸ｺﾞｼｯｸM-PRO" w:hAnsi="HG丸ｺﾞｼｯｸM-PRO"/>
                <w:color w:val="000000" w:themeColor="text1"/>
                <w:sz w:val="20"/>
                <w:highlight w:val="lightGray"/>
              </w:rPr>
              <w:t>円</w:t>
            </w:r>
            <w:r w:rsidR="00FB2E73" w:rsidRPr="008E7B8A">
              <w:rPr>
                <w:rFonts w:ascii="HG丸ｺﾞｼｯｸM-PRO" w:eastAsia="HG丸ｺﾞｼｯｸM-PRO" w:hAnsi="HG丸ｺﾞｼｯｸM-PRO"/>
                <w:color w:val="000000" w:themeColor="text1"/>
                <w:sz w:val="20"/>
                <w:highlight w:val="lightGray"/>
              </w:rPr>
              <w:t>/人</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７人</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５</w:t>
            </w:r>
            <w:r w:rsidRPr="008E7B8A">
              <w:rPr>
                <w:rFonts w:ascii="HG丸ｺﾞｼｯｸM-PRO" w:eastAsia="HG丸ｺﾞｼｯｸM-PRO" w:hAnsi="HG丸ｺﾞｼｯｸM-PRO"/>
                <w:color w:val="000000" w:themeColor="text1"/>
                <w:sz w:val="20"/>
                <w:highlight w:val="lightGray"/>
              </w:rPr>
              <w:t>回</w:t>
            </w:r>
          </w:p>
          <w:p w14:paraId="0B7E435E" w14:textId="7F83396D" w:rsidR="00FB2E73" w:rsidRPr="008E7B8A" w:rsidRDefault="00FB2E73"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（委員：食品小売事業者３名、物流事業者１名、子ども食堂団体等３名）</w:t>
            </w:r>
          </w:p>
          <w:p w14:paraId="4053EAC0" w14:textId="77777777" w:rsidR="00FB2E73" w:rsidRPr="008E7B8A" w:rsidRDefault="00FB2E73" w:rsidP="00ED2FDB">
            <w:pPr>
              <w:spacing w:line="337" w:lineRule="atLeast"/>
              <w:jc w:val="left"/>
              <w:rPr>
                <w:rFonts w:ascii="HG丸ｺﾞｼｯｸM-PRO" w:eastAsia="HG丸ｺﾞｼｯｸM-PRO" w:hAnsi="HG丸ｺﾞｼｯｸM-PRO" w:hint="default"/>
                <w:color w:val="000000" w:themeColor="text1"/>
                <w:sz w:val="20"/>
                <w:highlight w:val="lightGray"/>
              </w:rPr>
            </w:pPr>
          </w:p>
          <w:p w14:paraId="1F7FF0A1" w14:textId="77777777"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委員旅費</w:t>
            </w:r>
          </w:p>
          <w:p w14:paraId="4F22450B" w14:textId="20AA6523"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3</w:t>
            </w:r>
            <w:r w:rsidR="00FB2E73" w:rsidRPr="008E7B8A">
              <w:rPr>
                <w:rFonts w:ascii="HG丸ｺﾞｼｯｸM-PRO" w:eastAsia="HG丸ｺﾞｼｯｸM-PRO" w:hAnsi="HG丸ｺﾞｼｯｸM-PRO" w:hint="default"/>
                <w:color w:val="000000" w:themeColor="text1"/>
                <w:sz w:val="20"/>
                <w:highlight w:val="lightGray"/>
              </w:rPr>
              <w:t>,</w:t>
            </w:r>
            <w:r w:rsidRPr="008E7B8A">
              <w:rPr>
                <w:rFonts w:ascii="HG丸ｺﾞｼｯｸM-PRO" w:eastAsia="HG丸ｺﾞｼｯｸM-PRO" w:hAnsi="HG丸ｺﾞｼｯｸM-PRO" w:hint="default"/>
                <w:color w:val="000000" w:themeColor="text1"/>
                <w:sz w:val="20"/>
                <w:highlight w:val="lightGray"/>
              </w:rPr>
              <w:t>000</w:t>
            </w:r>
            <w:r w:rsidRPr="008E7B8A">
              <w:rPr>
                <w:rFonts w:ascii="HG丸ｺﾞｼｯｸM-PRO" w:eastAsia="HG丸ｺﾞｼｯｸM-PRO" w:hAnsi="HG丸ｺﾞｼｯｸM-PRO"/>
                <w:color w:val="000000" w:themeColor="text1"/>
                <w:sz w:val="20"/>
                <w:highlight w:val="lightGray"/>
              </w:rPr>
              <w:t>円</w:t>
            </w:r>
            <w:r w:rsidR="00FB2E73" w:rsidRPr="008E7B8A">
              <w:rPr>
                <w:rFonts w:ascii="HG丸ｺﾞｼｯｸM-PRO" w:eastAsia="HG丸ｺﾞｼｯｸM-PRO" w:hAnsi="HG丸ｺﾞｼｯｸM-PRO"/>
                <w:color w:val="000000" w:themeColor="text1"/>
                <w:sz w:val="20"/>
                <w:highlight w:val="lightGray"/>
              </w:rPr>
              <w:t>/人</w:t>
            </w:r>
            <w:r w:rsidRPr="008E7B8A">
              <w:rPr>
                <w:rFonts w:ascii="HG丸ｺﾞｼｯｸM-PRO" w:eastAsia="HG丸ｺﾞｼｯｸM-PRO" w:hAnsi="HG丸ｺﾞｼｯｸM-PRO"/>
                <w:color w:val="000000" w:themeColor="text1"/>
                <w:sz w:val="20"/>
                <w:highlight w:val="lightGray"/>
              </w:rPr>
              <w:t>×４</w:t>
            </w:r>
            <w:r w:rsidR="00FB2E73" w:rsidRPr="008E7B8A">
              <w:rPr>
                <w:rFonts w:ascii="HG丸ｺﾞｼｯｸM-PRO" w:eastAsia="HG丸ｺﾞｼｯｸM-PRO" w:hAnsi="HG丸ｺﾞｼｯｸM-PRO"/>
                <w:color w:val="000000" w:themeColor="text1"/>
                <w:sz w:val="20"/>
                <w:highlight w:val="lightGray"/>
              </w:rPr>
              <w:t>人</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５</w:t>
            </w:r>
            <w:r w:rsidRPr="008E7B8A">
              <w:rPr>
                <w:rFonts w:ascii="HG丸ｺﾞｼｯｸM-PRO" w:eastAsia="HG丸ｺﾞｼｯｸM-PRO" w:hAnsi="HG丸ｺﾞｼｯｸM-PRO"/>
                <w:color w:val="000000" w:themeColor="text1"/>
                <w:sz w:val="20"/>
                <w:highlight w:val="lightGray"/>
              </w:rPr>
              <w:t>回</w:t>
            </w:r>
          </w:p>
          <w:p w14:paraId="33CB80A8" w14:textId="77777777" w:rsidR="00FB2E73" w:rsidRPr="008E7B8A" w:rsidRDefault="00FB2E73" w:rsidP="00ED2FDB">
            <w:pPr>
              <w:spacing w:line="337" w:lineRule="atLeast"/>
              <w:jc w:val="left"/>
              <w:rPr>
                <w:rFonts w:ascii="HG丸ｺﾞｼｯｸM-PRO" w:eastAsia="HG丸ｺﾞｼｯｸM-PRO" w:hAnsi="HG丸ｺﾞｼｯｸM-PRO" w:hint="default"/>
                <w:color w:val="000000" w:themeColor="text1"/>
                <w:sz w:val="20"/>
                <w:highlight w:val="lightGray"/>
              </w:rPr>
            </w:pPr>
          </w:p>
          <w:p w14:paraId="16371FB3" w14:textId="6E61AA34"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会場借料</w:t>
            </w:r>
          </w:p>
          <w:p w14:paraId="271E5060" w14:textId="5DFA5DD8"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2</w:t>
            </w:r>
            <w:r w:rsidR="00FB2E73" w:rsidRPr="008E7B8A">
              <w:rPr>
                <w:rFonts w:ascii="HG丸ｺﾞｼｯｸM-PRO" w:eastAsia="HG丸ｺﾞｼｯｸM-PRO" w:hAnsi="HG丸ｺﾞｼｯｸM-PRO" w:hint="default"/>
                <w:color w:val="000000" w:themeColor="text1"/>
                <w:sz w:val="20"/>
                <w:highlight w:val="lightGray"/>
              </w:rPr>
              <w:t>,</w:t>
            </w:r>
            <w:r w:rsidRPr="008E7B8A">
              <w:rPr>
                <w:rFonts w:ascii="HG丸ｺﾞｼｯｸM-PRO" w:eastAsia="HG丸ｺﾞｼｯｸM-PRO" w:hAnsi="HG丸ｺﾞｼｯｸM-PRO" w:hint="default"/>
                <w:color w:val="000000" w:themeColor="text1"/>
                <w:sz w:val="20"/>
                <w:highlight w:val="lightGray"/>
              </w:rPr>
              <w:t>500</w:t>
            </w:r>
            <w:r w:rsidRPr="008E7B8A">
              <w:rPr>
                <w:rFonts w:ascii="HG丸ｺﾞｼｯｸM-PRO" w:eastAsia="HG丸ｺﾞｼｯｸM-PRO" w:hAnsi="HG丸ｺﾞｼｯｸM-PRO"/>
                <w:color w:val="000000" w:themeColor="text1"/>
                <w:sz w:val="20"/>
                <w:highlight w:val="lightGray"/>
              </w:rPr>
              <w:t>円</w:t>
            </w:r>
            <w:r w:rsidR="00FB2E73" w:rsidRPr="008E7B8A">
              <w:rPr>
                <w:rFonts w:ascii="HG丸ｺﾞｼｯｸM-PRO" w:eastAsia="HG丸ｺﾞｼｯｸM-PRO" w:hAnsi="HG丸ｺﾞｼｯｸM-PRO"/>
                <w:color w:val="000000" w:themeColor="text1"/>
                <w:sz w:val="20"/>
                <w:highlight w:val="lightGray"/>
              </w:rPr>
              <w:t>/回</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５</w:t>
            </w:r>
            <w:r w:rsidRPr="008E7B8A">
              <w:rPr>
                <w:rFonts w:ascii="HG丸ｺﾞｼｯｸM-PRO" w:eastAsia="HG丸ｺﾞｼｯｸM-PRO" w:hAnsi="HG丸ｺﾞｼｯｸM-PRO"/>
                <w:color w:val="000000" w:themeColor="text1"/>
                <w:sz w:val="20"/>
                <w:highlight w:val="lightGray"/>
              </w:rPr>
              <w:t>回</w:t>
            </w:r>
          </w:p>
          <w:p w14:paraId="031342BE" w14:textId="77777777" w:rsidR="00FB2E73" w:rsidRPr="008E7B8A" w:rsidRDefault="00FB2E73" w:rsidP="00ED2FDB">
            <w:pPr>
              <w:spacing w:line="337" w:lineRule="atLeast"/>
              <w:jc w:val="left"/>
              <w:rPr>
                <w:rFonts w:ascii="HG丸ｺﾞｼｯｸM-PRO" w:eastAsia="HG丸ｺﾞｼｯｸM-PRO" w:hAnsi="HG丸ｺﾞｼｯｸM-PRO" w:hint="default"/>
                <w:color w:val="000000" w:themeColor="text1"/>
                <w:sz w:val="20"/>
                <w:highlight w:val="lightGray"/>
              </w:rPr>
            </w:pPr>
          </w:p>
          <w:p w14:paraId="33318C41" w14:textId="211378F0"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印刷製本費</w:t>
            </w:r>
            <w:r w:rsidRPr="008E7B8A">
              <w:rPr>
                <w:rFonts w:ascii="HG丸ｺﾞｼｯｸM-PRO" w:eastAsia="HG丸ｺﾞｼｯｸM-PRO" w:hAnsi="HG丸ｺﾞｼｯｸM-PRO" w:hint="default"/>
                <w:color w:val="000000" w:themeColor="text1"/>
                <w:sz w:val="20"/>
                <w:highlight w:val="lightGray"/>
              </w:rPr>
              <w:t>10,600</w:t>
            </w:r>
            <w:r w:rsidRPr="008E7B8A">
              <w:rPr>
                <w:rFonts w:ascii="HG丸ｺﾞｼｯｸM-PRO" w:eastAsia="HG丸ｺﾞｼｯｸM-PRO" w:hAnsi="HG丸ｺﾞｼｯｸM-PRO"/>
                <w:color w:val="000000" w:themeColor="text1"/>
                <w:sz w:val="20"/>
                <w:highlight w:val="lightGray"/>
              </w:rPr>
              <w:t>円</w:t>
            </w:r>
          </w:p>
          <w:p w14:paraId="7547D03E" w14:textId="77777777" w:rsidR="00FB2E73" w:rsidRPr="008E7B8A" w:rsidRDefault="00FB2E73" w:rsidP="00ED2FDB">
            <w:pPr>
              <w:spacing w:line="337" w:lineRule="atLeast"/>
              <w:jc w:val="left"/>
              <w:rPr>
                <w:rFonts w:ascii="HG丸ｺﾞｼｯｸM-PRO" w:eastAsia="HG丸ｺﾞｼｯｸM-PRO" w:hAnsi="HG丸ｺﾞｼｯｸM-PRO" w:hint="default"/>
                <w:color w:val="000000" w:themeColor="text1"/>
                <w:sz w:val="20"/>
                <w:highlight w:val="lightGray"/>
              </w:rPr>
            </w:pPr>
          </w:p>
          <w:p w14:paraId="0EDE612C" w14:textId="14F4254E"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通信運搬費</w:t>
            </w:r>
            <w:r w:rsidRPr="008E7B8A">
              <w:rPr>
                <w:rFonts w:ascii="HG丸ｺﾞｼｯｸM-PRO" w:eastAsia="HG丸ｺﾞｼｯｸM-PRO" w:hAnsi="HG丸ｺﾞｼｯｸM-PRO" w:hint="default"/>
                <w:color w:val="000000" w:themeColor="text1"/>
                <w:sz w:val="20"/>
                <w:highlight w:val="lightGray"/>
              </w:rPr>
              <w:t>5,000</w:t>
            </w:r>
            <w:r w:rsidRPr="008E7B8A">
              <w:rPr>
                <w:rFonts w:ascii="HG丸ｺﾞｼｯｸM-PRO" w:eastAsia="HG丸ｺﾞｼｯｸM-PRO" w:hAnsi="HG丸ｺﾞｼｯｸM-PRO"/>
                <w:color w:val="000000" w:themeColor="text1"/>
                <w:sz w:val="20"/>
                <w:highlight w:val="lightGray"/>
              </w:rPr>
              <w:t>円</w:t>
            </w:r>
          </w:p>
          <w:p w14:paraId="6FA5BD99" w14:textId="77777777" w:rsidR="00FB2E73" w:rsidRPr="008E7B8A" w:rsidRDefault="00FB2E73" w:rsidP="00ED2FDB">
            <w:pPr>
              <w:spacing w:line="337" w:lineRule="atLeast"/>
              <w:jc w:val="left"/>
              <w:rPr>
                <w:rFonts w:ascii="HG丸ｺﾞｼｯｸM-PRO" w:eastAsia="HG丸ｺﾞｼｯｸM-PRO" w:hAnsi="HG丸ｺﾞｼｯｸM-PRO" w:hint="default"/>
                <w:color w:val="000000" w:themeColor="text1"/>
                <w:sz w:val="20"/>
                <w:highlight w:val="lightGray"/>
              </w:rPr>
            </w:pPr>
          </w:p>
          <w:p w14:paraId="76A3EE58" w14:textId="27881049" w:rsidR="00461E30" w:rsidRPr="008E7B8A" w:rsidRDefault="00461E30" w:rsidP="00ED2FDB">
            <w:pPr>
              <w:spacing w:line="337" w:lineRule="atLeast"/>
              <w:jc w:val="right"/>
              <w:rPr>
                <w:rFonts w:ascii="HG丸ｺﾞｼｯｸM-PRO" w:eastAsia="HG丸ｺﾞｼｯｸM-PRO" w:hAnsi="HG丸ｺﾞｼｯｸM-PRO" w:hint="default"/>
                <w:b/>
                <w:bCs/>
                <w:color w:val="000000" w:themeColor="text1"/>
                <w:sz w:val="20"/>
                <w:highlight w:val="lightGray"/>
              </w:rPr>
            </w:pPr>
            <w:r w:rsidRPr="008E7B8A">
              <w:rPr>
                <w:rFonts w:ascii="HG丸ｺﾞｼｯｸM-PRO" w:eastAsia="HG丸ｺﾞｼｯｸM-PRO" w:hAnsi="HG丸ｺﾞｼｯｸM-PRO"/>
                <w:b/>
                <w:bCs/>
                <w:color w:val="000000" w:themeColor="text1"/>
                <w:sz w:val="20"/>
                <w:highlight w:val="lightGray"/>
              </w:rPr>
              <w:t>合計</w:t>
            </w:r>
            <w:r w:rsidR="00EA1F9A" w:rsidRPr="008E7B8A">
              <w:rPr>
                <w:rFonts w:ascii="HG丸ｺﾞｼｯｸM-PRO" w:eastAsia="HG丸ｺﾞｼｯｸM-PRO" w:hAnsi="HG丸ｺﾞｼｯｸM-PRO"/>
                <w:b/>
                <w:bCs/>
                <w:color w:val="000000" w:themeColor="text1"/>
                <w:sz w:val="20"/>
                <w:highlight w:val="lightGray"/>
              </w:rPr>
              <w:t>３１１</w:t>
            </w:r>
            <w:r w:rsidRPr="008E7B8A">
              <w:rPr>
                <w:rFonts w:ascii="HG丸ｺﾞｼｯｸM-PRO" w:eastAsia="HG丸ｺﾞｼｯｸM-PRO" w:hAnsi="HG丸ｺﾞｼｯｸM-PRO" w:hint="default"/>
                <w:b/>
                <w:bCs/>
                <w:color w:val="000000" w:themeColor="text1"/>
                <w:sz w:val="20"/>
                <w:highlight w:val="lightGray"/>
              </w:rPr>
              <w:t>,</w:t>
            </w:r>
            <w:r w:rsidR="00EA1F9A" w:rsidRPr="008E7B8A">
              <w:rPr>
                <w:rFonts w:ascii="HG丸ｺﾞｼｯｸM-PRO" w:eastAsia="HG丸ｺﾞｼｯｸM-PRO" w:hAnsi="HG丸ｺﾞｼｯｸM-PRO"/>
                <w:b/>
                <w:bCs/>
                <w:color w:val="000000" w:themeColor="text1"/>
                <w:sz w:val="20"/>
                <w:highlight w:val="lightGray"/>
              </w:rPr>
              <w:t>５</w:t>
            </w:r>
            <w:r w:rsidRPr="008E7B8A">
              <w:rPr>
                <w:rFonts w:ascii="HG丸ｺﾞｼｯｸM-PRO" w:eastAsia="HG丸ｺﾞｼｯｸM-PRO" w:hAnsi="HG丸ｺﾞｼｯｸM-PRO" w:hint="default"/>
                <w:b/>
                <w:bCs/>
                <w:color w:val="000000" w:themeColor="text1"/>
                <w:sz w:val="20"/>
                <w:highlight w:val="lightGray"/>
              </w:rPr>
              <w:t>00</w:t>
            </w:r>
            <w:r w:rsidRPr="008E7B8A">
              <w:rPr>
                <w:rFonts w:ascii="HG丸ｺﾞｼｯｸM-PRO" w:eastAsia="HG丸ｺﾞｼｯｸM-PRO" w:hAnsi="HG丸ｺﾞｼｯｸM-PRO"/>
                <w:b/>
                <w:bCs/>
                <w:color w:val="000000" w:themeColor="text1"/>
                <w:sz w:val="20"/>
                <w:highlight w:val="lightGray"/>
              </w:rPr>
              <w:t>円</w:t>
            </w:r>
          </w:p>
        </w:tc>
      </w:tr>
      <w:tr w:rsidR="00A57021" w:rsidRPr="00A57021" w14:paraId="4C993233" w14:textId="77777777" w:rsidTr="00461E30">
        <w:trPr>
          <w:trHeight w:val="1872"/>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CC099" w14:textId="0AE52255" w:rsidR="00461E30" w:rsidRPr="008E7B8A" w:rsidRDefault="00EA1F9A" w:rsidP="004C5482">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２．先進的取組支援事業</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B7CA2" w14:textId="1362C317" w:rsidR="00461E30" w:rsidRDefault="00461E30" w:rsidP="00FB2E73">
            <w:pPr>
              <w:spacing w:line="337" w:lineRule="atLeast"/>
              <w:jc w:val="left"/>
              <w:rPr>
                <w:rFonts w:ascii="HG丸ｺﾞｼｯｸM-PRO" w:eastAsia="HG丸ｺﾞｼｯｸM-PRO" w:hAnsi="HG丸ｺﾞｼｯｸM-PRO" w:hint="default"/>
                <w:color w:val="000000" w:themeColor="text1"/>
                <w:sz w:val="20"/>
                <w:highlight w:val="lightGray"/>
              </w:rPr>
            </w:pPr>
          </w:p>
          <w:p w14:paraId="0EB57631" w14:textId="6DB348D6" w:rsidR="00C174DF" w:rsidRPr="008E7B8A" w:rsidRDefault="00C174DF" w:rsidP="00FB2E73">
            <w:pPr>
              <w:spacing w:line="337" w:lineRule="atLeast"/>
              <w:jc w:val="left"/>
              <w:rPr>
                <w:rFonts w:ascii="HG丸ｺﾞｼｯｸM-PRO" w:eastAsia="HG丸ｺﾞｼｯｸM-PRO" w:hAnsi="HG丸ｺﾞｼｯｸM-PRO" w:hint="default"/>
                <w:color w:val="000000" w:themeColor="text1"/>
                <w:sz w:val="20"/>
                <w:highlight w:val="lightGray"/>
              </w:rPr>
            </w:pPr>
            <w:r>
              <w:rPr>
                <w:rFonts w:ascii="HG丸ｺﾞｼｯｸM-PRO" w:eastAsia="HG丸ｺﾞｼｯｸM-PRO" w:hAnsi="HG丸ｺﾞｼｯｸM-PRO"/>
                <w:color w:val="000000" w:themeColor="text1"/>
                <w:sz w:val="20"/>
                <w:highlight w:val="lightGray"/>
              </w:rPr>
              <w:t>ア　広域的な連携</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5EFE4" w14:textId="390BC58F" w:rsidR="00461E30" w:rsidRPr="008E7B8A" w:rsidRDefault="00EA1F9A" w:rsidP="00461E30">
            <w:pPr>
              <w:spacing w:line="337" w:lineRule="atLeas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hint="default"/>
                <w:color w:val="000000" w:themeColor="text1"/>
                <w:spacing w:val="-3"/>
                <w:sz w:val="20"/>
                <w:highlight w:val="lightGray"/>
              </w:rPr>
              <w:t>356,040</w:t>
            </w:r>
            <w:r w:rsidR="00461E30" w:rsidRPr="008E7B8A">
              <w:rPr>
                <w:rFonts w:ascii="HG丸ｺﾞｼｯｸM-PRO" w:eastAsia="HG丸ｺﾞｼｯｸM-PRO" w:hAnsi="HG丸ｺﾞｼｯｸM-PRO"/>
                <w:color w:val="000000" w:themeColor="text1"/>
                <w:sz w:val="20"/>
                <w:highlight w:val="lightGray"/>
              </w:rPr>
              <w:t>円</w:t>
            </w:r>
          </w:p>
          <w:p w14:paraId="6283E9A6" w14:textId="77777777" w:rsidR="00461E30" w:rsidRPr="008E7B8A" w:rsidRDefault="00461E30" w:rsidP="004C5482">
            <w:pPr>
              <w:spacing w:line="337" w:lineRule="atLeast"/>
              <w:ind w:firstLineChars="200" w:firstLine="386"/>
              <w:rPr>
                <w:rFonts w:ascii="HG丸ｺﾞｼｯｸM-PRO" w:eastAsia="HG丸ｺﾞｼｯｸM-PRO" w:hAnsi="HG丸ｺﾞｼｯｸM-PRO" w:hint="default"/>
                <w:color w:val="000000" w:themeColor="text1"/>
                <w:spacing w:val="-3"/>
                <w:sz w:val="20"/>
                <w:highlight w:val="lightGray"/>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0CC80" w14:textId="5CE601E3" w:rsidR="00461E30" w:rsidRPr="008E7B8A" w:rsidRDefault="00EA1F9A" w:rsidP="00C1525A">
            <w:pPr>
              <w:spacing w:line="337" w:lineRule="atLeast"/>
              <w:ind w:leftChars="-27" w:hangingChars="25" w:hanging="48"/>
              <w:jc w:val="righ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hint="default"/>
                <w:color w:val="000000" w:themeColor="text1"/>
                <w:spacing w:val="-3"/>
                <w:sz w:val="20"/>
                <w:highlight w:val="lightGray"/>
              </w:rPr>
              <w:t>178,020</w:t>
            </w:r>
            <w:r w:rsidR="00461E30" w:rsidRPr="008E7B8A">
              <w:rPr>
                <w:rFonts w:ascii="HG丸ｺﾞｼｯｸM-PRO" w:eastAsia="HG丸ｺﾞｼｯｸM-PRO" w:hAnsi="HG丸ｺﾞｼｯｸM-PRO"/>
                <w:color w:val="000000" w:themeColor="text1"/>
                <w:sz w:val="20"/>
                <w:highlight w:val="lightGray"/>
              </w:rPr>
              <w:t>円</w:t>
            </w:r>
          </w:p>
          <w:p w14:paraId="79A779D1" w14:textId="77777777"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93213" w14:textId="28FD23A1"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0千円</w:t>
            </w:r>
          </w:p>
        </w:tc>
        <w:tc>
          <w:tcPr>
            <w:tcW w:w="851" w:type="dxa"/>
            <w:tcBorders>
              <w:top w:val="single" w:sz="4" w:space="0" w:color="000000"/>
              <w:left w:val="single" w:sz="4" w:space="0" w:color="000000"/>
              <w:bottom w:val="single" w:sz="4" w:space="0" w:color="000000"/>
              <w:right w:val="single" w:sz="4" w:space="0" w:color="000000"/>
            </w:tcBorders>
          </w:tcPr>
          <w:p w14:paraId="3742A907" w14:textId="77777777" w:rsidR="00EA1F9A" w:rsidRPr="008E7B8A" w:rsidRDefault="00EA1F9A" w:rsidP="00EA1F9A">
            <w:pPr>
              <w:spacing w:line="337" w:lineRule="atLeast"/>
              <w:ind w:leftChars="-27" w:hangingChars="25" w:hanging="48"/>
              <w:jc w:val="righ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hint="default"/>
                <w:color w:val="000000" w:themeColor="text1"/>
                <w:spacing w:val="-3"/>
                <w:sz w:val="20"/>
                <w:highlight w:val="lightGray"/>
              </w:rPr>
              <w:t>178,020</w:t>
            </w:r>
            <w:r w:rsidRPr="008E7B8A">
              <w:rPr>
                <w:rFonts w:ascii="HG丸ｺﾞｼｯｸM-PRO" w:eastAsia="HG丸ｺﾞｼｯｸM-PRO" w:hAnsi="HG丸ｺﾞｼｯｸM-PRO"/>
                <w:color w:val="000000" w:themeColor="text1"/>
                <w:sz w:val="20"/>
                <w:highlight w:val="lightGray"/>
              </w:rPr>
              <w:t>円</w:t>
            </w:r>
          </w:p>
          <w:p w14:paraId="64240D2C" w14:textId="4AD3B7E5" w:rsidR="00461E30" w:rsidRPr="008E7B8A" w:rsidRDefault="00461E30" w:rsidP="00EA1F9A">
            <w:pPr>
              <w:spacing w:line="337" w:lineRule="atLeast"/>
              <w:jc w:val="left"/>
              <w:rPr>
                <w:rFonts w:ascii="HG丸ｺﾞｼｯｸM-PRO" w:eastAsia="HG丸ｺﾞｼｯｸM-PRO" w:hAnsi="HG丸ｺﾞｼｯｸM-PRO" w:hint="default"/>
                <w:color w:val="000000" w:themeColor="text1"/>
                <w:sz w:val="20"/>
                <w:highlight w:val="lightGray"/>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2D326" w14:textId="481B8E04" w:rsidR="00461E30" w:rsidRPr="008E7B8A" w:rsidRDefault="00461E30" w:rsidP="00370C93">
            <w:pPr>
              <w:spacing w:line="337" w:lineRule="atLeast"/>
              <w:rPr>
                <w:rFonts w:ascii="HG丸ｺﾞｼｯｸM-PRO" w:eastAsia="HG丸ｺﾞｼｯｸM-PRO" w:hAnsi="HG丸ｺﾞｼｯｸM-PRO" w:hint="default"/>
                <w:color w:val="000000" w:themeColor="text1"/>
                <w:sz w:val="20"/>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C9272" w14:textId="452A4ABB" w:rsidR="00C174DF" w:rsidRDefault="00C174DF" w:rsidP="00ED2FDB">
            <w:pPr>
              <w:spacing w:line="337" w:lineRule="atLeast"/>
              <w:jc w:val="left"/>
              <w:rPr>
                <w:rFonts w:ascii="HG丸ｺﾞｼｯｸM-PRO" w:eastAsia="HG丸ｺﾞｼｯｸM-PRO" w:hAnsi="HG丸ｺﾞｼｯｸM-PRO" w:hint="default"/>
                <w:color w:val="000000" w:themeColor="text1"/>
                <w:sz w:val="20"/>
                <w:highlight w:val="lightGray"/>
              </w:rPr>
            </w:pPr>
            <w:r>
              <w:rPr>
                <w:rFonts w:ascii="HG丸ｺﾞｼｯｸM-PRO" w:eastAsia="HG丸ｺﾞｼｯｸM-PRO" w:hAnsi="HG丸ｺﾞｼｯｸM-PRO"/>
                <w:color w:val="000000" w:themeColor="text1"/>
                <w:sz w:val="20"/>
                <w:highlight w:val="lightGray"/>
              </w:rPr>
              <w:t>物流事業者との連絡調整会議</w:t>
            </w:r>
          </w:p>
          <w:p w14:paraId="1DA965D7" w14:textId="1DE158E9" w:rsidR="00461E30" w:rsidRPr="008E7B8A" w:rsidRDefault="00FB2E73"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委員</w:t>
            </w:r>
            <w:r w:rsidR="00461E30" w:rsidRPr="008E7B8A">
              <w:rPr>
                <w:rFonts w:ascii="HG丸ｺﾞｼｯｸM-PRO" w:eastAsia="HG丸ｺﾞｼｯｸM-PRO" w:hAnsi="HG丸ｺﾞｼｯｸM-PRO"/>
                <w:color w:val="000000" w:themeColor="text1"/>
                <w:sz w:val="20"/>
                <w:highlight w:val="lightGray"/>
              </w:rPr>
              <w:t>謝金</w:t>
            </w:r>
          </w:p>
          <w:p w14:paraId="43DBCB30" w14:textId="6D0CD9CD"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7,900円</w:t>
            </w:r>
            <w:r w:rsidR="00FB2E73" w:rsidRPr="008E7B8A">
              <w:rPr>
                <w:rFonts w:ascii="HG丸ｺﾞｼｯｸM-PRO" w:eastAsia="HG丸ｺﾞｼｯｸM-PRO" w:hAnsi="HG丸ｺﾞｼｯｸM-PRO"/>
                <w:color w:val="000000" w:themeColor="text1"/>
                <w:sz w:val="20"/>
                <w:highlight w:val="lightGray"/>
              </w:rPr>
              <w:t>／人</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２人</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１回/月×１０月</w:t>
            </w:r>
          </w:p>
          <w:p w14:paraId="210C86A2" w14:textId="77777777" w:rsidR="00EA1F9A" w:rsidRPr="008E7B8A" w:rsidRDefault="00EA1F9A" w:rsidP="00ED2FDB">
            <w:pPr>
              <w:spacing w:line="337" w:lineRule="atLeast"/>
              <w:jc w:val="left"/>
              <w:rPr>
                <w:rFonts w:ascii="HG丸ｺﾞｼｯｸM-PRO" w:eastAsia="HG丸ｺﾞｼｯｸM-PRO" w:hAnsi="HG丸ｺﾞｼｯｸM-PRO" w:hint="default"/>
                <w:color w:val="000000" w:themeColor="text1"/>
                <w:sz w:val="20"/>
                <w:highlight w:val="lightGray"/>
              </w:rPr>
            </w:pPr>
          </w:p>
          <w:p w14:paraId="4AE82C2D" w14:textId="607580B8"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事務局員</w:t>
            </w:r>
            <w:r w:rsidR="00FB2E73" w:rsidRPr="008E7B8A">
              <w:rPr>
                <w:rFonts w:ascii="HG丸ｺﾞｼｯｸM-PRO" w:eastAsia="HG丸ｺﾞｼｯｸM-PRO" w:hAnsi="HG丸ｺﾞｼｯｸM-PRO"/>
                <w:color w:val="000000" w:themeColor="text1"/>
                <w:sz w:val="20"/>
                <w:highlight w:val="lightGray"/>
              </w:rPr>
              <w:t>手当</w:t>
            </w:r>
          </w:p>
          <w:p w14:paraId="7CE44D82" w14:textId="77777777" w:rsidR="00FB2E73" w:rsidRPr="008E7B8A" w:rsidRDefault="00461E30" w:rsidP="00FB2E73">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1,360円</w:t>
            </w:r>
            <w:r w:rsidR="00FB2E73" w:rsidRPr="008E7B8A">
              <w:rPr>
                <w:rFonts w:ascii="HG丸ｺﾞｼｯｸM-PRO" w:eastAsia="HG丸ｺﾞｼｯｸM-PRO" w:hAnsi="HG丸ｺﾞｼｯｸM-PRO"/>
                <w:color w:val="000000" w:themeColor="text1"/>
                <w:sz w:val="20"/>
                <w:highlight w:val="lightGray"/>
              </w:rPr>
              <w:t>/時・人</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５時間×</w:t>
            </w:r>
            <w:r w:rsidRPr="008E7B8A">
              <w:rPr>
                <w:rFonts w:ascii="HG丸ｺﾞｼｯｸM-PRO" w:eastAsia="HG丸ｺﾞｼｯｸM-PRO" w:hAnsi="HG丸ｺﾞｼｯｸM-PRO"/>
                <w:color w:val="000000" w:themeColor="text1"/>
                <w:sz w:val="20"/>
                <w:highlight w:val="lightGray"/>
              </w:rPr>
              <w:t>２</w:t>
            </w:r>
            <w:r w:rsidR="00FB2E73" w:rsidRPr="008E7B8A">
              <w:rPr>
                <w:rFonts w:ascii="HG丸ｺﾞｼｯｸM-PRO" w:eastAsia="HG丸ｺﾞｼｯｸM-PRO" w:hAnsi="HG丸ｺﾞｼｯｸM-PRO"/>
                <w:color w:val="000000" w:themeColor="text1"/>
                <w:sz w:val="20"/>
                <w:highlight w:val="lightGray"/>
              </w:rPr>
              <w:t>人</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１回/月×１０月</w:t>
            </w:r>
          </w:p>
          <w:p w14:paraId="248380DB" w14:textId="77777777" w:rsidR="00EA1F9A" w:rsidRPr="008E7B8A" w:rsidRDefault="00EA1F9A" w:rsidP="00ED2FDB">
            <w:pPr>
              <w:spacing w:line="337" w:lineRule="atLeast"/>
              <w:jc w:val="left"/>
              <w:rPr>
                <w:rFonts w:ascii="HG丸ｺﾞｼｯｸM-PRO" w:eastAsia="HG丸ｺﾞｼｯｸM-PRO" w:hAnsi="HG丸ｺﾞｼｯｸM-PRO" w:hint="default"/>
                <w:color w:val="000000" w:themeColor="text1"/>
                <w:sz w:val="20"/>
                <w:highlight w:val="lightGray"/>
              </w:rPr>
            </w:pPr>
          </w:p>
          <w:p w14:paraId="08A7E73F" w14:textId="7895C3BF"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会場借料</w:t>
            </w:r>
          </w:p>
          <w:p w14:paraId="497503CD" w14:textId="77777777" w:rsidR="00FB2E73" w:rsidRPr="008E7B8A" w:rsidRDefault="00461E30" w:rsidP="00FB2E73">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5,000円</w:t>
            </w:r>
            <w:r w:rsidR="00FB2E73" w:rsidRPr="008E7B8A">
              <w:rPr>
                <w:rFonts w:ascii="HG丸ｺﾞｼｯｸM-PRO" w:eastAsia="HG丸ｺﾞｼｯｸM-PRO" w:hAnsi="HG丸ｺﾞｼｯｸM-PRO"/>
                <w:color w:val="000000" w:themeColor="text1"/>
                <w:sz w:val="20"/>
                <w:highlight w:val="lightGray"/>
              </w:rPr>
              <w:t>/回</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１回/月×１０月</w:t>
            </w:r>
          </w:p>
          <w:p w14:paraId="6B348176" w14:textId="291F9E13"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p>
          <w:p w14:paraId="7174C888" w14:textId="77777777"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印刷製本費</w:t>
            </w:r>
          </w:p>
          <w:p w14:paraId="58578EC4" w14:textId="7AF37763"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hint="default"/>
                <w:color w:val="000000" w:themeColor="text1"/>
                <w:sz w:val="20"/>
                <w:highlight w:val="lightGray"/>
              </w:rPr>
              <w:t>12,040</w:t>
            </w:r>
            <w:r w:rsidRPr="008E7B8A">
              <w:rPr>
                <w:rFonts w:ascii="HG丸ｺﾞｼｯｸM-PRO" w:eastAsia="HG丸ｺﾞｼｯｸM-PRO" w:hAnsi="HG丸ｺﾞｼｯｸM-PRO"/>
                <w:color w:val="000000" w:themeColor="text1"/>
                <w:sz w:val="20"/>
                <w:highlight w:val="lightGray"/>
              </w:rPr>
              <w:t>円</w:t>
            </w:r>
          </w:p>
          <w:p w14:paraId="366B4740" w14:textId="77238154" w:rsidR="00461E30" w:rsidRPr="008E7B8A" w:rsidRDefault="00461E30" w:rsidP="00EA1F9A">
            <w:pPr>
              <w:spacing w:line="337" w:lineRule="atLeast"/>
              <w:jc w:val="righ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b/>
                <w:bCs/>
                <w:color w:val="000000" w:themeColor="text1"/>
                <w:sz w:val="20"/>
                <w:highlight w:val="lightGray"/>
              </w:rPr>
              <w:t>合計</w:t>
            </w:r>
            <w:r w:rsidR="00EA1F9A" w:rsidRPr="008E7B8A">
              <w:rPr>
                <w:rFonts w:ascii="HG丸ｺﾞｼｯｸM-PRO" w:eastAsia="HG丸ｺﾞｼｯｸM-PRO" w:hAnsi="HG丸ｺﾞｼｯｸM-PRO"/>
                <w:b/>
                <w:bCs/>
                <w:color w:val="000000" w:themeColor="text1"/>
                <w:sz w:val="20"/>
                <w:highlight w:val="lightGray"/>
              </w:rPr>
              <w:t>3</w:t>
            </w:r>
            <w:r w:rsidR="00EA1F9A" w:rsidRPr="008E7B8A">
              <w:rPr>
                <w:rFonts w:ascii="HG丸ｺﾞｼｯｸM-PRO" w:eastAsia="HG丸ｺﾞｼｯｸM-PRO" w:hAnsi="HG丸ｺﾞｼｯｸM-PRO" w:hint="default"/>
                <w:b/>
                <w:bCs/>
                <w:color w:val="000000" w:themeColor="text1"/>
                <w:sz w:val="20"/>
                <w:highlight w:val="lightGray"/>
              </w:rPr>
              <w:t>56</w:t>
            </w:r>
            <w:r w:rsidRPr="008E7B8A">
              <w:rPr>
                <w:rFonts w:ascii="HG丸ｺﾞｼｯｸM-PRO" w:eastAsia="HG丸ｺﾞｼｯｸM-PRO" w:hAnsi="HG丸ｺﾞｼｯｸM-PRO" w:hint="default"/>
                <w:b/>
                <w:bCs/>
                <w:color w:val="000000" w:themeColor="text1"/>
                <w:sz w:val="20"/>
                <w:highlight w:val="lightGray"/>
              </w:rPr>
              <w:t>,0</w:t>
            </w:r>
            <w:r w:rsidR="00EA1F9A" w:rsidRPr="008E7B8A">
              <w:rPr>
                <w:rFonts w:ascii="HG丸ｺﾞｼｯｸM-PRO" w:eastAsia="HG丸ｺﾞｼｯｸM-PRO" w:hAnsi="HG丸ｺﾞｼｯｸM-PRO" w:hint="default"/>
                <w:b/>
                <w:bCs/>
                <w:color w:val="000000" w:themeColor="text1"/>
                <w:sz w:val="20"/>
                <w:highlight w:val="lightGray"/>
              </w:rPr>
              <w:t>4</w:t>
            </w:r>
            <w:r w:rsidRPr="008E7B8A">
              <w:rPr>
                <w:rFonts w:ascii="HG丸ｺﾞｼｯｸM-PRO" w:eastAsia="HG丸ｺﾞｼｯｸM-PRO" w:hAnsi="HG丸ｺﾞｼｯｸM-PRO" w:hint="default"/>
                <w:b/>
                <w:bCs/>
                <w:color w:val="000000" w:themeColor="text1"/>
                <w:sz w:val="20"/>
                <w:highlight w:val="lightGray"/>
              </w:rPr>
              <w:t>0</w:t>
            </w:r>
            <w:r w:rsidRPr="008E7B8A">
              <w:rPr>
                <w:rFonts w:ascii="HG丸ｺﾞｼｯｸM-PRO" w:eastAsia="HG丸ｺﾞｼｯｸM-PRO" w:hAnsi="HG丸ｺﾞｼｯｸM-PRO"/>
                <w:color w:val="000000" w:themeColor="text1"/>
                <w:sz w:val="20"/>
                <w:highlight w:val="lightGray"/>
              </w:rPr>
              <w:t>円</w:t>
            </w:r>
          </w:p>
        </w:tc>
      </w:tr>
      <w:tr w:rsidR="00A57021" w:rsidRPr="00A57021" w14:paraId="3B4ABD88" w14:textId="77777777" w:rsidTr="00FB2E73">
        <w:trPr>
          <w:trHeight w:val="699"/>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C147F" w14:textId="4EE30346" w:rsidR="00FB2E73" w:rsidRPr="008E7B8A" w:rsidRDefault="00EA1F9A" w:rsidP="00FB2E73">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２．先進</w:t>
            </w:r>
            <w:r w:rsidRPr="008E7B8A">
              <w:rPr>
                <w:rFonts w:ascii="HG丸ｺﾞｼｯｸM-PRO" w:eastAsia="HG丸ｺﾞｼｯｸM-PRO" w:hAnsi="HG丸ｺﾞｼｯｸM-PRO"/>
                <w:color w:val="000000" w:themeColor="text1"/>
                <w:sz w:val="20"/>
                <w:highlight w:val="lightGray"/>
              </w:rPr>
              <w:lastRenderedPageBreak/>
              <w:t>的取組支援事業</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86292" w14:textId="1289A533" w:rsidR="00FB2E73" w:rsidRDefault="00FB2E73" w:rsidP="00FB2E73">
            <w:pPr>
              <w:spacing w:line="337" w:lineRule="atLeast"/>
              <w:jc w:val="left"/>
              <w:rPr>
                <w:rFonts w:ascii="HG丸ｺﾞｼｯｸM-PRO" w:eastAsia="HG丸ｺﾞｼｯｸM-PRO" w:hAnsi="HG丸ｺﾞｼｯｸM-PRO" w:hint="default"/>
                <w:color w:val="000000" w:themeColor="text1"/>
                <w:sz w:val="20"/>
                <w:highlight w:val="lightGray"/>
              </w:rPr>
            </w:pPr>
          </w:p>
          <w:p w14:paraId="298B1664" w14:textId="4DA26543" w:rsidR="00C174DF" w:rsidRPr="008E7B8A" w:rsidRDefault="00C174DF" w:rsidP="00FB2E73">
            <w:pPr>
              <w:spacing w:line="337" w:lineRule="atLeast"/>
              <w:jc w:val="left"/>
              <w:rPr>
                <w:rFonts w:ascii="HG丸ｺﾞｼｯｸM-PRO" w:eastAsia="HG丸ｺﾞｼｯｸM-PRO" w:hAnsi="HG丸ｺﾞｼｯｸM-PRO" w:hint="default"/>
                <w:color w:val="000000" w:themeColor="text1"/>
                <w:sz w:val="20"/>
                <w:highlight w:val="lightGray"/>
              </w:rPr>
            </w:pPr>
            <w:r>
              <w:rPr>
                <w:rFonts w:ascii="HG丸ｺﾞｼｯｸM-PRO" w:eastAsia="HG丸ｺﾞｼｯｸM-PRO" w:hAnsi="HG丸ｺﾞｼｯｸM-PRO"/>
                <w:color w:val="000000" w:themeColor="text1"/>
                <w:sz w:val="20"/>
                <w:highlight w:val="lightGray"/>
              </w:rPr>
              <w:t>ア　広域的な連携</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6D464" w14:textId="70F25E4F" w:rsidR="00FB2E73" w:rsidRPr="008E7B8A" w:rsidRDefault="00EA1F9A" w:rsidP="00FB2E73">
            <w:pPr>
              <w:spacing w:line="337" w:lineRule="atLeast"/>
              <w:rPr>
                <w:rFonts w:ascii="HG丸ｺﾞｼｯｸM-PRO" w:eastAsia="HG丸ｺﾞｼｯｸM-PRO" w:hAnsi="HG丸ｺﾞｼｯｸM-PRO" w:hint="default"/>
                <w:color w:val="000000" w:themeColor="text1"/>
                <w:spacing w:val="-3"/>
                <w:sz w:val="20"/>
                <w:highlight w:val="lightGray"/>
              </w:rPr>
            </w:pPr>
            <w:r w:rsidRPr="008E7B8A">
              <w:rPr>
                <w:rFonts w:ascii="HG丸ｺﾞｼｯｸM-PRO" w:eastAsia="HG丸ｺﾞｼｯｸM-PRO" w:hAnsi="HG丸ｺﾞｼｯｸM-PRO"/>
                <w:color w:val="000000" w:themeColor="text1"/>
                <w:spacing w:val="-3"/>
                <w:sz w:val="20"/>
                <w:highlight w:val="lightGray"/>
              </w:rPr>
              <w:t>9</w:t>
            </w:r>
            <w:r w:rsidRPr="008E7B8A">
              <w:rPr>
                <w:rFonts w:ascii="HG丸ｺﾞｼｯｸM-PRO" w:eastAsia="HG丸ｺﾞｼｯｸM-PRO" w:hAnsi="HG丸ｺﾞｼｯｸM-PRO" w:hint="default"/>
                <w:color w:val="000000" w:themeColor="text1"/>
                <w:spacing w:val="-3"/>
                <w:sz w:val="20"/>
                <w:highlight w:val="lightGray"/>
              </w:rPr>
              <w:t>50,000</w:t>
            </w:r>
            <w:r w:rsidR="00FB2E73" w:rsidRPr="008E7B8A">
              <w:rPr>
                <w:rFonts w:ascii="HG丸ｺﾞｼｯｸM-PRO" w:eastAsia="HG丸ｺﾞｼｯｸM-PRO" w:hAnsi="HG丸ｺﾞｼｯｸM-PRO"/>
                <w:color w:val="000000" w:themeColor="text1"/>
                <w:spacing w:val="-3"/>
                <w:sz w:val="20"/>
                <w:highlight w:val="lightGray"/>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EE6E8" w14:textId="2CE37F61" w:rsidR="00FB2E73" w:rsidRPr="008E7B8A" w:rsidRDefault="00EA1F9A" w:rsidP="00FB2E73">
            <w:pPr>
              <w:spacing w:line="337" w:lineRule="atLeast"/>
              <w:ind w:leftChars="1" w:left="535" w:hangingChars="276" w:hanging="533"/>
              <w:jc w:val="righ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pacing w:val="-3"/>
                <w:sz w:val="20"/>
                <w:highlight w:val="lightGray"/>
              </w:rPr>
              <w:t>4</w:t>
            </w:r>
            <w:r w:rsidRPr="008E7B8A">
              <w:rPr>
                <w:rFonts w:ascii="HG丸ｺﾞｼｯｸM-PRO" w:eastAsia="HG丸ｺﾞｼｯｸM-PRO" w:hAnsi="HG丸ｺﾞｼｯｸM-PRO" w:hint="default"/>
                <w:color w:val="000000" w:themeColor="text1"/>
                <w:spacing w:val="-3"/>
                <w:sz w:val="20"/>
                <w:highlight w:val="lightGray"/>
              </w:rPr>
              <w:t>75,000</w:t>
            </w:r>
            <w:r w:rsidR="00FB2E73" w:rsidRPr="008E7B8A">
              <w:rPr>
                <w:rFonts w:ascii="HG丸ｺﾞｼｯｸM-PRO" w:eastAsia="HG丸ｺﾞｼｯｸM-PRO" w:hAnsi="HG丸ｺﾞｼｯｸM-PRO"/>
                <w:color w:val="000000" w:themeColor="text1"/>
                <w:spacing w:val="-3"/>
                <w:sz w:val="20"/>
                <w:highlight w:val="lightGray"/>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D1F4F" w14:textId="124CA9B0" w:rsidR="00FB2E73" w:rsidRPr="008E7B8A" w:rsidRDefault="00FB2E73" w:rsidP="00FB2E73">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0千円</w:t>
            </w:r>
          </w:p>
        </w:tc>
        <w:tc>
          <w:tcPr>
            <w:tcW w:w="851" w:type="dxa"/>
            <w:tcBorders>
              <w:top w:val="single" w:sz="4" w:space="0" w:color="000000"/>
              <w:left w:val="single" w:sz="4" w:space="0" w:color="000000"/>
              <w:bottom w:val="single" w:sz="4" w:space="0" w:color="000000"/>
              <w:right w:val="single" w:sz="4" w:space="0" w:color="000000"/>
            </w:tcBorders>
          </w:tcPr>
          <w:p w14:paraId="4A4A9460" w14:textId="0C5A9CBC" w:rsidR="00FB2E73" w:rsidRPr="008E7B8A" w:rsidRDefault="00EA1F9A" w:rsidP="00FB2E73">
            <w:pPr>
              <w:spacing w:line="337" w:lineRule="atLeas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4</w:t>
            </w:r>
            <w:r w:rsidRPr="008E7B8A">
              <w:rPr>
                <w:rFonts w:ascii="HG丸ｺﾞｼｯｸM-PRO" w:eastAsia="HG丸ｺﾞｼｯｸM-PRO" w:hAnsi="HG丸ｺﾞｼｯｸM-PRO" w:hint="default"/>
                <w:color w:val="000000" w:themeColor="text1"/>
                <w:sz w:val="20"/>
                <w:highlight w:val="lightGray"/>
              </w:rPr>
              <w:t>75,000</w:t>
            </w:r>
            <w:r w:rsidR="00FB2E73" w:rsidRPr="008E7B8A">
              <w:rPr>
                <w:rFonts w:ascii="HG丸ｺﾞｼｯｸM-PRO" w:eastAsia="HG丸ｺﾞｼｯｸM-PRO" w:hAnsi="HG丸ｺﾞｼｯｸM-PRO"/>
                <w:color w:val="000000" w:themeColor="text1"/>
                <w:sz w:val="20"/>
                <w:highlight w:val="lightGray"/>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6E90C" w14:textId="561A4EB7" w:rsidR="00FB2E73" w:rsidRPr="008E7B8A" w:rsidRDefault="00FB2E73" w:rsidP="00FB2E73">
            <w:pPr>
              <w:spacing w:line="337" w:lineRule="atLeast"/>
              <w:rPr>
                <w:rFonts w:ascii="HG丸ｺﾞｼｯｸM-PRO" w:eastAsia="HG丸ｺﾞｼｯｸM-PRO" w:hAnsi="HG丸ｺﾞｼｯｸM-PRO" w:hint="default"/>
                <w:color w:val="000000" w:themeColor="text1"/>
                <w:sz w:val="20"/>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DE31C" w14:textId="77777777" w:rsidR="00FB2E73" w:rsidRPr="008E7B8A" w:rsidRDefault="00FB2E73" w:rsidP="00FB2E73">
            <w:pPr>
              <w:spacing w:line="337" w:lineRule="atLeast"/>
              <w:jc w:val="left"/>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常温倉庫賃借料</w:t>
            </w:r>
          </w:p>
          <w:p w14:paraId="073EA21C" w14:textId="73085A41" w:rsidR="00FB2E73" w:rsidRPr="008E7B8A" w:rsidRDefault="00FB2E73" w:rsidP="00FB2E73">
            <w:pPr>
              <w:spacing w:line="337" w:lineRule="atLeast"/>
              <w:jc w:val="left"/>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３か所×3</w:t>
            </w:r>
            <w:r w:rsidRPr="008E7B8A">
              <w:rPr>
                <w:rFonts w:ascii="HG丸ｺﾞｼｯｸM-PRO" w:eastAsia="HG丸ｺﾞｼｯｸM-PRO" w:hAnsi="HG丸ｺﾞｼｯｸM-PRO" w:hint="default"/>
                <w:color w:val="000000" w:themeColor="text1"/>
                <w:highlight w:val="lightGray"/>
              </w:rPr>
              <w:t>0</w:t>
            </w:r>
            <w:r w:rsidRPr="008E7B8A">
              <w:rPr>
                <w:rFonts w:ascii="HG丸ｺﾞｼｯｸM-PRO" w:eastAsia="HG丸ｺﾞｼｯｸM-PRO" w:hAnsi="HG丸ｺﾞｼｯｸM-PRO"/>
                <w:color w:val="000000" w:themeColor="text1"/>
                <w:highlight w:val="lightGray"/>
              </w:rPr>
              <w:t>,000円×10ヶ月</w:t>
            </w:r>
          </w:p>
          <w:p w14:paraId="44F80169" w14:textId="77777777" w:rsidR="00FB2E73" w:rsidRPr="008E7B8A" w:rsidRDefault="00FB2E73" w:rsidP="00FB2E73">
            <w:pPr>
              <w:spacing w:line="337" w:lineRule="atLeast"/>
              <w:ind w:right="180"/>
              <w:jc w:val="left"/>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lastRenderedPageBreak/>
              <w:t>冷凍庫賃借料</w:t>
            </w:r>
          </w:p>
          <w:p w14:paraId="08DDC618" w14:textId="5F5895F7" w:rsidR="00FB2E73" w:rsidRPr="008E7B8A" w:rsidRDefault="00FB2E73" w:rsidP="00FB2E73">
            <w:pPr>
              <w:spacing w:line="337" w:lineRule="atLeast"/>
              <w:ind w:right="180"/>
              <w:jc w:val="left"/>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１か所×5,000円×10ヶ月</w:t>
            </w:r>
          </w:p>
          <w:p w14:paraId="1C515E74" w14:textId="77777777" w:rsidR="00FB2E73" w:rsidRPr="008E7B8A" w:rsidRDefault="00FB2E73" w:rsidP="00FB2E73">
            <w:pPr>
              <w:spacing w:line="337" w:lineRule="atLeast"/>
              <w:ind w:right="180"/>
              <w:jc w:val="left"/>
              <w:rPr>
                <w:rFonts w:ascii="HG丸ｺﾞｼｯｸM-PRO" w:eastAsia="HG丸ｺﾞｼｯｸM-PRO" w:hAnsi="HG丸ｺﾞｼｯｸM-PRO" w:hint="default"/>
                <w:color w:val="000000" w:themeColor="text1"/>
                <w:highlight w:val="lightGray"/>
              </w:rPr>
            </w:pPr>
          </w:p>
          <w:p w14:paraId="79E758E8" w14:textId="1C9EEDD8" w:rsidR="00FB2E73" w:rsidRPr="008E7B8A" w:rsidRDefault="00FB2E73" w:rsidP="00FB2E73">
            <w:pPr>
              <w:spacing w:line="337" w:lineRule="atLeast"/>
              <w:jc w:val="right"/>
              <w:rPr>
                <w:rFonts w:ascii="HG丸ｺﾞｼｯｸM-PRO" w:eastAsia="HG丸ｺﾞｼｯｸM-PRO" w:hAnsi="HG丸ｺﾞｼｯｸM-PRO" w:hint="default"/>
                <w:b/>
                <w:color w:val="000000" w:themeColor="text1"/>
                <w:sz w:val="20"/>
                <w:highlight w:val="lightGray"/>
              </w:rPr>
            </w:pPr>
            <w:r w:rsidRPr="008E7B8A">
              <w:rPr>
                <w:rFonts w:ascii="HG丸ｺﾞｼｯｸM-PRO" w:eastAsia="HG丸ｺﾞｼｯｸM-PRO" w:hAnsi="HG丸ｺﾞｼｯｸM-PRO"/>
                <w:b/>
                <w:color w:val="000000" w:themeColor="text1"/>
                <w:highlight w:val="lightGray"/>
              </w:rPr>
              <w:t>合計９50,000円</w:t>
            </w:r>
          </w:p>
        </w:tc>
      </w:tr>
      <w:tr w:rsidR="00A57021" w:rsidRPr="00A57021" w14:paraId="31A4246E" w14:textId="77777777" w:rsidTr="00461E30">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722E0" w14:textId="4593560A" w:rsidR="00FB2E73" w:rsidRPr="008E7B8A" w:rsidRDefault="00EA1F9A" w:rsidP="00FB2E73">
            <w:pPr>
              <w:spacing w:line="337" w:lineRule="atLeast"/>
              <w:jc w:val="left"/>
              <w:rPr>
                <w:rFonts w:ascii="HG丸ｺﾞｼｯｸM-PRO" w:eastAsia="HG丸ｺﾞｼｯｸM-PRO" w:hAnsi="HG丸ｺﾞｼｯｸM-PRO" w:hint="default"/>
                <w:color w:val="000000" w:themeColor="text1"/>
                <w:szCs w:val="18"/>
                <w:highlight w:val="lightGray"/>
              </w:rPr>
            </w:pPr>
            <w:r w:rsidRPr="008E7B8A">
              <w:rPr>
                <w:rFonts w:ascii="HG丸ｺﾞｼｯｸM-PRO" w:eastAsia="HG丸ｺﾞｼｯｸM-PRO" w:hAnsi="HG丸ｺﾞｼｯｸM-PRO"/>
                <w:color w:val="000000" w:themeColor="text1"/>
                <w:sz w:val="20"/>
                <w:highlight w:val="lightGray"/>
              </w:rPr>
              <w:lastRenderedPageBreak/>
              <w:t>２．先進的取組支援事業</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D7C54" w14:textId="77777777" w:rsidR="00FB2E73" w:rsidRDefault="00EA1F9A" w:rsidP="00FB2E73">
            <w:pPr>
              <w:spacing w:line="337" w:lineRule="atLeast"/>
              <w:rPr>
                <w:rFonts w:ascii="HG丸ｺﾞｼｯｸM-PRO" w:eastAsia="HG丸ｺﾞｼｯｸM-PRO" w:hAnsi="HG丸ｺﾞｼｯｸM-PRO" w:hint="default"/>
                <w:color w:val="000000" w:themeColor="text1"/>
                <w:sz w:val="21"/>
                <w:szCs w:val="21"/>
                <w:highlight w:val="lightGray"/>
              </w:rPr>
            </w:pPr>
            <w:r w:rsidRPr="008E7B8A">
              <w:rPr>
                <w:rFonts w:ascii="HG丸ｺﾞｼｯｸM-PRO" w:eastAsia="HG丸ｺﾞｼｯｸM-PRO" w:hAnsi="HG丸ｺﾞｼｯｸM-PRO"/>
                <w:color w:val="000000" w:themeColor="text1"/>
                <w:sz w:val="21"/>
                <w:szCs w:val="21"/>
                <w:highlight w:val="lightGray"/>
              </w:rPr>
              <w:t>食品の保管・管理に必要な労賃</w:t>
            </w:r>
          </w:p>
          <w:p w14:paraId="4D919B67" w14:textId="346D0170" w:rsidR="00C174DF" w:rsidRPr="008E7B8A" w:rsidRDefault="00C174DF" w:rsidP="00FB2E73">
            <w:pPr>
              <w:spacing w:line="337" w:lineRule="atLeast"/>
              <w:rPr>
                <w:rFonts w:ascii="HG丸ｺﾞｼｯｸM-PRO" w:eastAsia="HG丸ｺﾞｼｯｸM-PRO" w:hAnsi="HG丸ｺﾞｼｯｸM-PRO" w:hint="default"/>
                <w:color w:val="000000" w:themeColor="text1"/>
                <w:sz w:val="21"/>
                <w:szCs w:val="21"/>
                <w:highlight w:val="lightGray"/>
              </w:rPr>
            </w:pPr>
            <w:r>
              <w:rPr>
                <w:rFonts w:ascii="HG丸ｺﾞｼｯｸM-PRO" w:eastAsia="HG丸ｺﾞｼｯｸM-PRO" w:hAnsi="HG丸ｺﾞｼｯｸM-PRO"/>
                <w:color w:val="000000" w:themeColor="text1"/>
                <w:sz w:val="20"/>
                <w:highlight w:val="lightGray"/>
              </w:rPr>
              <w:t>ア　広域的な連携</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3A8D0" w14:textId="45C8FAE0" w:rsidR="00FB2E73" w:rsidRPr="008E7B8A" w:rsidRDefault="00EA1F9A" w:rsidP="00FB2E73">
            <w:pPr>
              <w:spacing w:line="337" w:lineRule="atLeast"/>
              <w:ind w:firstLineChars="17" w:firstLine="29"/>
              <w:rPr>
                <w:rFonts w:ascii="HG丸ｺﾞｼｯｸM-PRO" w:eastAsia="HG丸ｺﾞｼｯｸM-PRO" w:hAnsi="HG丸ｺﾞｼｯｸM-PRO" w:hint="default"/>
                <w:color w:val="000000" w:themeColor="text1"/>
                <w:spacing w:val="-3"/>
                <w:highlight w:val="lightGray"/>
              </w:rPr>
            </w:pPr>
            <w:r w:rsidRPr="008E7B8A">
              <w:rPr>
                <w:rFonts w:ascii="HG丸ｺﾞｼｯｸM-PRO" w:eastAsia="HG丸ｺﾞｼｯｸM-PRO" w:hAnsi="HG丸ｺﾞｼｯｸM-PRO" w:hint="default"/>
                <w:color w:val="000000" w:themeColor="text1"/>
                <w:spacing w:val="-3"/>
                <w:highlight w:val="lightGray"/>
              </w:rPr>
              <w:t>500,000</w:t>
            </w:r>
            <w:r w:rsidR="00FB2E73" w:rsidRPr="008E7B8A">
              <w:rPr>
                <w:rFonts w:ascii="HG丸ｺﾞｼｯｸM-PRO" w:eastAsia="HG丸ｺﾞｼｯｸM-PRO" w:hAnsi="HG丸ｺﾞｼｯｸM-PRO"/>
                <w:color w:val="000000" w:themeColor="text1"/>
                <w:spacing w:val="-3"/>
                <w:highlight w:val="lightGray"/>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6DFB3" w14:textId="17C71C30" w:rsidR="00FB2E73" w:rsidRPr="008E7B8A" w:rsidRDefault="00EA1F9A" w:rsidP="00FB2E73">
            <w:pPr>
              <w:spacing w:line="337" w:lineRule="atLeast"/>
              <w:ind w:left="533" w:right="179" w:hangingChars="298" w:hanging="533"/>
              <w:jc w:val="right"/>
              <w:rPr>
                <w:rFonts w:ascii="HG丸ｺﾞｼｯｸM-PRO" w:eastAsia="HG丸ｺﾞｼｯｸM-PRO" w:hAnsi="HG丸ｺﾞｼｯｸM-PRO" w:hint="default"/>
                <w:color w:val="000000" w:themeColor="text1"/>
                <w:sz w:val="21"/>
                <w:szCs w:val="21"/>
                <w:highlight w:val="lightGray"/>
              </w:rPr>
            </w:pPr>
            <w:r w:rsidRPr="008E7B8A">
              <w:rPr>
                <w:rFonts w:ascii="HG丸ｺﾞｼｯｸM-PRO" w:eastAsia="HG丸ｺﾞｼｯｸM-PRO" w:hAnsi="HG丸ｺﾞｼｯｸM-PRO"/>
                <w:color w:val="000000" w:themeColor="text1"/>
                <w:highlight w:val="lightGray"/>
              </w:rPr>
              <w:t>2</w:t>
            </w:r>
            <w:r w:rsidRPr="008E7B8A">
              <w:rPr>
                <w:rFonts w:ascii="HG丸ｺﾞｼｯｸM-PRO" w:eastAsia="HG丸ｺﾞｼｯｸM-PRO" w:hAnsi="HG丸ｺﾞｼｯｸM-PRO" w:hint="default"/>
                <w:color w:val="000000" w:themeColor="text1"/>
                <w:highlight w:val="lightGray"/>
              </w:rPr>
              <w:t>50,000</w:t>
            </w:r>
            <w:r w:rsidR="00FB2E73" w:rsidRPr="008E7B8A">
              <w:rPr>
                <w:rFonts w:ascii="HG丸ｺﾞｼｯｸM-PRO" w:eastAsia="HG丸ｺﾞｼｯｸM-PRO" w:hAnsi="HG丸ｺﾞｼｯｸM-PRO"/>
                <w:color w:val="000000" w:themeColor="text1"/>
                <w:highlight w:val="lightGray"/>
              </w:rPr>
              <w:t>円</w:t>
            </w:r>
          </w:p>
          <w:p w14:paraId="35703111" w14:textId="621A71B0" w:rsidR="00FB2E73" w:rsidRPr="008E7B8A" w:rsidRDefault="00FB2E73" w:rsidP="00FB2E73">
            <w:pPr>
              <w:spacing w:line="337" w:lineRule="atLeast"/>
              <w:ind w:leftChars="298" w:left="533"/>
              <w:jc w:val="right"/>
              <w:rPr>
                <w:rFonts w:ascii="HG丸ｺﾞｼｯｸM-PRO" w:eastAsia="HG丸ｺﾞｼｯｸM-PRO" w:hAnsi="HG丸ｺﾞｼｯｸM-PRO" w:hint="default"/>
                <w:color w:val="000000" w:themeColor="text1"/>
                <w:highlight w:val="lightGray"/>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0433B" w14:textId="6409D2E9" w:rsidR="00FB2E73" w:rsidRPr="008E7B8A" w:rsidRDefault="00EA1F9A" w:rsidP="00FB2E73">
            <w:pPr>
              <w:spacing w:line="337" w:lineRule="atLeast"/>
              <w:ind w:left="533" w:right="179" w:hangingChars="298" w:hanging="533"/>
              <w:jc w:val="right"/>
              <w:rPr>
                <w:rFonts w:ascii="HG丸ｺﾞｼｯｸM-PRO" w:eastAsia="HG丸ｺﾞｼｯｸM-PRO" w:hAnsi="HG丸ｺﾞｼｯｸM-PRO" w:hint="default"/>
                <w:color w:val="000000" w:themeColor="text1"/>
                <w:sz w:val="21"/>
                <w:szCs w:val="21"/>
                <w:highlight w:val="lightGray"/>
              </w:rPr>
            </w:pPr>
            <w:r w:rsidRPr="008E7B8A">
              <w:rPr>
                <w:rFonts w:ascii="HG丸ｺﾞｼｯｸM-PRO" w:eastAsia="HG丸ｺﾞｼｯｸM-PRO" w:hAnsi="HG丸ｺﾞｼｯｸM-PRO"/>
                <w:color w:val="000000" w:themeColor="text1"/>
                <w:highlight w:val="lightGray"/>
              </w:rPr>
              <w:t>０</w:t>
            </w:r>
            <w:r w:rsidR="00FB2E73" w:rsidRPr="008E7B8A">
              <w:rPr>
                <w:rFonts w:ascii="HG丸ｺﾞｼｯｸM-PRO" w:eastAsia="HG丸ｺﾞｼｯｸM-PRO" w:hAnsi="HG丸ｺﾞｼｯｸM-PRO"/>
                <w:color w:val="000000" w:themeColor="text1"/>
                <w:highlight w:val="lightGray"/>
              </w:rPr>
              <w:t>千円</w:t>
            </w:r>
          </w:p>
          <w:p w14:paraId="2C173C88" w14:textId="12082CED" w:rsidR="00FB2E73" w:rsidRPr="008E7B8A" w:rsidRDefault="00FB2E73" w:rsidP="00FB2E73">
            <w:pPr>
              <w:spacing w:line="337" w:lineRule="atLeast"/>
              <w:ind w:leftChars="298" w:left="533"/>
              <w:jc w:val="center"/>
              <w:rPr>
                <w:rFonts w:ascii="HG丸ｺﾞｼｯｸM-PRO" w:eastAsia="HG丸ｺﾞｼｯｸM-PRO" w:hAnsi="HG丸ｺﾞｼｯｸM-PRO" w:hint="default"/>
                <w:color w:val="000000" w:themeColor="text1"/>
                <w:sz w:val="21"/>
                <w:szCs w:val="21"/>
                <w:highlight w:val="lightGray"/>
              </w:rPr>
            </w:pPr>
          </w:p>
        </w:tc>
        <w:tc>
          <w:tcPr>
            <w:tcW w:w="851" w:type="dxa"/>
            <w:tcBorders>
              <w:top w:val="single" w:sz="4" w:space="0" w:color="000000"/>
              <w:left w:val="single" w:sz="4" w:space="0" w:color="000000"/>
              <w:bottom w:val="single" w:sz="4" w:space="0" w:color="000000"/>
              <w:right w:val="single" w:sz="4" w:space="0" w:color="000000"/>
            </w:tcBorders>
          </w:tcPr>
          <w:p w14:paraId="4AE71D6D" w14:textId="735A5F74" w:rsidR="00FB2E73" w:rsidRPr="008E7B8A" w:rsidRDefault="00EA1F9A" w:rsidP="00FB2E73">
            <w:pPr>
              <w:spacing w:line="337" w:lineRule="atLeast"/>
              <w:rPr>
                <w:rFonts w:ascii="HG丸ｺﾞｼｯｸM-PRO" w:eastAsia="HG丸ｺﾞｼｯｸM-PRO" w:hAnsi="HG丸ｺﾞｼｯｸM-PRO" w:hint="default"/>
                <w:color w:val="000000" w:themeColor="text1"/>
                <w:sz w:val="21"/>
                <w:szCs w:val="21"/>
                <w:highlight w:val="lightGray"/>
              </w:rPr>
            </w:pPr>
            <w:r w:rsidRPr="008E7B8A">
              <w:rPr>
                <w:rFonts w:ascii="HG丸ｺﾞｼｯｸM-PRO" w:eastAsia="HG丸ｺﾞｼｯｸM-PRO" w:hAnsi="HG丸ｺﾞｼｯｸM-PRO"/>
                <w:color w:val="000000" w:themeColor="text1"/>
                <w:sz w:val="20"/>
                <w:highlight w:val="lightGray"/>
              </w:rPr>
              <w:t>2</w:t>
            </w:r>
            <w:r w:rsidRPr="008E7B8A">
              <w:rPr>
                <w:rFonts w:ascii="HG丸ｺﾞｼｯｸM-PRO" w:eastAsia="HG丸ｺﾞｼｯｸM-PRO" w:hAnsi="HG丸ｺﾞｼｯｸM-PRO" w:hint="default"/>
                <w:color w:val="000000" w:themeColor="text1"/>
                <w:sz w:val="20"/>
                <w:highlight w:val="lightGray"/>
              </w:rPr>
              <w:t>50,000</w:t>
            </w:r>
            <w:r w:rsidR="00FB2E73" w:rsidRPr="008E7B8A">
              <w:rPr>
                <w:rFonts w:ascii="HG丸ｺﾞｼｯｸM-PRO" w:eastAsia="HG丸ｺﾞｼｯｸM-PRO" w:hAnsi="HG丸ｺﾞｼｯｸM-PRO"/>
                <w:color w:val="000000" w:themeColor="text1"/>
                <w:sz w:val="20"/>
                <w:highlight w:val="lightGray"/>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A01B4" w14:textId="2ECEB449" w:rsidR="00FB2E73" w:rsidRPr="008E7B8A" w:rsidRDefault="00FB2E73" w:rsidP="00FB2E73">
            <w:pPr>
              <w:spacing w:line="337" w:lineRule="atLeast"/>
              <w:rPr>
                <w:rFonts w:ascii="HG丸ｺﾞｼｯｸM-PRO" w:eastAsia="HG丸ｺﾞｼｯｸM-PRO" w:hAnsi="HG丸ｺﾞｼｯｸM-PRO" w:hint="default"/>
                <w:color w:val="000000" w:themeColor="text1"/>
                <w:sz w:val="21"/>
                <w:szCs w:val="21"/>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9008F" w14:textId="24265C92" w:rsidR="00FB2E73" w:rsidRPr="008E7B8A" w:rsidRDefault="00EA1F9A" w:rsidP="00FB2E73">
            <w:pPr>
              <w:spacing w:line="337" w:lineRule="atLeast"/>
              <w:jc w:val="left"/>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食品の保管・管理に必要な労賃</w:t>
            </w:r>
          </w:p>
          <w:p w14:paraId="53FCC7AA" w14:textId="2841E43F" w:rsidR="00FB2E73" w:rsidRPr="008E7B8A" w:rsidRDefault="00EA1F9A" w:rsidP="00FB2E73">
            <w:pPr>
              <w:spacing w:line="337" w:lineRule="atLeast"/>
              <w:jc w:val="left"/>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１</w:t>
            </w:r>
            <w:r w:rsidR="00FB2E73" w:rsidRPr="008E7B8A">
              <w:rPr>
                <w:rFonts w:ascii="HG丸ｺﾞｼｯｸM-PRO" w:eastAsia="HG丸ｺﾞｼｯｸM-PRO" w:hAnsi="HG丸ｺﾞｼｯｸM-PRO" w:hint="default"/>
                <w:color w:val="000000" w:themeColor="text1"/>
                <w:highlight w:val="lightGray"/>
              </w:rPr>
              <w:t>0</w:t>
            </w:r>
            <w:r w:rsidR="00FB2E73" w:rsidRPr="008E7B8A">
              <w:rPr>
                <w:rFonts w:ascii="HG丸ｺﾞｼｯｸM-PRO" w:eastAsia="HG丸ｺﾞｼｯｸM-PRO" w:hAnsi="HG丸ｺﾞｼｯｸM-PRO"/>
                <w:color w:val="000000" w:themeColor="text1"/>
                <w:highlight w:val="lightGray"/>
              </w:rPr>
              <w:t>,000</w:t>
            </w:r>
            <w:r w:rsidRPr="008E7B8A">
              <w:rPr>
                <w:rFonts w:ascii="HG丸ｺﾞｼｯｸM-PRO" w:eastAsia="HG丸ｺﾞｼｯｸM-PRO" w:hAnsi="HG丸ｺﾞｼｯｸM-PRO"/>
                <w:color w:val="000000" w:themeColor="text1"/>
                <w:highlight w:val="lightGray"/>
              </w:rPr>
              <w:t>円/人・日</w:t>
            </w:r>
            <w:r w:rsidR="00FB2E73" w:rsidRPr="008E7B8A">
              <w:rPr>
                <w:rFonts w:ascii="HG丸ｺﾞｼｯｸM-PRO" w:eastAsia="HG丸ｺﾞｼｯｸM-PRO" w:hAnsi="HG丸ｺﾞｼｯｸM-PRO"/>
                <w:color w:val="000000" w:themeColor="text1"/>
                <w:highlight w:val="lightGray"/>
              </w:rPr>
              <w:t>×</w:t>
            </w:r>
            <w:r w:rsidRPr="008E7B8A">
              <w:rPr>
                <w:rFonts w:ascii="HG丸ｺﾞｼｯｸM-PRO" w:eastAsia="HG丸ｺﾞｼｯｸM-PRO" w:hAnsi="HG丸ｺﾞｼｯｸM-PRO"/>
                <w:color w:val="000000" w:themeColor="text1"/>
                <w:highlight w:val="lightGray"/>
              </w:rPr>
              <w:t>１日/回×５回/月×</w:t>
            </w:r>
            <w:r w:rsidR="00FB2E73" w:rsidRPr="008E7B8A">
              <w:rPr>
                <w:rFonts w:ascii="HG丸ｺﾞｼｯｸM-PRO" w:eastAsia="HG丸ｺﾞｼｯｸM-PRO" w:hAnsi="HG丸ｺﾞｼｯｸM-PRO"/>
                <w:color w:val="000000" w:themeColor="text1"/>
                <w:highlight w:val="lightGray"/>
              </w:rPr>
              <w:t>10ヶ月</w:t>
            </w:r>
            <w:r w:rsidRPr="008E7B8A">
              <w:rPr>
                <w:rFonts w:ascii="HG丸ｺﾞｼｯｸM-PRO" w:eastAsia="HG丸ｺﾞｼｯｸM-PRO" w:hAnsi="HG丸ｺﾞｼｯｸM-PRO"/>
                <w:color w:val="000000" w:themeColor="text1"/>
                <w:highlight w:val="lightGray"/>
              </w:rPr>
              <w:t>×２人</w:t>
            </w:r>
          </w:p>
          <w:p w14:paraId="718EE27C" w14:textId="77777777" w:rsidR="00EA1F9A" w:rsidRPr="008E7B8A" w:rsidRDefault="00EA1F9A" w:rsidP="00FB2E73">
            <w:pPr>
              <w:spacing w:line="337" w:lineRule="atLeast"/>
              <w:jc w:val="left"/>
              <w:rPr>
                <w:rFonts w:ascii="HG丸ｺﾞｼｯｸM-PRO" w:eastAsia="HG丸ｺﾞｼｯｸM-PRO" w:hAnsi="HG丸ｺﾞｼｯｸM-PRO" w:hint="default"/>
                <w:b/>
                <w:color w:val="000000" w:themeColor="text1"/>
                <w:highlight w:val="lightGray"/>
              </w:rPr>
            </w:pPr>
          </w:p>
          <w:p w14:paraId="6DA01720" w14:textId="2967FEAC" w:rsidR="00FB2E73" w:rsidRPr="008E7B8A" w:rsidRDefault="00FB2E73" w:rsidP="00EA1F9A">
            <w:pPr>
              <w:spacing w:line="337" w:lineRule="atLeast"/>
              <w:jc w:val="right"/>
              <w:rPr>
                <w:rFonts w:ascii="HG丸ｺﾞｼｯｸM-PRO" w:eastAsia="HG丸ｺﾞｼｯｸM-PRO" w:hAnsi="HG丸ｺﾞｼｯｸM-PRO" w:hint="default"/>
                <w:color w:val="000000" w:themeColor="text1"/>
                <w:sz w:val="21"/>
                <w:szCs w:val="21"/>
                <w:highlight w:val="lightGray"/>
              </w:rPr>
            </w:pPr>
            <w:r w:rsidRPr="008E7B8A">
              <w:rPr>
                <w:rFonts w:ascii="HG丸ｺﾞｼｯｸM-PRO" w:eastAsia="HG丸ｺﾞｼｯｸM-PRO" w:hAnsi="HG丸ｺﾞｼｯｸM-PRO"/>
                <w:b/>
                <w:color w:val="000000" w:themeColor="text1"/>
                <w:highlight w:val="lightGray"/>
              </w:rPr>
              <w:t>合計5</w:t>
            </w:r>
            <w:r w:rsidR="00EA1F9A" w:rsidRPr="008E7B8A">
              <w:rPr>
                <w:rFonts w:ascii="HG丸ｺﾞｼｯｸM-PRO" w:eastAsia="HG丸ｺﾞｼｯｸM-PRO" w:hAnsi="HG丸ｺﾞｼｯｸM-PRO"/>
                <w:b/>
                <w:color w:val="000000" w:themeColor="text1"/>
                <w:highlight w:val="lightGray"/>
              </w:rPr>
              <w:t>０</w:t>
            </w:r>
            <w:r w:rsidRPr="008E7B8A">
              <w:rPr>
                <w:rFonts w:ascii="HG丸ｺﾞｼｯｸM-PRO" w:eastAsia="HG丸ｺﾞｼｯｸM-PRO" w:hAnsi="HG丸ｺﾞｼｯｸM-PRO"/>
                <w:b/>
                <w:color w:val="000000" w:themeColor="text1"/>
                <w:highlight w:val="lightGray"/>
              </w:rPr>
              <w:t>0,000円</w:t>
            </w:r>
          </w:p>
        </w:tc>
      </w:tr>
      <w:tr w:rsidR="00FB2E73" w:rsidRPr="00A57021" w14:paraId="017C0925" w14:textId="77777777" w:rsidTr="00461E30">
        <w:tc>
          <w:tcPr>
            <w:tcW w:w="15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1C527A" w14:textId="4E816E77" w:rsidR="00FB2E73" w:rsidRPr="00CB6D4F" w:rsidRDefault="00FB2E73" w:rsidP="00FB2E73">
            <w:pPr>
              <w:spacing w:line="337" w:lineRule="atLeast"/>
              <w:ind w:leftChars="298" w:left="533"/>
              <w:jc w:val="center"/>
              <w:rPr>
                <w:rFonts w:ascii="ＭＳ 明朝" w:hAnsi="ＭＳ 明朝" w:hint="default"/>
                <w:color w:val="000000" w:themeColor="text1"/>
                <w:sz w:val="21"/>
                <w:szCs w:val="21"/>
                <w:highlight w:val="lightGray"/>
              </w:rPr>
            </w:pPr>
            <w:r w:rsidRPr="00CB6D4F">
              <w:rPr>
                <w:rFonts w:ascii="ＭＳ 明朝" w:hAnsi="ＭＳ 明朝"/>
                <w:color w:val="000000" w:themeColor="text1"/>
                <w:sz w:val="21"/>
                <w:szCs w:val="21"/>
                <w:highlight w:val="lightGray"/>
              </w:rPr>
              <w:t>合　　　計</w:t>
            </w:r>
          </w:p>
          <w:p w14:paraId="3925FC32" w14:textId="77777777" w:rsidR="00FB2E73" w:rsidRPr="00CB6D4F" w:rsidRDefault="00FB2E73" w:rsidP="00FB2E73">
            <w:pPr>
              <w:spacing w:line="337" w:lineRule="atLeast"/>
              <w:ind w:leftChars="298" w:left="533"/>
              <w:jc w:val="center"/>
              <w:rPr>
                <w:rFonts w:ascii="ＭＳ 明朝" w:hAnsi="ＭＳ 明朝" w:hint="default"/>
                <w:color w:val="000000" w:themeColor="text1"/>
                <w:sz w:val="21"/>
                <w:szCs w:val="21"/>
                <w:highlight w:val="lightGray"/>
              </w:rPr>
            </w:pPr>
          </w:p>
          <w:p w14:paraId="1659555A" w14:textId="08466CD0" w:rsidR="00FB2E73" w:rsidRPr="00CB6D4F" w:rsidRDefault="00FB2E73" w:rsidP="00FB2E73">
            <w:pPr>
              <w:spacing w:line="337" w:lineRule="atLeast"/>
              <w:ind w:leftChars="298" w:left="533"/>
              <w:jc w:val="center"/>
              <w:rPr>
                <w:rFonts w:ascii="ＭＳ 明朝" w:hAnsi="ＭＳ 明朝" w:hint="default"/>
                <w:color w:val="000000" w:themeColor="text1"/>
                <w:sz w:val="21"/>
                <w:szCs w:val="21"/>
                <w:highlight w:val="lightGray"/>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D5296" w14:textId="696BA205" w:rsidR="00FB2E73" w:rsidRPr="00CB6D4F" w:rsidRDefault="00EA1F9A" w:rsidP="00EA1F9A">
            <w:pPr>
              <w:spacing w:line="337" w:lineRule="atLeast"/>
              <w:ind w:leftChars="-30" w:rightChars="-30" w:right="-54" w:hangingChars="31" w:hanging="54"/>
              <w:jc w:val="right"/>
              <w:rPr>
                <w:rFonts w:ascii="HG丸ｺﾞｼｯｸM-PRO" w:eastAsia="HG丸ｺﾞｼｯｸM-PRO" w:hAnsi="HG丸ｺﾞｼｯｸM-PRO" w:hint="default"/>
                <w:b/>
                <w:bCs/>
                <w:color w:val="000000" w:themeColor="text1"/>
                <w:sz w:val="21"/>
                <w:szCs w:val="21"/>
                <w:highlight w:val="lightGray"/>
              </w:rPr>
            </w:pPr>
            <w:r w:rsidRPr="00CB6D4F">
              <w:rPr>
                <w:rFonts w:ascii="HG丸ｺﾞｼｯｸM-PRO" w:eastAsia="HG丸ｺﾞｼｯｸM-PRO" w:hAnsi="HG丸ｺﾞｼｯｸM-PRO" w:hint="default"/>
                <w:b/>
                <w:bCs/>
                <w:color w:val="000000" w:themeColor="text1"/>
                <w:spacing w:val="-3"/>
                <w:highlight w:val="lightGray"/>
              </w:rPr>
              <w:t>2,117,540</w:t>
            </w:r>
            <w:r w:rsidR="00FB2E73" w:rsidRPr="00CB6D4F">
              <w:rPr>
                <w:rFonts w:ascii="HG丸ｺﾞｼｯｸM-PRO" w:eastAsia="HG丸ｺﾞｼｯｸM-PRO" w:hAnsi="HG丸ｺﾞｼｯｸM-PRO"/>
                <w:b/>
                <w:bCs/>
                <w:color w:val="000000" w:themeColor="text1"/>
                <w:highlight w:val="lightGray"/>
              </w:rPr>
              <w:t>円</w:t>
            </w:r>
          </w:p>
          <w:p w14:paraId="7C2C1D15" w14:textId="1F5AA11E" w:rsidR="00FB2E73" w:rsidRPr="00CB6D4F" w:rsidRDefault="00FB2E73" w:rsidP="00FB2E73">
            <w:pPr>
              <w:spacing w:line="337" w:lineRule="atLeast"/>
              <w:ind w:leftChars="298" w:left="533"/>
              <w:jc w:val="left"/>
              <w:rPr>
                <w:rFonts w:ascii="HG丸ｺﾞｼｯｸM-PRO" w:eastAsia="HG丸ｺﾞｼｯｸM-PRO" w:hAnsi="HG丸ｺﾞｼｯｸM-PRO" w:hint="default"/>
                <w:b/>
                <w:bCs/>
                <w:color w:val="000000" w:themeColor="text1"/>
                <w:sz w:val="21"/>
                <w:szCs w:val="21"/>
                <w:highlight w:val="lightGray"/>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512D9" w14:textId="3BA531CC" w:rsidR="00EA1F9A" w:rsidRPr="00CB6D4F" w:rsidRDefault="00EA1F9A" w:rsidP="00EA1F9A">
            <w:pPr>
              <w:spacing w:line="337" w:lineRule="atLeast"/>
              <w:ind w:leftChars="-30" w:rightChars="-30" w:right="-54" w:hangingChars="31" w:hanging="54"/>
              <w:jc w:val="right"/>
              <w:rPr>
                <w:rFonts w:ascii="HG丸ｺﾞｼｯｸM-PRO" w:eastAsia="HG丸ｺﾞｼｯｸM-PRO" w:hAnsi="HG丸ｺﾞｼｯｸM-PRO" w:hint="default"/>
                <w:b/>
                <w:bCs/>
                <w:color w:val="000000" w:themeColor="text1"/>
                <w:sz w:val="21"/>
                <w:szCs w:val="21"/>
                <w:highlight w:val="lightGray"/>
              </w:rPr>
            </w:pPr>
            <w:r w:rsidRPr="00CB6D4F">
              <w:rPr>
                <w:rFonts w:ascii="HG丸ｺﾞｼｯｸM-PRO" w:eastAsia="HG丸ｺﾞｼｯｸM-PRO" w:hAnsi="HG丸ｺﾞｼｯｸM-PRO" w:hint="default"/>
                <w:b/>
                <w:bCs/>
                <w:color w:val="000000" w:themeColor="text1"/>
                <w:spacing w:val="-3"/>
                <w:highlight w:val="lightGray"/>
              </w:rPr>
              <w:t>1,058,770</w:t>
            </w:r>
            <w:r w:rsidRPr="00CB6D4F">
              <w:rPr>
                <w:rFonts w:ascii="HG丸ｺﾞｼｯｸM-PRO" w:eastAsia="HG丸ｺﾞｼｯｸM-PRO" w:hAnsi="HG丸ｺﾞｼｯｸM-PRO"/>
                <w:b/>
                <w:bCs/>
                <w:color w:val="000000" w:themeColor="text1"/>
                <w:highlight w:val="lightGray"/>
              </w:rPr>
              <w:t>円</w:t>
            </w:r>
          </w:p>
          <w:p w14:paraId="3945478A" w14:textId="476F906F" w:rsidR="00FB2E73" w:rsidRPr="00CB6D4F" w:rsidRDefault="00FB2E73" w:rsidP="00FB2E73">
            <w:pPr>
              <w:spacing w:line="337" w:lineRule="atLeast"/>
              <w:jc w:val="right"/>
              <w:rPr>
                <w:rFonts w:ascii="HG丸ｺﾞｼｯｸM-PRO" w:eastAsia="HG丸ｺﾞｼｯｸM-PRO" w:hAnsi="HG丸ｺﾞｼｯｸM-PRO" w:hint="default"/>
                <w:b/>
                <w:bCs/>
                <w:color w:val="000000" w:themeColor="text1"/>
                <w:sz w:val="21"/>
                <w:szCs w:val="21"/>
                <w:highlight w:val="lightGray"/>
              </w:rPr>
            </w:pPr>
          </w:p>
          <w:p w14:paraId="12E63124" w14:textId="4E29EBBB" w:rsidR="00FB2E73" w:rsidRPr="00CB6D4F" w:rsidRDefault="00FB2E73" w:rsidP="00FB2E73">
            <w:pPr>
              <w:spacing w:line="337" w:lineRule="atLeast"/>
              <w:ind w:firstLineChars="200" w:firstLine="420"/>
              <w:rPr>
                <w:rFonts w:ascii="HG丸ｺﾞｼｯｸM-PRO" w:eastAsia="HG丸ｺﾞｼｯｸM-PRO" w:hAnsi="HG丸ｺﾞｼｯｸM-PRO" w:hint="default"/>
                <w:b/>
                <w:bCs/>
                <w:color w:val="000000" w:themeColor="text1"/>
                <w:sz w:val="21"/>
                <w:szCs w:val="21"/>
                <w:highlight w:val="lightGray"/>
              </w:rPr>
            </w:pPr>
          </w:p>
          <w:p w14:paraId="4364A218" w14:textId="2990B3C3" w:rsidR="00FB2E73" w:rsidRPr="00CB6D4F" w:rsidRDefault="00FB2E73" w:rsidP="00FB2E73">
            <w:pPr>
              <w:spacing w:line="337" w:lineRule="atLeast"/>
              <w:ind w:leftChars="298" w:left="533"/>
              <w:jc w:val="left"/>
              <w:rPr>
                <w:rFonts w:ascii="HG丸ｺﾞｼｯｸM-PRO" w:eastAsia="HG丸ｺﾞｼｯｸM-PRO" w:hAnsi="HG丸ｺﾞｼｯｸM-PRO" w:hint="default"/>
                <w:b/>
                <w:bCs/>
                <w:color w:val="000000" w:themeColor="text1"/>
                <w:sz w:val="21"/>
                <w:szCs w:val="21"/>
                <w:highlight w:val="lightGray"/>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B491D" w14:textId="39FF97C2" w:rsidR="00FB2E73" w:rsidRPr="00CB6D4F" w:rsidRDefault="00FB2E73" w:rsidP="00FB2E73">
            <w:pPr>
              <w:spacing w:line="337" w:lineRule="atLeast"/>
              <w:ind w:leftChars="73" w:left="535" w:hangingChars="225" w:hanging="404"/>
              <w:jc w:val="right"/>
              <w:rPr>
                <w:rFonts w:ascii="HG丸ｺﾞｼｯｸM-PRO" w:eastAsia="HG丸ｺﾞｼｯｸM-PRO" w:hAnsi="HG丸ｺﾞｼｯｸM-PRO" w:hint="default"/>
                <w:b/>
                <w:bCs/>
                <w:color w:val="000000" w:themeColor="text1"/>
                <w:sz w:val="21"/>
                <w:szCs w:val="21"/>
                <w:highlight w:val="lightGray"/>
              </w:rPr>
            </w:pPr>
            <w:r w:rsidRPr="00CB6D4F">
              <w:rPr>
                <w:rFonts w:ascii="HG丸ｺﾞｼｯｸM-PRO" w:eastAsia="HG丸ｺﾞｼｯｸM-PRO" w:hAnsi="HG丸ｺﾞｼｯｸM-PRO" w:hint="default"/>
                <w:b/>
                <w:bCs/>
                <w:color w:val="000000" w:themeColor="text1"/>
                <w:highlight w:val="lightGray"/>
              </w:rPr>
              <w:t>0</w:t>
            </w:r>
            <w:r w:rsidRPr="00CB6D4F">
              <w:rPr>
                <w:rFonts w:ascii="HG丸ｺﾞｼｯｸM-PRO" w:eastAsia="HG丸ｺﾞｼｯｸM-PRO" w:hAnsi="HG丸ｺﾞｼｯｸM-PRO"/>
                <w:b/>
                <w:bCs/>
                <w:color w:val="000000" w:themeColor="text1"/>
                <w:highlight w:val="lightGray"/>
              </w:rPr>
              <w:t>千円</w:t>
            </w:r>
          </w:p>
        </w:tc>
        <w:tc>
          <w:tcPr>
            <w:tcW w:w="851" w:type="dxa"/>
            <w:tcBorders>
              <w:top w:val="single" w:sz="4" w:space="0" w:color="000000"/>
              <w:left w:val="single" w:sz="4" w:space="0" w:color="000000"/>
              <w:bottom w:val="single" w:sz="4" w:space="0" w:color="000000"/>
              <w:right w:val="single" w:sz="4" w:space="0" w:color="000000"/>
            </w:tcBorders>
          </w:tcPr>
          <w:p w14:paraId="50F5234F" w14:textId="6758788B" w:rsidR="00EA1F9A" w:rsidRPr="00CB6D4F" w:rsidRDefault="00EA1F9A" w:rsidP="00EA1F9A">
            <w:pPr>
              <w:spacing w:line="337" w:lineRule="atLeast"/>
              <w:ind w:leftChars="-81" w:left="-145" w:firstLineChars="52" w:firstLine="90"/>
              <w:jc w:val="right"/>
              <w:rPr>
                <w:rFonts w:ascii="HG丸ｺﾞｼｯｸM-PRO" w:eastAsia="HG丸ｺﾞｼｯｸM-PRO" w:hAnsi="HG丸ｺﾞｼｯｸM-PRO" w:hint="default"/>
                <w:b/>
                <w:bCs/>
                <w:color w:val="000000" w:themeColor="text1"/>
                <w:sz w:val="21"/>
                <w:szCs w:val="21"/>
                <w:highlight w:val="lightGray"/>
              </w:rPr>
            </w:pPr>
            <w:r w:rsidRPr="00CB6D4F">
              <w:rPr>
                <w:rFonts w:ascii="HG丸ｺﾞｼｯｸM-PRO" w:eastAsia="HG丸ｺﾞｼｯｸM-PRO" w:hAnsi="HG丸ｺﾞｼｯｸM-PRO" w:hint="default"/>
                <w:b/>
                <w:bCs/>
                <w:color w:val="000000" w:themeColor="text1"/>
                <w:spacing w:val="-3"/>
                <w:highlight w:val="lightGray"/>
              </w:rPr>
              <w:t>1,058,770</w:t>
            </w:r>
          </w:p>
          <w:p w14:paraId="3B1BC1C8" w14:textId="403F2181" w:rsidR="00EA1F9A" w:rsidRPr="00CB6D4F" w:rsidRDefault="00EA1F9A" w:rsidP="00EA1F9A">
            <w:pPr>
              <w:spacing w:line="337" w:lineRule="atLeast"/>
              <w:ind w:leftChars="-30" w:left="2" w:hangingChars="31" w:hanging="56"/>
              <w:jc w:val="right"/>
              <w:rPr>
                <w:rFonts w:ascii="HG丸ｺﾞｼｯｸM-PRO" w:eastAsia="HG丸ｺﾞｼｯｸM-PRO" w:hAnsi="HG丸ｺﾞｼｯｸM-PRO" w:hint="default"/>
                <w:b/>
                <w:bCs/>
                <w:color w:val="000000" w:themeColor="text1"/>
                <w:sz w:val="21"/>
                <w:szCs w:val="21"/>
                <w:highlight w:val="lightGray"/>
              </w:rPr>
            </w:pPr>
            <w:r w:rsidRPr="00CB6D4F">
              <w:rPr>
                <w:rFonts w:ascii="HG丸ｺﾞｼｯｸM-PRO" w:eastAsia="HG丸ｺﾞｼｯｸM-PRO" w:hAnsi="HG丸ｺﾞｼｯｸM-PRO"/>
                <w:b/>
                <w:bCs/>
                <w:color w:val="000000" w:themeColor="text1"/>
                <w:highlight w:val="lightGray"/>
              </w:rPr>
              <w:t>円</w:t>
            </w:r>
          </w:p>
          <w:p w14:paraId="5B0C63D1" w14:textId="1E04D994" w:rsidR="00FB2E73" w:rsidRPr="00CB6D4F" w:rsidRDefault="00FB2E73" w:rsidP="00FB2E73">
            <w:pPr>
              <w:spacing w:line="337" w:lineRule="atLeast"/>
              <w:jc w:val="left"/>
              <w:rPr>
                <w:rFonts w:ascii="HG丸ｺﾞｼｯｸM-PRO" w:eastAsia="HG丸ｺﾞｼｯｸM-PRO" w:hAnsi="HG丸ｺﾞｼｯｸM-PRO" w:hint="default"/>
                <w:b/>
                <w:bCs/>
                <w:color w:val="000000" w:themeColor="text1"/>
                <w:sz w:val="21"/>
                <w:szCs w:val="21"/>
                <w:highlight w:val="lightGray"/>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0A191" w14:textId="1F60AE53" w:rsidR="00FB2E73" w:rsidRPr="00CB6D4F" w:rsidRDefault="00FB2E73" w:rsidP="00FB2E73">
            <w:pPr>
              <w:spacing w:line="337" w:lineRule="atLeast"/>
              <w:jc w:val="left"/>
              <w:rPr>
                <w:rFonts w:ascii="HG丸ｺﾞｼｯｸM-PRO" w:eastAsia="HG丸ｺﾞｼｯｸM-PRO" w:hAnsi="HG丸ｺﾞｼｯｸM-PRO" w:hint="default"/>
                <w:color w:val="000000" w:themeColor="text1"/>
                <w:sz w:val="21"/>
                <w:szCs w:val="21"/>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3352F" w14:textId="17E60650" w:rsidR="00FB2E73" w:rsidRPr="00CB6D4F" w:rsidRDefault="00FB2E73" w:rsidP="00FB2E73">
            <w:pPr>
              <w:spacing w:line="337" w:lineRule="atLeast"/>
              <w:ind w:leftChars="57" w:left="240" w:hangingChars="77" w:hanging="138"/>
              <w:jc w:val="left"/>
              <w:rPr>
                <w:rFonts w:ascii="HG丸ｺﾞｼｯｸM-PRO" w:eastAsia="HG丸ｺﾞｼｯｸM-PRO" w:hAnsi="HG丸ｺﾞｼｯｸM-PRO" w:hint="default"/>
                <w:color w:val="000000" w:themeColor="text1"/>
                <w:sz w:val="21"/>
                <w:szCs w:val="21"/>
                <w:highlight w:val="lightGray"/>
              </w:rPr>
            </w:pPr>
            <w:r w:rsidRPr="00CB6D4F">
              <w:rPr>
                <w:rFonts w:ascii="HG丸ｺﾞｼｯｸM-PRO" w:eastAsia="HG丸ｺﾞｼｯｸM-PRO" w:hAnsi="HG丸ｺﾞｼｯｸM-PRO"/>
                <w:color w:val="000000" w:themeColor="text1"/>
                <w:highlight w:val="lightGray"/>
              </w:rPr>
              <w:t>※詳細な積算根拠は別紙として添付</w:t>
            </w:r>
          </w:p>
        </w:tc>
      </w:tr>
    </w:tbl>
    <w:p w14:paraId="776FD0FE" w14:textId="77777777" w:rsidR="00FB2E73" w:rsidRPr="00A57021" w:rsidRDefault="00FB2E73" w:rsidP="00181163">
      <w:pPr>
        <w:pStyle w:val="Word"/>
        <w:spacing w:line="283" w:lineRule="exact"/>
        <w:ind w:leftChars="199" w:left="356"/>
        <w:rPr>
          <w:rFonts w:hint="default"/>
          <w:color w:val="A6A6A6" w:themeColor="background1" w:themeShade="A6"/>
          <w:sz w:val="21"/>
          <w:szCs w:val="21"/>
        </w:rPr>
      </w:pPr>
    </w:p>
    <w:p w14:paraId="1113605A" w14:textId="096999FE" w:rsidR="00FB2E73" w:rsidRPr="00A57021" w:rsidRDefault="00FB2E73" w:rsidP="00181163">
      <w:pPr>
        <w:pStyle w:val="Word"/>
        <w:spacing w:line="283" w:lineRule="exact"/>
        <w:ind w:leftChars="199" w:left="356"/>
        <w:rPr>
          <w:rFonts w:hint="default"/>
          <w:color w:val="A6A6A6" w:themeColor="background1" w:themeShade="A6"/>
          <w:sz w:val="21"/>
          <w:szCs w:val="21"/>
        </w:rPr>
      </w:pPr>
      <w:r w:rsidRPr="00A57021">
        <w:rPr>
          <w:noProof/>
          <w:color w:val="A6A6A6" w:themeColor="background1" w:themeShade="A6"/>
          <w:sz w:val="21"/>
          <w:szCs w:val="21"/>
        </w:rPr>
        <mc:AlternateContent>
          <mc:Choice Requires="wps">
            <w:drawing>
              <wp:anchor distT="0" distB="0" distL="114300" distR="114300" simplePos="0" relativeHeight="251780096" behindDoc="0" locked="0" layoutInCell="1" allowOverlap="1" wp14:anchorId="657AE05D" wp14:editId="4768A856">
                <wp:simplePos x="0" y="0"/>
                <wp:positionH relativeFrom="margin">
                  <wp:posOffset>791210</wp:posOffset>
                </wp:positionH>
                <wp:positionV relativeFrom="paragraph">
                  <wp:posOffset>148590</wp:posOffset>
                </wp:positionV>
                <wp:extent cx="4194175" cy="788035"/>
                <wp:effectExtent l="0" t="495300" r="15875" b="1206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4175" cy="788035"/>
                        </a:xfrm>
                        <a:prstGeom prst="wedgeRectCallout">
                          <a:avLst>
                            <a:gd name="adj1" fmla="val -28052"/>
                            <a:gd name="adj2" fmla="val -111434"/>
                          </a:avLst>
                        </a:prstGeom>
                        <a:solidFill>
                          <a:srgbClr val="FFFFFF"/>
                        </a:solidFill>
                        <a:ln w="9525">
                          <a:solidFill>
                            <a:schemeClr val="bg1">
                              <a:lumMod val="65000"/>
                            </a:schemeClr>
                          </a:solidFill>
                          <a:miter lim="800000"/>
                          <a:headEnd/>
                          <a:tailEnd/>
                        </a:ln>
                      </wps:spPr>
                      <wps:txbx>
                        <w:txbxContent>
                          <w:p w14:paraId="4F4A32A9" w14:textId="46E50CA4" w:rsidR="00FB2E73" w:rsidRPr="00A57021" w:rsidRDefault="00FB2E73" w:rsidP="004C5482">
                            <w:pPr>
                              <w:rPr>
                                <w:rFonts w:eastAsia="HG丸ｺﾞｼｯｸM-PRO" w:hint="default"/>
                                <w:color w:val="FF0000"/>
                              </w:rPr>
                            </w:pPr>
                            <w:r w:rsidRPr="00A57021">
                              <w:rPr>
                                <w:rFonts w:ascii="HG丸ｺﾞｼｯｸM-PRO" w:eastAsia="HG丸ｺﾞｼｯｸM-PRO" w:hAnsi="HG丸ｺﾞｼｯｸM-PRO"/>
                                <w:color w:val="FF0000"/>
                                <w:spacing w:val="-4"/>
                                <w:szCs w:val="18"/>
                              </w:rPr>
                              <w:t>スタートアップ支援と異なり、倉庫等の賃借料以外の経費も含めて、</w:t>
                            </w:r>
                            <w:r w:rsidRPr="00A57021">
                              <w:rPr>
                                <w:rFonts w:eastAsia="HG丸ｺﾞｼｯｸM-PRO"/>
                                <w:color w:val="FF0000"/>
                              </w:rPr>
                              <w:t>事業費（交付対象経費）総額の２分の１以内の額が交付対象となります。</w:t>
                            </w:r>
                          </w:p>
                          <w:p w14:paraId="6C865F1A" w14:textId="0891FD91" w:rsidR="00FB2E73" w:rsidRPr="00A57021" w:rsidRDefault="00FB2E73" w:rsidP="004C5482">
                            <w:pPr>
                              <w:rPr>
                                <w:rFonts w:eastAsia="HG丸ｺﾞｼｯｸM-PRO" w:hint="default"/>
                                <w:color w:val="FF0000"/>
                              </w:rPr>
                            </w:pPr>
                            <w:r w:rsidRPr="00A57021">
                              <w:rPr>
                                <w:rFonts w:eastAsia="HG丸ｺﾞｼｯｸM-PRO"/>
                                <w:color w:val="FF0000"/>
                              </w:rPr>
                              <w:t>「国庫補助金」（</w:t>
                            </w:r>
                            <w:r w:rsidRPr="00A57021">
                              <w:rPr>
                                <w:rFonts w:eastAsia="HG丸ｺﾞｼｯｸM-PRO"/>
                                <w:color w:val="FF0000"/>
                              </w:rPr>
                              <w:t>A</w:t>
                            </w:r>
                            <w:r w:rsidRPr="00A57021">
                              <w:rPr>
                                <w:rFonts w:eastAsia="HG丸ｺﾞｼｯｸM-PRO"/>
                                <w:color w:val="FF0000"/>
                              </w:rPr>
                              <w:t>）の欄には「事業費」（交付対象経費）の２分の１以内の額を記載してください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AE05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8" type="#_x0000_t61" style="position:absolute;left:0;text-align:left;margin-left:62.3pt;margin-top:11.7pt;width:330.25pt;height:62.0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GuXAIAAKkEAAAOAAAAZHJzL2Uyb0RvYy54bWysVNuO0zAQfUfiHyy/b3PZdptGTVerLkVI&#10;y0UsfIBjO4nBN2y3afl6Jk5auvCG6IPlycycOT4z0/X9UUl04M4LoyuczVKMuKaGCd1W+OuX3U2B&#10;kQ9EMyKN5hU+cY/vN69frXtb8tx0RjLuEIBoX/a2wl0ItkwSTzuuiJ8ZyzU4G+MUCWC6NmGO9ICu&#10;ZJKn6V3SG8esM5R7D18fRyfeRPym4TR8bBrPA5IVBm4hni6e9XAmmzUpW0dsJ+hEg/wDC0WEhqIX&#10;qEcSCNo78ReUEtQZb5owo0YlpmkE5fEN8Jos/eM1zx2xPL4FxPH2IpP/f7D0w+HZfnIDdW+fDP3u&#10;kTbbjuiWPzhn+o4TBuWyQaikt768JAyGh1RU9+8Ng9aSfTBRg2Pj1AAIr0PHKPXpIjU/BkTh4zxb&#10;zbPlAiMKvmVRpLeLWIKU52zrfHjLjULDpcI9Zy3/DP3cEinNPsRK5PDkQ5SdIU3UQIJ9yzBqlIQu&#10;HohEN3mRLvKpzVdB+YugLMvmt/OJwASakPJMIapjpGA7IWU0XFtvpUNQocK7+JuS/XWY1Kiv8GqR&#10;LyLbF7444fwCUrdZjJF7BWqOwHeLNI0TClQu4dAGsK6rKBFghaRQFS4gYUwh5dC5N5rFAQ9EyPEO&#10;yVJPrRy6NyyKL8OxPiLBKhyVGr7Uhp2gt86MGwMbDpfOuJ8Y9bAtFfY/9sRxjOQ7DfOxnOcraGaI&#10;RlGsYNXctaO+chBNAajCAaPxug3jQu6tE20HdUYptHmAiWpEOI/eyGkiD/sQpZh2d1i4aztG/f6H&#10;2fwCAAD//wMAUEsDBBQABgAIAAAAIQA+tHQ13wAAAAoBAAAPAAAAZHJzL2Rvd25yZXYueG1sTI/B&#10;TsMwEETvSPyDtUjcqN2QtFUap0IIxAlBCxXXbewmEfE6xG4T/p7lBMfRvJ2dKTaT68TZDqH1pGE+&#10;UyAsVd60VGt4f3u8WYEIEclg58lq+LYBNuXlRYG58SNt7XkXa8EhFHLU0MTY51KGqrEOw8z3ltg7&#10;+sFhZDnU0gw4crjrZKLUQjpsiT802Nv7xlafu5PjGip52T98IcWnfbYd1XN4bT8qra+vprs1iGin&#10;+AfDb32+gZI7HfyJTBAd6yRdMKohuU1BMLBcZXMQB3bSZQayLOT/CeUPAAAA//8DAFBLAQItABQA&#10;BgAIAAAAIQC2gziS/gAAAOEBAAATAAAAAAAAAAAAAAAAAAAAAABbQ29udGVudF9UeXBlc10ueG1s&#10;UEsBAi0AFAAGAAgAAAAhADj9If/WAAAAlAEAAAsAAAAAAAAAAAAAAAAALwEAAF9yZWxzLy5yZWxz&#10;UEsBAi0AFAAGAAgAAAAhAKuysa5cAgAAqQQAAA4AAAAAAAAAAAAAAAAALgIAAGRycy9lMm9Eb2Mu&#10;eG1sUEsBAi0AFAAGAAgAAAAhAD60dDXfAAAACgEAAA8AAAAAAAAAAAAAAAAAtgQAAGRycy9kb3du&#10;cmV2LnhtbFBLBQYAAAAABAAEAPMAAADCBQAAAAA=&#10;" adj="4741,-13270" strokecolor="#a5a5a5 [2092]">
                <v:textbox inset="5.85pt,.7pt,5.85pt,.7pt">
                  <w:txbxContent>
                    <w:p w14:paraId="4F4A32A9" w14:textId="46E50CA4" w:rsidR="00FB2E73" w:rsidRPr="00A57021" w:rsidRDefault="00FB2E73" w:rsidP="004C5482">
                      <w:pPr>
                        <w:rPr>
                          <w:rFonts w:eastAsia="HG丸ｺﾞｼｯｸM-PRO" w:hint="default"/>
                          <w:color w:val="FF0000"/>
                        </w:rPr>
                      </w:pPr>
                      <w:r w:rsidRPr="00A57021">
                        <w:rPr>
                          <w:rFonts w:ascii="HG丸ｺﾞｼｯｸM-PRO" w:eastAsia="HG丸ｺﾞｼｯｸM-PRO" w:hAnsi="HG丸ｺﾞｼｯｸM-PRO"/>
                          <w:color w:val="FF0000"/>
                          <w:spacing w:val="-4"/>
                          <w:szCs w:val="18"/>
                        </w:rPr>
                        <w:t>スタートアップ支援と異なり、倉庫等の賃借料以外の経費も含めて、</w:t>
                      </w:r>
                      <w:r w:rsidRPr="00A57021">
                        <w:rPr>
                          <w:rFonts w:eastAsia="HG丸ｺﾞｼｯｸM-PRO"/>
                          <w:color w:val="FF0000"/>
                        </w:rPr>
                        <w:t>事業費（交付対象経費）総額の２分の１以内の額が交付対象となります。</w:t>
                      </w:r>
                    </w:p>
                    <w:p w14:paraId="6C865F1A" w14:textId="0891FD91" w:rsidR="00FB2E73" w:rsidRPr="00A57021" w:rsidRDefault="00FB2E73" w:rsidP="004C5482">
                      <w:pPr>
                        <w:rPr>
                          <w:rFonts w:eastAsia="HG丸ｺﾞｼｯｸM-PRO" w:hint="default"/>
                          <w:color w:val="FF0000"/>
                        </w:rPr>
                      </w:pPr>
                      <w:r w:rsidRPr="00A57021">
                        <w:rPr>
                          <w:rFonts w:eastAsia="HG丸ｺﾞｼｯｸM-PRO"/>
                          <w:color w:val="FF0000"/>
                        </w:rPr>
                        <w:t>「国庫補助金」（</w:t>
                      </w:r>
                      <w:r w:rsidRPr="00A57021">
                        <w:rPr>
                          <w:rFonts w:eastAsia="HG丸ｺﾞｼｯｸM-PRO"/>
                          <w:color w:val="FF0000"/>
                        </w:rPr>
                        <w:t>A</w:t>
                      </w:r>
                      <w:r w:rsidRPr="00A57021">
                        <w:rPr>
                          <w:rFonts w:eastAsia="HG丸ｺﾞｼｯｸM-PRO"/>
                          <w:color w:val="FF0000"/>
                        </w:rPr>
                        <w:t>）の欄には「事業費」（交付対象経費）の２分の１以内の額を記載してください</w:t>
                      </w:r>
                    </w:p>
                  </w:txbxContent>
                </v:textbox>
                <w10:wrap anchorx="margin"/>
              </v:shape>
            </w:pict>
          </mc:Fallback>
        </mc:AlternateContent>
      </w:r>
    </w:p>
    <w:p w14:paraId="2C9C5BDB" w14:textId="3DBAC1D9" w:rsidR="00FB2E73" w:rsidRPr="00A57021" w:rsidRDefault="00FB2E73" w:rsidP="00181163">
      <w:pPr>
        <w:pStyle w:val="Word"/>
        <w:spacing w:line="283" w:lineRule="exact"/>
        <w:ind w:leftChars="199" w:left="356"/>
        <w:rPr>
          <w:rFonts w:hint="default"/>
          <w:color w:val="A6A6A6" w:themeColor="background1" w:themeShade="A6"/>
          <w:sz w:val="21"/>
          <w:szCs w:val="21"/>
        </w:rPr>
      </w:pPr>
    </w:p>
    <w:p w14:paraId="1BF69904" w14:textId="2274AEB7" w:rsidR="00FB2E73" w:rsidRPr="00A57021" w:rsidRDefault="00FB2E73" w:rsidP="00181163">
      <w:pPr>
        <w:pStyle w:val="Word"/>
        <w:spacing w:line="283" w:lineRule="exact"/>
        <w:ind w:leftChars="199" w:left="356"/>
        <w:rPr>
          <w:rFonts w:hint="default"/>
          <w:color w:val="A6A6A6" w:themeColor="background1" w:themeShade="A6"/>
          <w:sz w:val="21"/>
          <w:szCs w:val="21"/>
        </w:rPr>
      </w:pPr>
    </w:p>
    <w:p w14:paraId="13FCCC55" w14:textId="77777777" w:rsidR="00FB2E73" w:rsidRPr="00A57021" w:rsidRDefault="00FB2E73" w:rsidP="00181163">
      <w:pPr>
        <w:pStyle w:val="Word"/>
        <w:spacing w:line="283" w:lineRule="exact"/>
        <w:ind w:leftChars="199" w:left="356"/>
        <w:rPr>
          <w:rFonts w:hint="default"/>
          <w:color w:val="A6A6A6" w:themeColor="background1" w:themeShade="A6"/>
          <w:sz w:val="21"/>
          <w:szCs w:val="21"/>
        </w:rPr>
      </w:pPr>
    </w:p>
    <w:p w14:paraId="44189953" w14:textId="77777777" w:rsidR="00FB2E73" w:rsidRDefault="00FB2E73" w:rsidP="00181163">
      <w:pPr>
        <w:pStyle w:val="Word"/>
        <w:spacing w:line="283" w:lineRule="exact"/>
        <w:ind w:leftChars="199" w:left="356"/>
        <w:rPr>
          <w:rFonts w:hint="default"/>
          <w:color w:val="auto"/>
          <w:sz w:val="21"/>
          <w:szCs w:val="21"/>
        </w:rPr>
      </w:pPr>
    </w:p>
    <w:p w14:paraId="0E778558" w14:textId="1ECBBEF6" w:rsidR="00181163" w:rsidRPr="00461E30" w:rsidRDefault="00181163" w:rsidP="00181163">
      <w:pPr>
        <w:pStyle w:val="Word"/>
        <w:spacing w:line="283" w:lineRule="exact"/>
        <w:ind w:leftChars="199" w:left="356"/>
        <w:rPr>
          <w:rFonts w:hint="default"/>
          <w:color w:val="auto"/>
          <w:sz w:val="21"/>
          <w:szCs w:val="21"/>
        </w:rPr>
      </w:pPr>
    </w:p>
    <w:p w14:paraId="49A2781A" w14:textId="61F0951D" w:rsidR="00F714D4" w:rsidRDefault="00181163" w:rsidP="00F714D4">
      <w:pPr>
        <w:pStyle w:val="Word"/>
        <w:spacing w:line="283" w:lineRule="exact"/>
        <w:ind w:leftChars="199" w:left="356"/>
        <w:rPr>
          <w:rFonts w:hint="default"/>
          <w:color w:val="auto"/>
          <w:sz w:val="21"/>
          <w:szCs w:val="21"/>
        </w:rPr>
      </w:pPr>
      <w:r w:rsidRPr="00461E30">
        <w:rPr>
          <w:color w:val="auto"/>
          <w:sz w:val="21"/>
          <w:szCs w:val="21"/>
        </w:rPr>
        <w:t>（注</w:t>
      </w:r>
      <w:r w:rsidR="000C0D6B" w:rsidRPr="00461E30">
        <w:rPr>
          <w:color w:val="auto"/>
          <w:sz w:val="21"/>
          <w:szCs w:val="21"/>
        </w:rPr>
        <w:t>）１</w:t>
      </w:r>
      <w:r w:rsidRPr="00461E30">
        <w:rPr>
          <w:color w:val="auto"/>
          <w:sz w:val="21"/>
          <w:szCs w:val="21"/>
        </w:rPr>
        <w:t xml:space="preserve">　</w:t>
      </w:r>
      <w:r w:rsidRPr="00DF63F2">
        <w:rPr>
          <w:color w:val="auto"/>
          <w:sz w:val="21"/>
          <w:szCs w:val="21"/>
        </w:rPr>
        <w:t>事業細目は、</w:t>
      </w:r>
      <w:r w:rsidR="00F714D4" w:rsidRPr="00DF63F2">
        <w:rPr>
          <w:color w:val="auto"/>
          <w:sz w:val="21"/>
          <w:szCs w:val="21"/>
        </w:rPr>
        <w:t>本要領</w:t>
      </w:r>
      <w:r w:rsidRPr="00DF63F2">
        <w:rPr>
          <w:color w:val="auto"/>
          <w:sz w:val="21"/>
          <w:szCs w:val="21"/>
        </w:rPr>
        <w:t>別表の</w:t>
      </w:r>
      <w:r w:rsidR="000C0D6B" w:rsidRPr="00DF63F2">
        <w:rPr>
          <w:color w:val="auto"/>
          <w:sz w:val="21"/>
          <w:szCs w:val="21"/>
        </w:rPr>
        <w:t>事業内容</w:t>
      </w:r>
      <w:r w:rsidRPr="00DF63F2">
        <w:rPr>
          <w:color w:val="auto"/>
          <w:sz w:val="21"/>
          <w:szCs w:val="21"/>
        </w:rPr>
        <w:t>の欄により記入すること。</w:t>
      </w:r>
    </w:p>
    <w:p w14:paraId="7CA69730" w14:textId="30E12DB0" w:rsidR="00181163" w:rsidRPr="00461E30" w:rsidRDefault="000C0D6B" w:rsidP="00F714D4">
      <w:pPr>
        <w:pStyle w:val="Word"/>
        <w:spacing w:line="283" w:lineRule="exact"/>
        <w:ind w:leftChars="199" w:left="356" w:firstLineChars="300" w:firstLine="627"/>
        <w:rPr>
          <w:rFonts w:hint="default"/>
          <w:color w:val="auto"/>
          <w:sz w:val="21"/>
          <w:szCs w:val="21"/>
        </w:rPr>
      </w:pPr>
      <w:r w:rsidRPr="00461E30">
        <w:rPr>
          <w:color w:val="auto"/>
          <w:sz w:val="21"/>
          <w:szCs w:val="21"/>
        </w:rPr>
        <w:t>２</w:t>
      </w:r>
      <w:r w:rsidR="00181163" w:rsidRPr="00461E30">
        <w:rPr>
          <w:color w:val="auto"/>
          <w:sz w:val="21"/>
          <w:szCs w:val="21"/>
        </w:rPr>
        <w:t xml:space="preserve">　備考欄には、区分欄に掲げる事業の経費及び事業の委託欄に掲げる(２)の経費の根拠 </w:t>
      </w:r>
    </w:p>
    <w:p w14:paraId="1E0308C9" w14:textId="2236B5FA" w:rsidR="00181163" w:rsidRPr="00461E30" w:rsidRDefault="00181163" w:rsidP="00181163">
      <w:pPr>
        <w:pStyle w:val="Word"/>
        <w:spacing w:line="283" w:lineRule="exact"/>
        <w:ind w:leftChars="599" w:left="1282" w:hanging="210"/>
        <w:rPr>
          <w:rFonts w:hint="default"/>
          <w:color w:val="auto"/>
          <w:sz w:val="21"/>
          <w:szCs w:val="21"/>
        </w:rPr>
      </w:pPr>
      <w:r w:rsidRPr="00461E30">
        <w:rPr>
          <w:color w:val="auto"/>
          <w:sz w:val="21"/>
          <w:szCs w:val="21"/>
        </w:rPr>
        <w:t xml:space="preserve">（経費内容、単価、数量、員数等）を詳細に記載すること。 </w:t>
      </w:r>
    </w:p>
    <w:p w14:paraId="58FDA51B" w14:textId="28F39474" w:rsidR="00A57021" w:rsidRDefault="00A57021">
      <w:pPr>
        <w:widowControl/>
        <w:jc w:val="left"/>
        <w:textAlignment w:val="auto"/>
        <w:rPr>
          <w:rFonts w:ascii="ＭＳ 明朝" w:hAnsi="ＭＳ 明朝" w:hint="default"/>
          <w:color w:val="auto"/>
          <w:sz w:val="21"/>
          <w:szCs w:val="21"/>
        </w:rPr>
      </w:pPr>
      <w:r>
        <w:rPr>
          <w:rFonts w:hint="default"/>
          <w:color w:val="auto"/>
          <w:sz w:val="21"/>
          <w:szCs w:val="21"/>
        </w:rPr>
        <w:br w:type="page"/>
      </w:r>
    </w:p>
    <w:p w14:paraId="4AF133C5" w14:textId="77777777" w:rsidR="00647023" w:rsidRPr="00461E30" w:rsidRDefault="00647023" w:rsidP="00647023">
      <w:pPr>
        <w:pStyle w:val="Word"/>
        <w:spacing w:line="283" w:lineRule="exact"/>
        <w:rPr>
          <w:rFonts w:hint="default"/>
          <w:color w:val="auto"/>
          <w:sz w:val="21"/>
          <w:szCs w:val="21"/>
        </w:rPr>
      </w:pPr>
    </w:p>
    <w:p w14:paraId="097F5BD2" w14:textId="59136188" w:rsidR="00181163" w:rsidRPr="00461E30" w:rsidRDefault="00181163" w:rsidP="00181163">
      <w:pPr>
        <w:pStyle w:val="Word"/>
        <w:spacing w:line="283" w:lineRule="exact"/>
        <w:ind w:leftChars="199" w:left="356"/>
        <w:rPr>
          <w:rFonts w:hint="default"/>
          <w:color w:val="auto"/>
          <w:sz w:val="21"/>
          <w:szCs w:val="21"/>
        </w:rPr>
      </w:pPr>
      <w:r w:rsidRPr="00461E30">
        <w:rPr>
          <w:color w:val="auto"/>
          <w:sz w:val="21"/>
          <w:szCs w:val="21"/>
        </w:rPr>
        <w:t>第</w:t>
      </w:r>
      <w:r w:rsidR="00A57021">
        <w:rPr>
          <w:color w:val="auto"/>
          <w:sz w:val="21"/>
          <w:szCs w:val="21"/>
        </w:rPr>
        <w:t>３</w:t>
      </w:r>
      <w:r w:rsidRPr="00461E30">
        <w:rPr>
          <w:color w:val="auto"/>
          <w:sz w:val="21"/>
          <w:szCs w:val="21"/>
        </w:rPr>
        <w:t xml:space="preserve">　事業の目標、波及効果</w:t>
      </w:r>
    </w:p>
    <w:p w14:paraId="75F24075" w14:textId="77777777" w:rsidR="00181163" w:rsidRPr="00A57021" w:rsidRDefault="00181163" w:rsidP="00181163">
      <w:pPr>
        <w:spacing w:line="280" w:lineRule="exact"/>
        <w:ind w:leftChars="199" w:left="356" w:firstLineChars="100" w:firstLine="209"/>
        <w:rPr>
          <w:rFonts w:ascii="ＭＳ 明朝" w:hAnsi="ＭＳ 明朝" w:hint="default"/>
          <w:color w:val="auto"/>
          <w:sz w:val="21"/>
          <w:szCs w:val="21"/>
        </w:rPr>
      </w:pPr>
    </w:p>
    <w:p w14:paraId="699FB90B" w14:textId="45378B01" w:rsidR="00181163" w:rsidRPr="00647023" w:rsidRDefault="00181163" w:rsidP="00647023">
      <w:pPr>
        <w:pStyle w:val="afa"/>
        <w:numPr>
          <w:ilvl w:val="0"/>
          <w:numId w:val="19"/>
        </w:numPr>
        <w:spacing w:line="280" w:lineRule="exact"/>
        <w:ind w:leftChars="0"/>
        <w:rPr>
          <w:rFonts w:ascii="ＭＳ 明朝" w:hAnsi="ＭＳ 明朝" w:hint="default"/>
          <w:color w:val="auto"/>
          <w:sz w:val="21"/>
          <w:szCs w:val="21"/>
        </w:rPr>
      </w:pPr>
      <w:r w:rsidRPr="00647023">
        <w:rPr>
          <w:rFonts w:ascii="ＭＳ 明朝" w:hAnsi="ＭＳ 明朝"/>
          <w:color w:val="auto"/>
          <w:sz w:val="21"/>
          <w:szCs w:val="21"/>
        </w:rPr>
        <w:t>事業の目標</w:t>
      </w:r>
    </w:p>
    <w:p w14:paraId="30118DEB" w14:textId="2C7E4EC8" w:rsidR="00647023" w:rsidRDefault="00647023" w:rsidP="00647023">
      <w:pPr>
        <w:spacing w:line="280" w:lineRule="exact"/>
        <w:rPr>
          <w:rFonts w:ascii="ＭＳ 明朝" w:hAnsi="ＭＳ 明朝" w:hint="default"/>
          <w:color w:val="auto"/>
          <w:sz w:val="21"/>
          <w:szCs w:val="21"/>
        </w:rPr>
      </w:pPr>
    </w:p>
    <w:p w14:paraId="34D7EA9B" w14:textId="77777777" w:rsidR="00647023" w:rsidRPr="00461E30" w:rsidRDefault="00647023" w:rsidP="00A57021">
      <w:pPr>
        <w:spacing w:line="280" w:lineRule="exact"/>
        <w:ind w:leftChars="395" w:left="991" w:hangingChars="136" w:hanging="284"/>
        <w:jc w:val="left"/>
        <w:rPr>
          <w:rFonts w:ascii="ＭＳ 明朝" w:hAnsi="ＭＳ 明朝" w:hint="default"/>
          <w:color w:val="auto"/>
          <w:sz w:val="21"/>
          <w:szCs w:val="21"/>
        </w:rPr>
      </w:pPr>
      <w:r w:rsidRPr="00461E30">
        <w:rPr>
          <w:rFonts w:ascii="ＭＳ 明朝" w:hAnsi="ＭＳ 明朝"/>
          <w:color w:val="auto"/>
          <w:sz w:val="21"/>
          <w:szCs w:val="21"/>
        </w:rPr>
        <w:t xml:space="preserve">※ 事業の目標について、以下のとおり具体的かつ定量的に記載すること。 </w:t>
      </w:r>
    </w:p>
    <w:p w14:paraId="5A4FFB06" w14:textId="77777777" w:rsidR="00647023" w:rsidRPr="00461E30" w:rsidRDefault="00647023" w:rsidP="00A57021">
      <w:pPr>
        <w:spacing w:line="280" w:lineRule="exact"/>
        <w:ind w:leftChars="395" w:left="991" w:hangingChars="136" w:hanging="284"/>
        <w:jc w:val="left"/>
        <w:rPr>
          <w:rFonts w:ascii="ＭＳ 明朝" w:hAnsi="ＭＳ 明朝" w:hint="default"/>
          <w:color w:val="auto"/>
          <w:sz w:val="21"/>
          <w:szCs w:val="21"/>
        </w:rPr>
      </w:pPr>
      <w:r w:rsidRPr="00461E30">
        <w:rPr>
          <w:rFonts w:ascii="ＭＳ 明朝" w:hAnsi="ＭＳ 明朝"/>
          <w:color w:val="auto"/>
          <w:sz w:val="21"/>
          <w:szCs w:val="21"/>
        </w:rPr>
        <w:t>・本事業により、令和●年度までに未利用食品の取扱量を、令和●年度から●トン以上増加させ、食品ロスを削減する（青果物等生鮮食品の取扱量を拡大する計画のある団体の場合、青果物等生鮮食品の取扱量の目標についても記載すること）。先進的取組を実施する団体の場合、選択した取組毎の目標についても記載すること）</w:t>
      </w:r>
    </w:p>
    <w:p w14:paraId="495DF04B" w14:textId="77777777" w:rsidR="00647023" w:rsidRDefault="00647023" w:rsidP="00647023">
      <w:pPr>
        <w:spacing w:line="280" w:lineRule="exact"/>
        <w:ind w:firstLineChars="100" w:firstLine="199"/>
        <w:jc w:val="left"/>
        <w:rPr>
          <w:rFonts w:eastAsia="HG丸ｺﾞｼｯｸM-PRO" w:hint="default"/>
          <w:color w:val="FF0000"/>
          <w:sz w:val="20"/>
        </w:rPr>
      </w:pPr>
    </w:p>
    <w:p w14:paraId="1CEF2226" w14:textId="0BF14314" w:rsidR="00647023" w:rsidRPr="008E7B8A" w:rsidRDefault="00647023" w:rsidP="008E7B8A">
      <w:pPr>
        <w:spacing w:line="280" w:lineRule="exact"/>
        <w:ind w:leftChars="475" w:left="850" w:firstLineChars="71" w:firstLine="141"/>
        <w:jc w:val="left"/>
        <w:rPr>
          <w:rFonts w:eastAsia="HG丸ｺﾞｼｯｸM-PRO" w:hint="default"/>
          <w:color w:val="000000" w:themeColor="text1"/>
          <w:sz w:val="20"/>
          <w:highlight w:val="lightGray"/>
        </w:rPr>
      </w:pPr>
      <w:r w:rsidRPr="008E7B8A">
        <w:rPr>
          <w:rFonts w:eastAsia="HG丸ｺﾞｼｯｸM-PRO"/>
          <w:color w:val="000000" w:themeColor="text1"/>
          <w:sz w:val="20"/>
          <w:highlight w:val="lightGray"/>
        </w:rPr>
        <w:t>本事業により、当団体における未利用食品の取扱量を令和４年度の</w:t>
      </w:r>
      <w:r w:rsidRPr="008E7B8A">
        <w:rPr>
          <w:rFonts w:eastAsia="HG丸ｺﾞｼｯｸM-PRO"/>
          <w:color w:val="000000" w:themeColor="text1"/>
          <w:sz w:val="20"/>
          <w:highlight w:val="lightGray"/>
        </w:rPr>
        <w:t>50</w:t>
      </w:r>
      <w:r w:rsidRPr="008E7B8A">
        <w:rPr>
          <w:rFonts w:eastAsia="HG丸ｺﾞｼｯｸM-PRO"/>
          <w:color w:val="000000" w:themeColor="text1"/>
          <w:sz w:val="20"/>
          <w:highlight w:val="lightGray"/>
        </w:rPr>
        <w:t>トン（見込み）から、令和５年度に</w:t>
      </w:r>
      <w:r w:rsidR="008E7B8A" w:rsidRPr="008E7B8A">
        <w:rPr>
          <w:rFonts w:eastAsia="HG丸ｺﾞｼｯｸM-PRO"/>
          <w:color w:val="000000" w:themeColor="text1"/>
          <w:sz w:val="20"/>
          <w:highlight w:val="lightGray"/>
        </w:rPr>
        <w:t>7</w:t>
      </w:r>
      <w:r w:rsidR="008E7B8A" w:rsidRPr="008E7B8A">
        <w:rPr>
          <w:rFonts w:eastAsia="HG丸ｺﾞｼｯｸM-PRO" w:hint="default"/>
          <w:color w:val="000000" w:themeColor="text1"/>
          <w:sz w:val="20"/>
          <w:highlight w:val="lightGray"/>
        </w:rPr>
        <w:t>0</w:t>
      </w:r>
      <w:r w:rsidRPr="008E7B8A">
        <w:rPr>
          <w:rFonts w:eastAsia="HG丸ｺﾞｼｯｸM-PRO"/>
          <w:color w:val="000000" w:themeColor="text1"/>
          <w:sz w:val="20"/>
          <w:highlight w:val="lightGray"/>
        </w:rPr>
        <w:t>トン（見込み）に増加させることを目指す。</w:t>
      </w:r>
    </w:p>
    <w:p w14:paraId="2188F609" w14:textId="2EE762A9" w:rsidR="008E7B8A" w:rsidRPr="008E7B8A" w:rsidRDefault="008E7B8A" w:rsidP="008E7B8A">
      <w:pPr>
        <w:spacing w:line="280" w:lineRule="exact"/>
        <w:ind w:leftChars="475" w:left="850" w:firstLineChars="71" w:firstLine="141"/>
        <w:jc w:val="left"/>
        <w:rPr>
          <w:rFonts w:eastAsia="HG丸ｺﾞｼｯｸM-PRO" w:hint="default"/>
          <w:color w:val="000000" w:themeColor="text1"/>
          <w:sz w:val="20"/>
          <w:highlight w:val="lightGray"/>
        </w:rPr>
      </w:pPr>
      <w:r>
        <w:rPr>
          <w:rFonts w:eastAsia="HG丸ｺﾞｼｯｸM-PRO"/>
          <w:color w:val="000000" w:themeColor="text1"/>
          <w:sz w:val="20"/>
          <w:highlight w:val="lightGray"/>
        </w:rPr>
        <w:t>令和４年度からの</w:t>
      </w:r>
      <w:r w:rsidRPr="008E7B8A">
        <w:rPr>
          <w:rFonts w:eastAsia="HG丸ｺﾞｼｯｸM-PRO"/>
          <w:color w:val="000000" w:themeColor="text1"/>
          <w:sz w:val="20"/>
          <w:highlight w:val="lightGray"/>
        </w:rPr>
        <w:t>増加</w:t>
      </w:r>
      <w:r>
        <w:rPr>
          <w:rFonts w:eastAsia="HG丸ｺﾞｼｯｸM-PRO"/>
          <w:color w:val="000000" w:themeColor="text1"/>
          <w:sz w:val="20"/>
          <w:highlight w:val="lightGray"/>
        </w:rPr>
        <w:t>分</w:t>
      </w:r>
      <w:r w:rsidRPr="008E7B8A">
        <w:rPr>
          <w:rFonts w:eastAsia="HG丸ｺﾞｼｯｸM-PRO"/>
          <w:color w:val="000000" w:themeColor="text1"/>
          <w:sz w:val="20"/>
          <w:highlight w:val="lightGray"/>
        </w:rPr>
        <w:t>2</w:t>
      </w:r>
      <w:r w:rsidRPr="008E7B8A">
        <w:rPr>
          <w:rFonts w:eastAsia="HG丸ｺﾞｼｯｸM-PRO" w:hint="default"/>
          <w:color w:val="000000" w:themeColor="text1"/>
          <w:sz w:val="20"/>
          <w:highlight w:val="lightGray"/>
        </w:rPr>
        <w:t>0</w:t>
      </w:r>
      <w:r w:rsidRPr="008E7B8A">
        <w:rPr>
          <w:rFonts w:eastAsia="HG丸ｺﾞｼｯｸM-PRO"/>
          <w:color w:val="000000" w:themeColor="text1"/>
          <w:sz w:val="20"/>
          <w:highlight w:val="lightGray"/>
        </w:rPr>
        <w:t>トンの算定理由：団体が主に活動する●県●市内での食品企業から受け入れる冷凍食品等が月に約</w:t>
      </w:r>
      <w:r>
        <w:rPr>
          <w:rFonts w:eastAsia="HG丸ｺﾞｼｯｸM-PRO"/>
          <w:color w:val="000000" w:themeColor="text1"/>
          <w:sz w:val="20"/>
          <w:highlight w:val="lightGray"/>
        </w:rPr>
        <w:t>2</w:t>
      </w:r>
      <w:r w:rsidRPr="008E7B8A">
        <w:rPr>
          <w:rFonts w:eastAsia="HG丸ｺﾞｼｯｸM-PRO"/>
          <w:color w:val="000000" w:themeColor="text1"/>
          <w:sz w:val="20"/>
          <w:highlight w:val="lightGray"/>
        </w:rPr>
        <w:t>トン程度、事業実施期間</w:t>
      </w:r>
      <w:r>
        <w:rPr>
          <w:rFonts w:eastAsia="HG丸ｺﾞｼｯｸM-PRO"/>
          <w:color w:val="000000" w:themeColor="text1"/>
          <w:sz w:val="20"/>
          <w:highlight w:val="lightGray"/>
        </w:rPr>
        <w:t>1</w:t>
      </w:r>
      <w:r>
        <w:rPr>
          <w:rFonts w:eastAsia="HG丸ｺﾞｼｯｸM-PRO" w:hint="default"/>
          <w:color w:val="000000" w:themeColor="text1"/>
          <w:sz w:val="20"/>
          <w:highlight w:val="lightGray"/>
        </w:rPr>
        <w:t>0</w:t>
      </w:r>
      <w:r w:rsidRPr="008E7B8A">
        <w:rPr>
          <w:rFonts w:eastAsia="HG丸ｺﾞｼｯｸM-PRO"/>
          <w:color w:val="000000" w:themeColor="text1"/>
          <w:sz w:val="20"/>
          <w:highlight w:val="lightGray"/>
        </w:rPr>
        <w:t>ヶ月</w:t>
      </w:r>
      <w:r>
        <w:rPr>
          <w:rFonts w:eastAsia="HG丸ｺﾞｼｯｸM-PRO"/>
          <w:color w:val="000000" w:themeColor="text1"/>
          <w:sz w:val="20"/>
          <w:highlight w:val="lightGray"/>
        </w:rPr>
        <w:t>で算定。</w:t>
      </w:r>
    </w:p>
    <w:p w14:paraId="1CFDC20E" w14:textId="77777777" w:rsidR="00647023" w:rsidRPr="008E7B8A" w:rsidRDefault="00647023" w:rsidP="00647023">
      <w:pPr>
        <w:pStyle w:val="Word"/>
        <w:spacing w:line="283" w:lineRule="exact"/>
        <w:ind w:firstLineChars="100" w:firstLine="199"/>
        <w:rPr>
          <w:rFonts w:eastAsia="HG丸ｺﾞｼｯｸM-PRO" w:hint="default"/>
          <w:color w:val="FF0000"/>
        </w:rPr>
      </w:pPr>
    </w:p>
    <w:p w14:paraId="17B64BBA" w14:textId="071ADE99" w:rsidR="00181163" w:rsidRDefault="00181163" w:rsidP="00647023">
      <w:pPr>
        <w:pStyle w:val="Word"/>
        <w:numPr>
          <w:ilvl w:val="0"/>
          <w:numId w:val="19"/>
        </w:numPr>
        <w:spacing w:line="280" w:lineRule="exact"/>
        <w:rPr>
          <w:rFonts w:hint="default"/>
          <w:color w:val="auto"/>
          <w:spacing w:val="-4"/>
          <w:sz w:val="21"/>
          <w:szCs w:val="21"/>
        </w:rPr>
      </w:pPr>
      <w:r w:rsidRPr="00461E30">
        <w:rPr>
          <w:color w:val="auto"/>
          <w:spacing w:val="-4"/>
          <w:sz w:val="21"/>
          <w:szCs w:val="21"/>
        </w:rPr>
        <w:t>波及効果</w:t>
      </w:r>
    </w:p>
    <w:p w14:paraId="29C2CB73" w14:textId="77777777" w:rsidR="00A57021" w:rsidRDefault="00A57021" w:rsidP="00647023">
      <w:pPr>
        <w:spacing w:line="280" w:lineRule="exact"/>
        <w:jc w:val="left"/>
        <w:rPr>
          <w:rFonts w:ascii="ＭＳ 明朝" w:hAnsi="ＭＳ 明朝" w:hint="default"/>
          <w:color w:val="auto"/>
          <w:sz w:val="21"/>
          <w:szCs w:val="21"/>
        </w:rPr>
      </w:pPr>
    </w:p>
    <w:p w14:paraId="262E81FA" w14:textId="3CC341DF" w:rsidR="00647023" w:rsidRPr="00461E30" w:rsidRDefault="00647023" w:rsidP="00A57021">
      <w:pPr>
        <w:spacing w:line="280" w:lineRule="exact"/>
        <w:ind w:leftChars="397" w:left="850" w:hangingChars="67" w:hanging="140"/>
        <w:jc w:val="left"/>
        <w:rPr>
          <w:rFonts w:ascii="ＭＳ 明朝" w:hAnsi="ＭＳ 明朝" w:hint="default"/>
          <w:color w:val="auto"/>
          <w:sz w:val="21"/>
          <w:szCs w:val="21"/>
        </w:rPr>
      </w:pPr>
      <w:r w:rsidRPr="00461E30">
        <w:rPr>
          <w:rFonts w:ascii="ＭＳ 明朝" w:hAnsi="ＭＳ 明朝"/>
          <w:color w:val="auto"/>
          <w:sz w:val="21"/>
          <w:szCs w:val="21"/>
        </w:rPr>
        <w:t>※　事業で実施した各種取組について、ホームページや広報誌、イベント等の場を活用して、都道府県域内に広く普及させるための取組を記載。</w:t>
      </w:r>
    </w:p>
    <w:p w14:paraId="785A2665" w14:textId="77777777" w:rsidR="00A57021" w:rsidRDefault="00A57021" w:rsidP="00A57021">
      <w:pPr>
        <w:pStyle w:val="Word"/>
        <w:spacing w:line="283" w:lineRule="exact"/>
        <w:ind w:leftChars="397" w:left="843" w:hangingChars="67" w:hanging="133"/>
        <w:rPr>
          <w:rFonts w:eastAsia="HG丸ｺﾞｼｯｸM-PRO" w:hint="default"/>
          <w:color w:val="A6A6A6" w:themeColor="background1" w:themeShade="A6"/>
        </w:rPr>
      </w:pPr>
    </w:p>
    <w:p w14:paraId="613D0FD6" w14:textId="7DC0B241" w:rsidR="00647023" w:rsidRPr="008E7B8A" w:rsidRDefault="00647023" w:rsidP="008E7B8A">
      <w:pPr>
        <w:spacing w:line="280" w:lineRule="exact"/>
        <w:ind w:leftChars="475" w:left="850" w:firstLineChars="71" w:firstLine="141"/>
        <w:jc w:val="left"/>
        <w:rPr>
          <w:rFonts w:eastAsia="HG丸ｺﾞｼｯｸM-PRO" w:hint="default"/>
          <w:color w:val="000000" w:themeColor="text1"/>
          <w:sz w:val="20"/>
          <w:highlight w:val="lightGray"/>
        </w:rPr>
      </w:pPr>
      <w:r w:rsidRPr="008E7B8A">
        <w:rPr>
          <w:rFonts w:eastAsia="HG丸ｺﾞｼｯｸM-PRO"/>
          <w:color w:val="000000" w:themeColor="text1"/>
          <w:sz w:val="20"/>
          <w:highlight w:val="lightGray"/>
        </w:rPr>
        <w:t>本事業における食品企業、物流会社、子ども食堂等との連携体制や連携しようとする際の課題について、当団体のホームページ等で整理・発信することで、他のフードバンクが連携を行う際に活用することも可能とする。</w:t>
      </w:r>
    </w:p>
    <w:p w14:paraId="64377076" w14:textId="77777777" w:rsidR="00181163" w:rsidRPr="00A57021" w:rsidRDefault="00181163" w:rsidP="00647023">
      <w:pPr>
        <w:pStyle w:val="Word"/>
        <w:spacing w:line="280" w:lineRule="exact"/>
        <w:rPr>
          <w:rFonts w:hint="default"/>
          <w:color w:val="A6A6A6" w:themeColor="background1" w:themeShade="A6"/>
          <w:spacing w:val="-4"/>
          <w:sz w:val="21"/>
          <w:szCs w:val="21"/>
        </w:rPr>
      </w:pPr>
    </w:p>
    <w:p w14:paraId="3DE24166" w14:textId="6E4B8BE9" w:rsidR="00181163" w:rsidRPr="00461E30" w:rsidRDefault="00181163" w:rsidP="00181163">
      <w:pPr>
        <w:pStyle w:val="Word"/>
        <w:spacing w:line="283" w:lineRule="exact"/>
        <w:ind w:leftChars="199" w:left="356"/>
        <w:rPr>
          <w:rFonts w:hint="default"/>
          <w:color w:val="auto"/>
          <w:sz w:val="21"/>
          <w:szCs w:val="21"/>
        </w:rPr>
      </w:pPr>
      <w:r w:rsidRPr="00461E30">
        <w:rPr>
          <w:color w:val="auto"/>
          <w:sz w:val="21"/>
          <w:szCs w:val="21"/>
        </w:rPr>
        <w:t>第</w:t>
      </w:r>
      <w:r w:rsidR="00A57021">
        <w:rPr>
          <w:color w:val="auto"/>
          <w:sz w:val="21"/>
          <w:szCs w:val="21"/>
        </w:rPr>
        <w:t>４</w:t>
      </w:r>
      <w:r w:rsidRPr="00461E30">
        <w:rPr>
          <w:color w:val="auto"/>
          <w:sz w:val="21"/>
          <w:szCs w:val="21"/>
        </w:rPr>
        <w:t xml:space="preserve">　事業成果・効果の検証方法</w:t>
      </w:r>
    </w:p>
    <w:p w14:paraId="2BF3BA6D" w14:textId="795DB38F" w:rsidR="00181163" w:rsidRPr="00A57021" w:rsidRDefault="00181163" w:rsidP="00647023">
      <w:pPr>
        <w:spacing w:line="280" w:lineRule="exact"/>
        <w:rPr>
          <w:rFonts w:ascii="ＭＳ 明朝" w:hAnsi="ＭＳ 明朝" w:hint="default"/>
          <w:color w:val="auto"/>
          <w:sz w:val="21"/>
          <w:szCs w:val="21"/>
        </w:rPr>
      </w:pPr>
    </w:p>
    <w:p w14:paraId="14B8AC57" w14:textId="44917153" w:rsidR="00647023" w:rsidRPr="00461E30" w:rsidRDefault="00647023" w:rsidP="00A57021">
      <w:pPr>
        <w:spacing w:line="280" w:lineRule="exact"/>
        <w:ind w:leftChars="395" w:left="991" w:hangingChars="136" w:hanging="284"/>
        <w:jc w:val="left"/>
        <w:rPr>
          <w:rFonts w:ascii="ＭＳ 明朝" w:hAnsi="ＭＳ 明朝" w:hint="default"/>
          <w:color w:val="auto"/>
          <w:sz w:val="21"/>
          <w:szCs w:val="21"/>
        </w:rPr>
      </w:pPr>
      <w:r w:rsidRPr="00461E30">
        <w:rPr>
          <w:rFonts w:ascii="ＭＳ 明朝" w:hAnsi="ＭＳ 明朝"/>
          <w:color w:val="auto"/>
          <w:sz w:val="21"/>
          <w:szCs w:val="21"/>
        </w:rPr>
        <w:t>※ 第</w:t>
      </w:r>
      <w:r w:rsidR="00DB754B">
        <w:rPr>
          <w:rFonts w:ascii="ＭＳ 明朝" w:hAnsi="ＭＳ 明朝"/>
          <w:color w:val="auto"/>
          <w:sz w:val="21"/>
          <w:szCs w:val="21"/>
        </w:rPr>
        <w:t>３</w:t>
      </w:r>
      <w:r w:rsidRPr="00461E30">
        <w:rPr>
          <w:rFonts w:ascii="ＭＳ 明朝" w:hAnsi="ＭＳ 明朝"/>
          <w:color w:val="auto"/>
          <w:sz w:val="21"/>
          <w:szCs w:val="21"/>
        </w:rPr>
        <w:t xml:space="preserve">の目標の達成状況を定量的に確認できる成果指標を記載 </w:t>
      </w:r>
    </w:p>
    <w:p w14:paraId="0BB831D1" w14:textId="5D656B12" w:rsidR="00647023" w:rsidRDefault="00647023" w:rsidP="00A57021">
      <w:pPr>
        <w:spacing w:line="280" w:lineRule="exact"/>
        <w:ind w:leftChars="395" w:left="991" w:hangingChars="136" w:hanging="284"/>
        <w:jc w:val="left"/>
        <w:rPr>
          <w:rFonts w:ascii="ＭＳ 明朝" w:hAnsi="ＭＳ 明朝" w:hint="default"/>
          <w:color w:val="auto"/>
          <w:sz w:val="21"/>
          <w:szCs w:val="21"/>
        </w:rPr>
      </w:pPr>
      <w:r w:rsidRPr="00461E30">
        <w:rPr>
          <w:rFonts w:ascii="ＭＳ 明朝" w:hAnsi="ＭＳ 明朝"/>
          <w:color w:val="auto"/>
          <w:sz w:val="21"/>
          <w:szCs w:val="21"/>
        </w:rPr>
        <w:t>※ 上記指標の計測・確認方法を明らかにし、事業の実施前後を比較し、検証する方法を記載</w:t>
      </w:r>
    </w:p>
    <w:p w14:paraId="16C9714D" w14:textId="77777777" w:rsidR="00A57021" w:rsidRPr="00461E30" w:rsidRDefault="00A57021" w:rsidP="00A57021">
      <w:pPr>
        <w:spacing w:line="280" w:lineRule="exact"/>
        <w:ind w:leftChars="395" w:left="991" w:hangingChars="136" w:hanging="284"/>
        <w:jc w:val="left"/>
        <w:rPr>
          <w:rFonts w:ascii="ＭＳ 明朝" w:hAnsi="ＭＳ 明朝" w:hint="default"/>
          <w:color w:val="auto"/>
          <w:sz w:val="21"/>
          <w:szCs w:val="21"/>
        </w:rPr>
      </w:pPr>
    </w:p>
    <w:p w14:paraId="345BD8D9" w14:textId="648355AE" w:rsidR="00647023" w:rsidRPr="008E7B8A" w:rsidRDefault="00647023" w:rsidP="008E7B8A">
      <w:pPr>
        <w:spacing w:line="280" w:lineRule="exact"/>
        <w:ind w:leftChars="475" w:left="850" w:firstLineChars="71" w:firstLine="141"/>
        <w:jc w:val="left"/>
        <w:rPr>
          <w:rFonts w:eastAsia="HG丸ｺﾞｼｯｸM-PRO" w:hint="default"/>
          <w:color w:val="000000" w:themeColor="text1"/>
          <w:sz w:val="20"/>
          <w:highlight w:val="lightGray"/>
        </w:rPr>
      </w:pPr>
      <w:r w:rsidRPr="008E7B8A">
        <w:rPr>
          <w:rFonts w:eastAsia="HG丸ｺﾞｼｯｸM-PRO"/>
          <w:color w:val="000000" w:themeColor="text1"/>
          <w:sz w:val="20"/>
          <w:highlight w:val="lightGray"/>
        </w:rPr>
        <w:t>食品企業から提供を受けた食品は、これまでも、受入時に重量を記録しており、各年度の食品取扱量については定量的に把握することが可能である。</w:t>
      </w:r>
    </w:p>
    <w:p w14:paraId="429ABFF8" w14:textId="5A40DB55" w:rsidR="00647023" w:rsidRPr="008E7B8A" w:rsidRDefault="00647023" w:rsidP="008E7B8A">
      <w:pPr>
        <w:spacing w:line="280" w:lineRule="exact"/>
        <w:ind w:leftChars="475" w:left="850" w:firstLineChars="71" w:firstLine="141"/>
        <w:jc w:val="left"/>
        <w:rPr>
          <w:rFonts w:eastAsia="HG丸ｺﾞｼｯｸM-PRO" w:hint="default"/>
          <w:color w:val="000000" w:themeColor="text1"/>
          <w:sz w:val="20"/>
          <w:highlight w:val="lightGray"/>
        </w:rPr>
      </w:pPr>
      <w:r w:rsidRPr="008E7B8A">
        <w:rPr>
          <w:rFonts w:eastAsia="HG丸ｺﾞｼｯｸM-PRO"/>
          <w:color w:val="000000" w:themeColor="text1"/>
          <w:sz w:val="20"/>
          <w:highlight w:val="lightGray"/>
        </w:rPr>
        <w:t>また、食品提供企業の情報も記録していることから、食品提供企業数に関しても、事業の実施前後での増加状況を把握することが可能である。</w:t>
      </w:r>
    </w:p>
    <w:p w14:paraId="5DE7177F" w14:textId="77777777" w:rsidR="00181163" w:rsidRPr="008E7B8A" w:rsidRDefault="00181163" w:rsidP="00647023">
      <w:pPr>
        <w:pStyle w:val="Word"/>
        <w:spacing w:line="280" w:lineRule="exact"/>
        <w:rPr>
          <w:rFonts w:hint="default"/>
          <w:color w:val="000000" w:themeColor="text1"/>
          <w:spacing w:val="-4"/>
          <w:sz w:val="21"/>
          <w:szCs w:val="21"/>
        </w:rPr>
      </w:pPr>
    </w:p>
    <w:p w14:paraId="057D5B8D" w14:textId="05295B81" w:rsidR="00181163" w:rsidRPr="00461E30" w:rsidRDefault="00181163" w:rsidP="00A57021">
      <w:pPr>
        <w:pStyle w:val="Word"/>
        <w:spacing w:line="283" w:lineRule="exact"/>
        <w:ind w:leftChars="237" w:left="850" w:hangingChars="204" w:hanging="426"/>
        <w:rPr>
          <w:rFonts w:hint="default"/>
          <w:color w:val="auto"/>
          <w:sz w:val="21"/>
          <w:szCs w:val="21"/>
        </w:rPr>
      </w:pPr>
      <w:r w:rsidRPr="00461E30">
        <w:rPr>
          <w:color w:val="auto"/>
          <w:sz w:val="21"/>
          <w:szCs w:val="21"/>
        </w:rPr>
        <w:t>第</w:t>
      </w:r>
      <w:r w:rsidR="00A57021">
        <w:rPr>
          <w:color w:val="auto"/>
          <w:sz w:val="21"/>
          <w:szCs w:val="21"/>
        </w:rPr>
        <w:t>５</w:t>
      </w:r>
      <w:r w:rsidRPr="00461E30">
        <w:rPr>
          <w:color w:val="auto"/>
          <w:sz w:val="21"/>
          <w:szCs w:val="21"/>
        </w:rPr>
        <w:t xml:space="preserve">　フードバンク活動における食品の取扱い等に関する手引き（平成28年11月農林水産省公表）に定められた事項を遵守しているか。</w:t>
      </w:r>
    </w:p>
    <w:p w14:paraId="352DDFBA" w14:textId="3E87CA3A" w:rsidR="00181163" w:rsidRPr="00461E30" w:rsidRDefault="00A57021" w:rsidP="00181163">
      <w:pPr>
        <w:spacing w:line="280" w:lineRule="exact"/>
        <w:ind w:leftChars="199" w:left="356"/>
        <w:rPr>
          <w:rFonts w:ascii="ＭＳ 明朝" w:hAnsi="ＭＳ 明朝" w:hint="default"/>
          <w:color w:val="auto"/>
          <w:sz w:val="21"/>
          <w:szCs w:val="21"/>
        </w:rPr>
      </w:pPr>
      <w:r w:rsidRPr="00C1525A">
        <w:rPr>
          <w:rFonts w:ascii="ＭＳ 明朝" w:hAnsi="ＭＳ 明朝"/>
          <w:noProof/>
          <w:color w:val="FF0000"/>
          <w:sz w:val="21"/>
          <w:szCs w:val="21"/>
        </w:rPr>
        <mc:AlternateContent>
          <mc:Choice Requires="wps">
            <w:drawing>
              <wp:anchor distT="0" distB="0" distL="114300" distR="114300" simplePos="0" relativeHeight="251793408" behindDoc="0" locked="0" layoutInCell="1" allowOverlap="1" wp14:anchorId="711FBCA7" wp14:editId="0CCADBF8">
                <wp:simplePos x="0" y="0"/>
                <wp:positionH relativeFrom="column">
                  <wp:posOffset>865505</wp:posOffset>
                </wp:positionH>
                <wp:positionV relativeFrom="paragraph">
                  <wp:posOffset>178435</wp:posOffset>
                </wp:positionV>
                <wp:extent cx="275925" cy="215660"/>
                <wp:effectExtent l="19050" t="19050" r="10160" b="13335"/>
                <wp:wrapNone/>
                <wp:docPr id="10" name="楕円 10"/>
                <wp:cNvGraphicFramePr/>
                <a:graphic xmlns:a="http://schemas.openxmlformats.org/drawingml/2006/main">
                  <a:graphicData uri="http://schemas.microsoft.com/office/word/2010/wordprocessingShape">
                    <wps:wsp>
                      <wps:cNvSpPr/>
                      <wps:spPr>
                        <a:xfrm>
                          <a:off x="0" y="0"/>
                          <a:ext cx="275925" cy="215660"/>
                        </a:xfrm>
                        <a:prstGeom prst="ellipse">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6B951" id="楕円 10" o:spid="_x0000_s1026" style="position:absolute;left:0;text-align:left;margin-left:68.15pt;margin-top:14.05pt;width:21.75pt;height:1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SjAIAAI4FAAAOAAAAZHJzL2Uyb0RvYy54bWysVFFv2yAQfp+0/4B4X21nTdpGcaooVadJ&#10;XVutnfpMMMRImGNA4mS/fgd2nGiN9jDtBQN3933c57ub3e4aTbbCeQWmpMVFTokwHCpl1iX98Xr/&#10;6ZoSH5ipmAYjSroXnt7OP36YtXYqRlCDroQjCGL8tLUlrUOw0yzzvBYN8xdghUGjBNewgEe3zirH&#10;WkRvdDbK80nWgqusAy68x9u7zkjnCV9KwcOTlF4EokuKbwtpdWldxTWbz9h07ZitFe+fwf7hFQ1T&#10;BkkHqDsWGNk49Q6qUdyBBxkuODQZSKm4SDlgNkX+RzYvNbMi5YLieDvI5P8fLH/cvthnhzK01k89&#10;bmMWO+ma+MX3kV0Saz+IJXaBcLwcXY1vRmNKOJpGxXgySWJmx2DrfPgioCFxU1KhtbI+psOmbPvg&#10;A3Ki98ErXhu4V1qnX6INaUv6+brI8xThQasqWqNfqg6x1I5sGf7X1bpIPnrTfIOqu5uMc4zsKAb3&#10;RHiChPTa4OUx9bQLey0ijTbfhSSqisl2j4hVeeRlnAsTOm5fs0p01JH5PHUCjMgSExmwe4Dz2F0G&#10;vX8MFamoh+Benb8FDxGJGUwYghtlwJ3LTGNWPXPnfxCpkyaqtIJq/+yIg66lvOX3Cv/zA/PhmTns&#10;Iew2nAvhCRepAX8m9DtKanC/zt1HfyxttFLSYk+W1P/cMCco0V8NFv1NcXkZmzgdLsdXIzy4U8vq&#10;1GI2zRKwPAqcQJanbfQP+rCVDpo3HB+LyIomZjhyl5QHdzgsQzcrcABxsVgkN2xcy8KDebE8gkdV&#10;YxG/7t6Ys32xB+ySRzj077uC73xjpIHFJoBUqRuOuvZ6Y9Onmu0HVJwqp+fkdRyj898AAAD//wMA&#10;UEsDBBQABgAIAAAAIQDebRTG3QAAAAkBAAAPAAAAZHJzL2Rvd25yZXYueG1sTI/BTsMwEETvSPyD&#10;tUjcqJ1ECm2IU0WRyg0ELT1wc+IljojtKHbb8PdsT3Ac7dPsm3K72JGdcQ6DdxKSlQCGrvN6cL2E&#10;j8PuYQ0sROW0Gr1DCT8YYFvd3pSq0P7i3vG8jz2jEhcKJcHEOBWch86gVWHlJ3R0+/KzVZHi3HM9&#10;qwuV25GnQuTcqsHRB6MmbAx23/uTlXDAt+c6tEct6heTfeIOm0a8Snl/t9RPwCIu8Q+Gqz6pQ0VO&#10;rT85HdhIOcszQiWk6wTYFXjc0JZWQp4mwKuS/19Q/QIAAP//AwBQSwECLQAUAAYACAAAACEAtoM4&#10;kv4AAADhAQAAEwAAAAAAAAAAAAAAAAAAAAAAW0NvbnRlbnRfVHlwZXNdLnhtbFBLAQItABQABgAI&#10;AAAAIQA4/SH/1gAAAJQBAAALAAAAAAAAAAAAAAAAAC8BAABfcmVscy8ucmVsc1BLAQItABQABgAI&#10;AAAAIQDRf/bSjAIAAI4FAAAOAAAAAAAAAAAAAAAAAC4CAABkcnMvZTJvRG9jLnhtbFBLAQItABQA&#10;BgAIAAAAIQDebRTG3QAAAAkBAAAPAAAAAAAAAAAAAAAAAOYEAABkcnMvZG93bnJldi54bWxQSwUG&#10;AAAAAAQABADzAAAA8AUAAAAA&#10;" filled="f" strokecolor="#a5a5a5 [2092]" strokeweight="3pt">
                <v:stroke joinstyle="miter"/>
              </v:oval>
            </w:pict>
          </mc:Fallback>
        </mc:AlternateContent>
      </w:r>
    </w:p>
    <w:tbl>
      <w:tblPr>
        <w:tblW w:w="0" w:type="auto"/>
        <w:tblInd w:w="988" w:type="dxa"/>
        <w:tblCellMar>
          <w:left w:w="0" w:type="dxa"/>
          <w:right w:w="0" w:type="dxa"/>
        </w:tblCellMar>
        <w:tblLook w:val="0000" w:firstRow="0" w:lastRow="0" w:firstColumn="0" w:lastColumn="0" w:noHBand="0" w:noVBand="0"/>
      </w:tblPr>
      <w:tblGrid>
        <w:gridCol w:w="1019"/>
        <w:gridCol w:w="1956"/>
        <w:gridCol w:w="852"/>
        <w:gridCol w:w="3060"/>
      </w:tblGrid>
      <w:tr w:rsidR="00647023" w:rsidRPr="00461E30" w14:paraId="1B02EC8B" w14:textId="77777777" w:rsidTr="00A57021">
        <w:tc>
          <w:tcPr>
            <w:tcW w:w="10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08F37" w14:textId="387368C9" w:rsidR="00647023" w:rsidRPr="00C1525A" w:rsidRDefault="00647023" w:rsidP="00C16AD0">
            <w:pPr>
              <w:spacing w:line="280" w:lineRule="exact"/>
              <w:ind w:leftChars="199" w:left="356"/>
              <w:jc w:val="left"/>
              <w:rPr>
                <w:rFonts w:ascii="ＭＳ 明朝" w:hAnsi="ＭＳ 明朝" w:hint="default"/>
                <w:color w:val="FF0000"/>
                <w:sz w:val="21"/>
                <w:szCs w:val="21"/>
              </w:rPr>
            </w:pPr>
          </w:p>
        </w:tc>
        <w:tc>
          <w:tcPr>
            <w:tcW w:w="1956" w:type="dxa"/>
            <w:tcBorders>
              <w:top w:val="nil"/>
              <w:left w:val="single" w:sz="4" w:space="0" w:color="000000"/>
              <w:bottom w:val="nil"/>
              <w:right w:val="single" w:sz="4" w:space="0" w:color="000000"/>
            </w:tcBorders>
          </w:tcPr>
          <w:p w14:paraId="1BB2EB5A" w14:textId="77777777" w:rsidR="00647023" w:rsidRPr="00461E30" w:rsidRDefault="00647023" w:rsidP="00C16AD0">
            <w:pPr>
              <w:spacing w:line="280" w:lineRule="exact"/>
              <w:ind w:leftChars="199" w:left="356"/>
              <w:jc w:val="left"/>
              <w:rPr>
                <w:rFonts w:ascii="ＭＳ 明朝" w:hAnsi="ＭＳ 明朝" w:hint="default"/>
                <w:color w:val="auto"/>
                <w:sz w:val="21"/>
                <w:szCs w:val="21"/>
              </w:rPr>
            </w:pPr>
            <w:r w:rsidRPr="00461E30">
              <w:rPr>
                <w:rFonts w:ascii="ＭＳ 明朝" w:hAnsi="ＭＳ 明朝"/>
                <w:color w:val="auto"/>
                <w:sz w:val="21"/>
                <w:szCs w:val="21"/>
              </w:rPr>
              <w:t>遵守している</w:t>
            </w:r>
          </w:p>
        </w:tc>
        <w:tc>
          <w:tcPr>
            <w:tcW w:w="852" w:type="dxa"/>
            <w:tcBorders>
              <w:top w:val="single" w:sz="4" w:space="0" w:color="000000"/>
              <w:left w:val="single" w:sz="4" w:space="0" w:color="000000"/>
              <w:bottom w:val="single" w:sz="4" w:space="0" w:color="000000"/>
              <w:right w:val="single" w:sz="4" w:space="0" w:color="000000"/>
            </w:tcBorders>
          </w:tcPr>
          <w:p w14:paraId="39FBA247" w14:textId="77777777" w:rsidR="00647023" w:rsidRPr="00461E30" w:rsidRDefault="00647023" w:rsidP="00C16AD0">
            <w:pPr>
              <w:spacing w:line="280" w:lineRule="exact"/>
              <w:ind w:leftChars="199" w:left="356"/>
              <w:jc w:val="left"/>
              <w:rPr>
                <w:rFonts w:ascii="ＭＳ 明朝" w:hAnsi="ＭＳ 明朝" w:hint="default"/>
                <w:color w:val="auto"/>
                <w:sz w:val="21"/>
                <w:szCs w:val="21"/>
              </w:rPr>
            </w:pPr>
          </w:p>
        </w:tc>
        <w:tc>
          <w:tcPr>
            <w:tcW w:w="3060" w:type="dxa"/>
            <w:tcBorders>
              <w:top w:val="nil"/>
              <w:left w:val="single" w:sz="4" w:space="0" w:color="000000"/>
              <w:bottom w:val="nil"/>
            </w:tcBorders>
          </w:tcPr>
          <w:p w14:paraId="058D5BAF" w14:textId="1D6DC033" w:rsidR="00647023" w:rsidRPr="00461E30" w:rsidRDefault="00647023" w:rsidP="00C16AD0">
            <w:pPr>
              <w:spacing w:line="280" w:lineRule="exact"/>
              <w:ind w:leftChars="199" w:left="356"/>
              <w:jc w:val="left"/>
              <w:rPr>
                <w:rFonts w:ascii="ＭＳ 明朝" w:hAnsi="ＭＳ 明朝" w:hint="default"/>
                <w:color w:val="auto"/>
                <w:sz w:val="21"/>
                <w:szCs w:val="21"/>
              </w:rPr>
            </w:pPr>
            <w:r w:rsidRPr="00461E30">
              <w:rPr>
                <w:rFonts w:ascii="ＭＳ 明朝" w:hAnsi="ＭＳ 明朝"/>
                <w:color w:val="auto"/>
                <w:sz w:val="21"/>
                <w:szCs w:val="21"/>
              </w:rPr>
              <w:t>遵守してい</w:t>
            </w:r>
            <w:r>
              <w:rPr>
                <w:rFonts w:ascii="ＭＳ 明朝" w:hAnsi="ＭＳ 明朝"/>
                <w:color w:val="auto"/>
                <w:sz w:val="21"/>
                <w:szCs w:val="21"/>
              </w:rPr>
              <w:t>ない</w:t>
            </w:r>
          </w:p>
        </w:tc>
      </w:tr>
    </w:tbl>
    <w:p w14:paraId="6AA48160" w14:textId="77777777" w:rsidR="00DE0A86" w:rsidRPr="00461E30" w:rsidRDefault="00DE0A86" w:rsidP="00DE0A86">
      <w:pPr>
        <w:pStyle w:val="Word"/>
        <w:spacing w:line="280" w:lineRule="exact"/>
        <w:rPr>
          <w:rFonts w:hint="default"/>
          <w:color w:val="auto"/>
          <w:spacing w:val="-4"/>
          <w:sz w:val="21"/>
          <w:szCs w:val="21"/>
        </w:rPr>
      </w:pPr>
    </w:p>
    <w:tbl>
      <w:tblPr>
        <w:tblW w:w="0" w:type="auto"/>
        <w:tblInd w:w="988" w:type="dxa"/>
        <w:tblCellMar>
          <w:left w:w="0" w:type="dxa"/>
          <w:right w:w="0" w:type="dxa"/>
        </w:tblCellMar>
        <w:tblLook w:val="0000" w:firstRow="0" w:lastRow="0" w:firstColumn="0" w:lastColumn="0" w:noHBand="0" w:noVBand="0"/>
      </w:tblPr>
      <w:tblGrid>
        <w:gridCol w:w="1019"/>
        <w:gridCol w:w="6520"/>
      </w:tblGrid>
      <w:tr w:rsidR="00647023" w:rsidRPr="00461E30" w14:paraId="7F8FD0C3" w14:textId="77777777" w:rsidTr="00A57021">
        <w:tc>
          <w:tcPr>
            <w:tcW w:w="10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70265" w14:textId="77777777" w:rsidR="00647023" w:rsidRPr="00461E30" w:rsidRDefault="00647023" w:rsidP="006255D4">
            <w:pPr>
              <w:spacing w:line="280" w:lineRule="exact"/>
              <w:ind w:leftChars="199" w:left="356"/>
              <w:jc w:val="left"/>
              <w:rPr>
                <w:rFonts w:ascii="ＭＳ 明朝" w:hAnsi="ＭＳ 明朝" w:hint="default"/>
                <w:color w:val="auto"/>
                <w:sz w:val="21"/>
                <w:szCs w:val="21"/>
              </w:rPr>
            </w:pPr>
          </w:p>
        </w:tc>
        <w:tc>
          <w:tcPr>
            <w:tcW w:w="6520" w:type="dxa"/>
            <w:tcBorders>
              <w:top w:val="nil"/>
              <w:left w:val="single" w:sz="4" w:space="0" w:color="000000"/>
              <w:bottom w:val="nil"/>
              <w:right w:val="single" w:sz="4" w:space="0" w:color="000000"/>
            </w:tcBorders>
          </w:tcPr>
          <w:p w14:paraId="6C43C956" w14:textId="77777777" w:rsidR="00647023" w:rsidRPr="00461E30" w:rsidRDefault="00647023" w:rsidP="006255D4">
            <w:pPr>
              <w:spacing w:line="280" w:lineRule="exact"/>
              <w:ind w:leftChars="199" w:left="356"/>
              <w:jc w:val="left"/>
              <w:rPr>
                <w:rFonts w:ascii="ＭＳ 明朝" w:hAnsi="ＭＳ 明朝" w:hint="default"/>
                <w:color w:val="auto"/>
                <w:sz w:val="21"/>
                <w:szCs w:val="21"/>
              </w:rPr>
            </w:pPr>
            <w:r w:rsidRPr="00461E30">
              <w:rPr>
                <w:rFonts w:ascii="ＭＳ 明朝" w:hAnsi="ＭＳ 明朝"/>
                <w:color w:val="auto"/>
                <w:sz w:val="21"/>
                <w:szCs w:val="21"/>
              </w:rPr>
              <w:t>事業実施年度末までに遵守する見込み（実績報告時は選択不可）</w:t>
            </w:r>
          </w:p>
        </w:tc>
      </w:tr>
    </w:tbl>
    <w:p w14:paraId="4B48D807" w14:textId="34F1526E" w:rsidR="0055572F" w:rsidRDefault="0055572F" w:rsidP="00DE0A86">
      <w:pPr>
        <w:pStyle w:val="Word"/>
        <w:spacing w:line="280" w:lineRule="exact"/>
        <w:ind w:leftChars="199" w:left="356"/>
        <w:rPr>
          <w:rFonts w:hint="default"/>
          <w:color w:val="auto"/>
          <w:spacing w:val="-4"/>
          <w:sz w:val="21"/>
          <w:szCs w:val="21"/>
        </w:rPr>
      </w:pPr>
    </w:p>
    <w:p w14:paraId="28F41A55" w14:textId="77777777" w:rsidR="0055572F" w:rsidRDefault="0055572F">
      <w:pPr>
        <w:widowControl/>
        <w:jc w:val="left"/>
        <w:textAlignment w:val="auto"/>
        <w:rPr>
          <w:rFonts w:ascii="ＭＳ 明朝" w:hAnsi="ＭＳ 明朝" w:hint="default"/>
          <w:color w:val="auto"/>
          <w:spacing w:val="-4"/>
          <w:sz w:val="21"/>
          <w:szCs w:val="21"/>
        </w:rPr>
      </w:pPr>
      <w:r>
        <w:rPr>
          <w:rFonts w:hint="default"/>
          <w:color w:val="auto"/>
          <w:spacing w:val="-4"/>
          <w:sz w:val="21"/>
          <w:szCs w:val="21"/>
        </w:rPr>
        <w:br w:type="page"/>
      </w:r>
    </w:p>
    <w:p w14:paraId="41A534C1" w14:textId="77777777" w:rsidR="00EF3620" w:rsidRPr="00FA36B3" w:rsidRDefault="00EF3620" w:rsidP="00EF3620">
      <w:pPr>
        <w:widowControl/>
        <w:ind w:firstLineChars="200" w:firstLine="418"/>
        <w:jc w:val="left"/>
        <w:textAlignment w:val="auto"/>
        <w:rPr>
          <w:rFonts w:ascii="ＭＳ 明朝" w:hAnsi="ＭＳ 明朝" w:hint="default"/>
          <w:color w:val="auto"/>
          <w:sz w:val="21"/>
          <w:szCs w:val="21"/>
        </w:rPr>
      </w:pPr>
      <w:r w:rsidRPr="00461E30">
        <w:rPr>
          <w:color w:val="auto"/>
          <w:sz w:val="21"/>
          <w:szCs w:val="21"/>
        </w:rPr>
        <w:lastRenderedPageBreak/>
        <w:t>第</w:t>
      </w:r>
      <w:r>
        <w:rPr>
          <w:color w:val="auto"/>
          <w:sz w:val="21"/>
          <w:szCs w:val="21"/>
        </w:rPr>
        <w:t>６</w:t>
      </w:r>
      <w:r w:rsidRPr="00461E30">
        <w:rPr>
          <w:color w:val="auto"/>
          <w:sz w:val="21"/>
          <w:szCs w:val="21"/>
        </w:rPr>
        <w:t xml:space="preserve">　</w:t>
      </w:r>
      <w:r>
        <w:rPr>
          <w:color w:val="auto"/>
          <w:sz w:val="21"/>
          <w:szCs w:val="21"/>
        </w:rPr>
        <w:t>間接補助事業者の概要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5"/>
        <w:gridCol w:w="8279"/>
      </w:tblGrid>
      <w:tr w:rsidR="00EF3620" w:rsidRPr="0023658C" w14:paraId="0C4BE3F8" w14:textId="77777777" w:rsidTr="000D628C">
        <w:trPr>
          <w:trHeight w:val="70"/>
        </w:trPr>
        <w:tc>
          <w:tcPr>
            <w:tcW w:w="12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E5A095" w14:textId="77777777" w:rsidR="00EF3620" w:rsidRDefault="00EF3620" w:rsidP="000D628C">
            <w:pPr>
              <w:suppressAutoHyphens/>
              <w:kinsoku w:val="0"/>
              <w:wordWrap w:val="0"/>
              <w:autoSpaceDE w:val="0"/>
              <w:autoSpaceDN w:val="0"/>
              <w:spacing w:line="240" w:lineRule="exact"/>
              <w:jc w:val="center"/>
              <w:rPr>
                <w:rFonts w:ascii="ＭＳ Ｐ明朝" w:eastAsia="ＭＳ Ｐ明朝" w:hAnsi="ＭＳ Ｐ明朝" w:hint="default"/>
                <w:szCs w:val="18"/>
              </w:rPr>
            </w:pPr>
            <w:r>
              <w:rPr>
                <w:rFonts w:ascii="ＭＳ Ｐ明朝" w:eastAsia="ＭＳ Ｐ明朝" w:hAnsi="ＭＳ Ｐ明朝"/>
                <w:szCs w:val="18"/>
              </w:rPr>
              <w:t>事業者</w:t>
            </w:r>
            <w:r w:rsidRPr="00392537">
              <w:rPr>
                <w:rFonts w:ascii="ＭＳ Ｐ明朝" w:eastAsia="ＭＳ Ｐ明朝" w:hAnsi="ＭＳ Ｐ明朝"/>
                <w:szCs w:val="18"/>
              </w:rPr>
              <w:t>名・</w:t>
            </w:r>
          </w:p>
          <w:p w14:paraId="794E777A" w14:textId="77777777" w:rsidR="00EF3620" w:rsidRPr="00392537" w:rsidRDefault="00EF3620" w:rsidP="000D628C">
            <w:pPr>
              <w:suppressAutoHyphens/>
              <w:kinsoku w:val="0"/>
              <w:wordWrap w:val="0"/>
              <w:autoSpaceDE w:val="0"/>
              <w:autoSpaceDN w:val="0"/>
              <w:spacing w:line="240" w:lineRule="exact"/>
              <w:jc w:val="center"/>
              <w:rPr>
                <w:rFonts w:ascii="ＭＳ Ｐ明朝" w:eastAsia="ＭＳ Ｐ明朝" w:hAnsi="ＭＳ Ｐ明朝" w:hint="default"/>
                <w:szCs w:val="18"/>
              </w:rPr>
            </w:pPr>
            <w:r w:rsidRPr="00392537">
              <w:rPr>
                <w:rFonts w:ascii="ＭＳ Ｐ明朝" w:eastAsia="ＭＳ Ｐ明朝" w:hAnsi="ＭＳ Ｐ明朝"/>
                <w:szCs w:val="18"/>
              </w:rPr>
              <w:t>法人番号</w:t>
            </w:r>
          </w:p>
        </w:tc>
        <w:tc>
          <w:tcPr>
            <w:tcW w:w="8279" w:type="dxa"/>
            <w:tcBorders>
              <w:top w:val="single" w:sz="4" w:space="0" w:color="000000"/>
              <w:left w:val="single" w:sz="4" w:space="0" w:color="000000"/>
              <w:bottom w:val="single" w:sz="4" w:space="0" w:color="000000"/>
              <w:right w:val="single" w:sz="4" w:space="0" w:color="000000"/>
            </w:tcBorders>
          </w:tcPr>
          <w:p w14:paraId="524A6D31" w14:textId="77777777" w:rsidR="00EF3620" w:rsidRPr="00374A1F" w:rsidRDefault="00EF3620" w:rsidP="000D628C">
            <w:pPr>
              <w:spacing w:line="366" w:lineRule="exact"/>
              <w:ind w:left="358" w:hangingChars="200" w:hanging="358"/>
              <w:jc w:val="left"/>
              <w:rPr>
                <w:rFonts w:ascii="HG丸ｺﾞｼｯｸM-PRO" w:eastAsia="HG丸ｺﾞｼｯｸM-PRO" w:hAnsi="HG丸ｺﾞｼｯｸM-PRO" w:hint="default"/>
                <w:szCs w:val="18"/>
              </w:rPr>
            </w:pPr>
            <w:r w:rsidRPr="00374A1F">
              <w:rPr>
                <w:rFonts w:ascii="HG丸ｺﾞｼｯｸM-PRO" w:eastAsia="HG丸ｺﾞｼｯｸM-PRO" w:hAnsi="HG丸ｺﾞｼｯｸM-PRO"/>
                <w:szCs w:val="18"/>
                <w:highlight w:val="lightGray"/>
              </w:rPr>
              <w:t>法人番号◯◯　フードバンク○○</w:t>
            </w:r>
          </w:p>
        </w:tc>
      </w:tr>
      <w:tr w:rsidR="00EF3620" w:rsidRPr="004F2BA9" w14:paraId="77011903" w14:textId="77777777" w:rsidTr="000D628C">
        <w:tc>
          <w:tcPr>
            <w:tcW w:w="12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755B89" w14:textId="77777777" w:rsidR="00EF3620" w:rsidRPr="00392537" w:rsidRDefault="00EF3620" w:rsidP="000D628C">
            <w:pPr>
              <w:suppressAutoHyphens/>
              <w:kinsoku w:val="0"/>
              <w:wordWrap w:val="0"/>
              <w:autoSpaceDE w:val="0"/>
              <w:autoSpaceDN w:val="0"/>
              <w:spacing w:line="240" w:lineRule="exact"/>
              <w:jc w:val="center"/>
              <w:rPr>
                <w:rFonts w:ascii="ＭＳ Ｐ明朝" w:eastAsia="ＭＳ Ｐ明朝" w:hAnsi="ＭＳ Ｐ明朝" w:hint="default"/>
                <w:szCs w:val="18"/>
              </w:rPr>
            </w:pPr>
            <w:r>
              <w:rPr>
                <w:rFonts w:ascii="ＭＳ Ｐ明朝" w:eastAsia="ＭＳ Ｐ明朝" w:hAnsi="ＭＳ Ｐ明朝"/>
                <w:szCs w:val="18"/>
              </w:rPr>
              <w:t>事業者</w:t>
            </w:r>
            <w:r w:rsidRPr="00392537">
              <w:rPr>
                <w:rFonts w:ascii="ＭＳ Ｐ明朝" w:eastAsia="ＭＳ Ｐ明朝" w:hAnsi="ＭＳ Ｐ明朝"/>
                <w:szCs w:val="18"/>
              </w:rPr>
              <w:t>区分</w:t>
            </w:r>
          </w:p>
        </w:tc>
        <w:tc>
          <w:tcPr>
            <w:tcW w:w="8279" w:type="dxa"/>
            <w:tcBorders>
              <w:top w:val="single" w:sz="4" w:space="0" w:color="000000"/>
              <w:left w:val="single" w:sz="4" w:space="0" w:color="000000"/>
              <w:bottom w:val="single" w:sz="4" w:space="0" w:color="000000"/>
              <w:right w:val="single" w:sz="4" w:space="0" w:color="000000"/>
            </w:tcBorders>
          </w:tcPr>
          <w:p w14:paraId="6F458AAE" w14:textId="77777777" w:rsidR="00EF3620" w:rsidRDefault="00EF3620" w:rsidP="000D628C">
            <w:pPr>
              <w:suppressAutoHyphens/>
              <w:kinsoku w:val="0"/>
              <w:wordWrap w:val="0"/>
              <w:autoSpaceDE w:val="0"/>
              <w:autoSpaceDN w:val="0"/>
              <w:spacing w:line="336" w:lineRule="atLeast"/>
              <w:jc w:val="left"/>
              <w:rPr>
                <w:rFonts w:ascii="ＭＳ Ｐ明朝" w:eastAsia="ＭＳ Ｐ明朝" w:hAnsi="ＭＳ Ｐ明朝" w:cs="Times New Roman" w:hint="default"/>
                <w:spacing w:val="2"/>
                <w:szCs w:val="18"/>
              </w:rPr>
            </w:pPr>
            <w:r w:rsidRPr="00392537">
              <w:rPr>
                <w:rFonts w:ascii="ＭＳ Ｐ明朝" w:eastAsia="ＭＳ Ｐ明朝" w:hAnsi="ＭＳ Ｐ明朝" w:cs="Times New Roman"/>
                <w:spacing w:val="2"/>
                <w:szCs w:val="18"/>
              </w:rPr>
              <w:t>該当するものにチェックを入れてください。</w:t>
            </w:r>
          </w:p>
          <w:p w14:paraId="59E63556" w14:textId="77777777" w:rsidR="00EF3620" w:rsidRDefault="00EF3620" w:rsidP="000D628C">
            <w:pPr>
              <w:suppressAutoHyphens/>
              <w:kinsoku w:val="0"/>
              <w:wordWrap w:val="0"/>
              <w:autoSpaceDE w:val="0"/>
              <w:autoSpaceDN w:val="0"/>
              <w:spacing w:line="336" w:lineRule="atLeast"/>
              <w:ind w:firstLineChars="100" w:firstLine="183"/>
              <w:jc w:val="left"/>
              <w:rPr>
                <w:rFonts w:ascii="ＭＳ Ｐ明朝" w:eastAsia="ＭＳ Ｐ明朝" w:hAnsi="ＭＳ Ｐ明朝" w:cs="Times New Roman" w:hint="default"/>
                <w:spacing w:val="2"/>
                <w:szCs w:val="18"/>
              </w:rPr>
            </w:pPr>
            <w:r w:rsidRPr="00374A1F">
              <w:rPr>
                <w:rFonts w:ascii="Segoe UI Symbol" w:eastAsia="HG丸ｺﾞｼｯｸM-PRO" w:hAnsi="Segoe UI Symbol" w:cs="Segoe UI Symbol" w:hint="default"/>
                <w:spacing w:val="2"/>
                <w:szCs w:val="18"/>
                <w:highlight w:val="lightGray"/>
              </w:rPr>
              <w:t>☑</w:t>
            </w:r>
            <w:r>
              <w:rPr>
                <w:rFonts w:ascii="ＭＳ Ｐ明朝" w:eastAsia="ＭＳ Ｐ明朝" w:hAnsi="ＭＳ Ｐ明朝" w:cs="Times New Roman"/>
                <w:spacing w:val="2"/>
                <w:szCs w:val="18"/>
              </w:rPr>
              <w:t>フードバンク活動団体</w:t>
            </w:r>
            <w:r w:rsidRPr="00392537">
              <w:rPr>
                <w:rFonts w:ascii="ＭＳ Ｐ明朝" w:eastAsia="ＭＳ Ｐ明朝" w:hAnsi="ＭＳ Ｐ明朝" w:cs="Times New Roman"/>
                <w:spacing w:val="2"/>
                <w:szCs w:val="18"/>
              </w:rPr>
              <w:t xml:space="preserve">　</w:t>
            </w:r>
          </w:p>
          <w:p w14:paraId="6F991575" w14:textId="77777777" w:rsidR="00EF3620" w:rsidRDefault="00EF3620" w:rsidP="000D628C">
            <w:pPr>
              <w:suppressAutoHyphens/>
              <w:kinsoku w:val="0"/>
              <w:wordWrap w:val="0"/>
              <w:autoSpaceDE w:val="0"/>
              <w:autoSpaceDN w:val="0"/>
              <w:spacing w:line="336" w:lineRule="atLeast"/>
              <w:ind w:firstLineChars="100" w:firstLine="183"/>
              <w:jc w:val="left"/>
              <w:rPr>
                <w:rFonts w:ascii="ＭＳ Ｐ明朝" w:eastAsia="ＭＳ Ｐ明朝" w:hAnsi="ＭＳ Ｐ明朝" w:cs="Times New Roman" w:hint="default"/>
                <w:spacing w:val="2"/>
                <w:szCs w:val="18"/>
              </w:rPr>
            </w:pPr>
            <w:r w:rsidRPr="00392537">
              <w:rPr>
                <w:rFonts w:ascii="ＭＳ Ｐ明朝" w:eastAsia="ＭＳ Ｐ明朝" w:hAnsi="ＭＳ Ｐ明朝" w:cs="Times New Roman"/>
                <w:spacing w:val="2"/>
                <w:szCs w:val="18"/>
              </w:rPr>
              <w:t>□</w:t>
            </w:r>
            <w:r>
              <w:rPr>
                <w:rFonts w:ascii="ＭＳ Ｐ明朝" w:eastAsia="ＭＳ Ｐ明朝" w:hAnsi="ＭＳ Ｐ明朝" w:cs="Times New Roman"/>
                <w:spacing w:val="2"/>
                <w:szCs w:val="18"/>
              </w:rPr>
              <w:t>フードバンク活動団体が構成員となるフードバンク活動の推進を目的とした協議会</w:t>
            </w:r>
            <w:r w:rsidRPr="00392537">
              <w:rPr>
                <w:rFonts w:ascii="ＭＳ Ｐ明朝" w:eastAsia="ＭＳ Ｐ明朝" w:hAnsi="ＭＳ Ｐ明朝" w:cs="Times New Roman"/>
                <w:spacing w:val="2"/>
                <w:szCs w:val="18"/>
              </w:rPr>
              <w:t xml:space="preserve">　</w:t>
            </w:r>
          </w:p>
          <w:p w14:paraId="5ED914F3" w14:textId="77777777" w:rsidR="00EF3620" w:rsidRPr="00392537" w:rsidRDefault="00EF3620" w:rsidP="000D628C">
            <w:pPr>
              <w:suppressAutoHyphens/>
              <w:kinsoku w:val="0"/>
              <w:wordWrap w:val="0"/>
              <w:autoSpaceDE w:val="0"/>
              <w:autoSpaceDN w:val="0"/>
              <w:spacing w:line="336" w:lineRule="atLeast"/>
              <w:ind w:firstLineChars="100" w:firstLine="183"/>
              <w:jc w:val="left"/>
              <w:rPr>
                <w:rFonts w:ascii="ＭＳ Ｐ明朝" w:eastAsia="ＭＳ Ｐ明朝" w:hAnsi="ＭＳ Ｐ明朝" w:cs="Times New Roman" w:hint="default"/>
                <w:spacing w:val="2"/>
                <w:szCs w:val="18"/>
              </w:rPr>
            </w:pPr>
            <w:r w:rsidRPr="00392537">
              <w:rPr>
                <w:rFonts w:ascii="ＭＳ Ｐ明朝" w:eastAsia="ＭＳ Ｐ明朝" w:hAnsi="ＭＳ Ｐ明朝" w:cs="Times New Roman"/>
                <w:spacing w:val="2"/>
                <w:szCs w:val="18"/>
              </w:rPr>
              <w:t>□</w:t>
            </w:r>
            <w:r>
              <w:rPr>
                <w:rFonts w:ascii="ＭＳ Ｐ明朝" w:eastAsia="ＭＳ Ｐ明朝" w:hAnsi="ＭＳ Ｐ明朝" w:cs="Times New Roman"/>
                <w:spacing w:val="2"/>
                <w:szCs w:val="18"/>
              </w:rPr>
              <w:t>フードバンク活動団体ではない団体であって、要領の別表のうち間接補助事業者欄に掲げる団体</w:t>
            </w:r>
          </w:p>
          <w:p w14:paraId="49059A66" w14:textId="77777777" w:rsidR="00EF3620" w:rsidRPr="00392537" w:rsidRDefault="00EF3620" w:rsidP="000D628C">
            <w:pPr>
              <w:suppressAutoHyphens/>
              <w:kinsoku w:val="0"/>
              <w:wordWrap w:val="0"/>
              <w:autoSpaceDE w:val="0"/>
              <w:autoSpaceDN w:val="0"/>
              <w:spacing w:line="336" w:lineRule="atLeast"/>
              <w:jc w:val="left"/>
              <w:rPr>
                <w:rFonts w:ascii="ＭＳ Ｐ明朝" w:eastAsia="ＭＳ Ｐ明朝" w:hAnsi="ＭＳ Ｐ明朝" w:cs="Times New Roman" w:hint="default"/>
                <w:spacing w:val="2"/>
                <w:szCs w:val="18"/>
              </w:rPr>
            </w:pPr>
            <w:r>
              <w:rPr>
                <w:rFonts w:ascii="ＭＳ Ｐ明朝" w:eastAsia="ＭＳ Ｐ明朝" w:hAnsi="ＭＳ Ｐ明朝" w:cs="Times New Roman"/>
                <w:spacing w:val="2"/>
                <w:szCs w:val="18"/>
              </w:rPr>
              <w:t xml:space="preserve">　　　（※上記に該当する場合、団体種別を記載）</w:t>
            </w:r>
          </w:p>
        </w:tc>
      </w:tr>
    </w:tbl>
    <w:p w14:paraId="00297FC1" w14:textId="77777777" w:rsidR="00EF3620" w:rsidRDefault="00EF3620" w:rsidP="00EF3620">
      <w:pPr>
        <w:widowControl/>
        <w:jc w:val="left"/>
        <w:textAlignment w:val="auto"/>
        <w:rPr>
          <w:rFonts w:ascii="ＭＳ 明朝" w:hAnsi="ＭＳ 明朝" w:hint="default"/>
          <w:color w:val="auto"/>
          <w:sz w:val="21"/>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106"/>
        <w:gridCol w:w="2693"/>
        <w:gridCol w:w="1559"/>
        <w:gridCol w:w="2750"/>
      </w:tblGrid>
      <w:tr w:rsidR="00EF3620" w:rsidRPr="00374A1F" w14:paraId="40C7103C" w14:textId="77777777" w:rsidTr="000D628C">
        <w:trPr>
          <w:trHeight w:val="454"/>
        </w:trPr>
        <w:tc>
          <w:tcPr>
            <w:tcW w:w="425" w:type="dxa"/>
            <w:vMerge w:val="restart"/>
            <w:tcBorders>
              <w:left w:val="single" w:sz="4" w:space="0" w:color="000000"/>
              <w:right w:val="single" w:sz="4" w:space="0" w:color="000000"/>
            </w:tcBorders>
          </w:tcPr>
          <w:p w14:paraId="5316C5BC"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r>
              <w:rPr>
                <w:rFonts w:ascii="ＭＳ Ｐ明朝" w:eastAsia="ＭＳ Ｐ明朝" w:hAnsi="ＭＳ Ｐ明朝"/>
                <w:sz w:val="20"/>
                <w:szCs w:val="24"/>
              </w:rPr>
              <w:t>団体</w:t>
            </w:r>
            <w:r w:rsidRPr="00ED2F48">
              <w:rPr>
                <w:rFonts w:ascii="ＭＳ Ｐ明朝" w:eastAsia="ＭＳ Ｐ明朝" w:hAnsi="ＭＳ Ｐ明朝"/>
                <w:sz w:val="20"/>
                <w:szCs w:val="24"/>
              </w:rPr>
              <w:t>責任者及び連絡先</w:t>
            </w:r>
          </w:p>
        </w:tc>
        <w:tc>
          <w:tcPr>
            <w:tcW w:w="2106" w:type="dxa"/>
            <w:tcBorders>
              <w:top w:val="single" w:sz="4" w:space="0" w:color="000000"/>
              <w:left w:val="single" w:sz="4" w:space="0" w:color="000000"/>
              <w:bottom w:val="nil"/>
              <w:right w:val="single" w:sz="4" w:space="0" w:color="000000"/>
            </w:tcBorders>
            <w:vAlign w:val="center"/>
          </w:tcPr>
          <w:p w14:paraId="2BACA719"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氏名（ふりがな）</w:t>
            </w:r>
          </w:p>
        </w:tc>
        <w:tc>
          <w:tcPr>
            <w:tcW w:w="7002" w:type="dxa"/>
            <w:gridSpan w:val="3"/>
            <w:tcBorders>
              <w:top w:val="single" w:sz="4" w:space="0" w:color="000000"/>
              <w:left w:val="single" w:sz="4" w:space="0" w:color="000000"/>
              <w:bottom w:val="nil"/>
              <w:right w:val="single" w:sz="4" w:space="0" w:color="000000"/>
            </w:tcBorders>
            <w:vAlign w:val="center"/>
          </w:tcPr>
          <w:p w14:paraId="19933E3B"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　●●（●●）</w:t>
            </w:r>
          </w:p>
        </w:tc>
      </w:tr>
      <w:tr w:rsidR="00EF3620" w:rsidRPr="00374A1F" w14:paraId="489F49AD" w14:textId="77777777" w:rsidTr="000D628C">
        <w:trPr>
          <w:trHeight w:val="454"/>
        </w:trPr>
        <w:tc>
          <w:tcPr>
            <w:tcW w:w="425" w:type="dxa"/>
            <w:vMerge/>
            <w:tcBorders>
              <w:left w:val="single" w:sz="4" w:space="0" w:color="000000"/>
              <w:right w:val="single" w:sz="4" w:space="0" w:color="000000"/>
            </w:tcBorders>
          </w:tcPr>
          <w:p w14:paraId="2FC6AD7B"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73FA1FCC"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所属（部署名等）</w:t>
            </w:r>
          </w:p>
        </w:tc>
        <w:tc>
          <w:tcPr>
            <w:tcW w:w="7002" w:type="dxa"/>
            <w:gridSpan w:val="3"/>
            <w:tcBorders>
              <w:top w:val="single" w:sz="4" w:space="0" w:color="000000"/>
              <w:left w:val="single" w:sz="4" w:space="0" w:color="000000"/>
              <w:bottom w:val="nil"/>
              <w:right w:val="single" w:sz="4" w:space="0" w:color="000000"/>
            </w:tcBorders>
            <w:vAlign w:val="center"/>
          </w:tcPr>
          <w:p w14:paraId="5DA2C653"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●●部</w:t>
            </w:r>
          </w:p>
        </w:tc>
      </w:tr>
      <w:tr w:rsidR="00EF3620" w:rsidRPr="00374A1F" w14:paraId="64DEC225" w14:textId="77777777" w:rsidTr="000D628C">
        <w:trPr>
          <w:trHeight w:val="454"/>
        </w:trPr>
        <w:tc>
          <w:tcPr>
            <w:tcW w:w="425" w:type="dxa"/>
            <w:vMerge/>
            <w:tcBorders>
              <w:left w:val="single" w:sz="4" w:space="0" w:color="000000"/>
              <w:right w:val="single" w:sz="4" w:space="0" w:color="000000"/>
            </w:tcBorders>
          </w:tcPr>
          <w:p w14:paraId="21DA3E6D"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4C99A780" w14:textId="77777777" w:rsidR="00EF3620" w:rsidRPr="004F2BA9" w:rsidRDefault="00EF3620" w:rsidP="000D628C">
            <w:pPr>
              <w:suppressAutoHyphens/>
              <w:kinsoku w:val="0"/>
              <w:wordWrap w:val="0"/>
              <w:autoSpaceDE w:val="0"/>
              <w:autoSpaceDN w:val="0"/>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役職</w:t>
            </w:r>
          </w:p>
        </w:tc>
        <w:tc>
          <w:tcPr>
            <w:tcW w:w="7002" w:type="dxa"/>
            <w:gridSpan w:val="3"/>
            <w:tcBorders>
              <w:top w:val="single" w:sz="4" w:space="0" w:color="000000"/>
              <w:left w:val="single" w:sz="4" w:space="0" w:color="000000"/>
              <w:bottom w:val="nil"/>
              <w:right w:val="single" w:sz="4" w:space="0" w:color="000000"/>
            </w:tcBorders>
            <w:vAlign w:val="center"/>
          </w:tcPr>
          <w:p w14:paraId="3DBBB36A" w14:textId="77777777" w:rsidR="00EF3620" w:rsidRPr="00374A1F" w:rsidRDefault="00EF3620" w:rsidP="000D628C">
            <w:pPr>
              <w:suppressAutoHyphens/>
              <w:kinsoku w:val="0"/>
              <w:wordWrap w:val="0"/>
              <w:autoSpaceDE w:val="0"/>
              <w:autoSpaceDN w:val="0"/>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理事長</w:t>
            </w:r>
          </w:p>
        </w:tc>
      </w:tr>
      <w:tr w:rsidR="00EF3620" w:rsidRPr="00374A1F" w14:paraId="3C3D6977" w14:textId="77777777" w:rsidTr="000D628C">
        <w:trPr>
          <w:trHeight w:val="454"/>
        </w:trPr>
        <w:tc>
          <w:tcPr>
            <w:tcW w:w="425" w:type="dxa"/>
            <w:vMerge/>
            <w:tcBorders>
              <w:left w:val="single" w:sz="4" w:space="0" w:color="000000"/>
              <w:right w:val="single" w:sz="4" w:space="0" w:color="000000"/>
            </w:tcBorders>
          </w:tcPr>
          <w:p w14:paraId="50CB0113"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16F50481"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cs="Times New Roman"/>
                <w:spacing w:val="2"/>
                <w:szCs w:val="24"/>
              </w:rPr>
              <w:t>郵便番号</w:t>
            </w:r>
          </w:p>
          <w:p w14:paraId="50BA9118"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所在地</w:t>
            </w:r>
          </w:p>
        </w:tc>
        <w:tc>
          <w:tcPr>
            <w:tcW w:w="7002" w:type="dxa"/>
            <w:gridSpan w:val="3"/>
            <w:tcBorders>
              <w:top w:val="single" w:sz="4" w:space="0" w:color="000000"/>
              <w:left w:val="single" w:sz="4" w:space="0" w:color="000000"/>
              <w:bottom w:val="nil"/>
              <w:right w:val="single" w:sz="4" w:space="0" w:color="000000"/>
            </w:tcBorders>
          </w:tcPr>
          <w:p w14:paraId="205D2375"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hint="default"/>
                <w:szCs w:val="24"/>
                <w:highlight w:val="lightGray"/>
              </w:rPr>
            </w:pPr>
            <w:r w:rsidRPr="00374A1F">
              <w:rPr>
                <w:rFonts w:ascii="HG丸ｺﾞｼｯｸM-PRO" w:eastAsia="HG丸ｺﾞｼｯｸM-PRO" w:hAnsi="HG丸ｺﾞｼｯｸM-PRO"/>
                <w:szCs w:val="24"/>
                <w:highlight w:val="lightGray"/>
              </w:rPr>
              <w:t>所在地　１２３－４５６７</w:t>
            </w:r>
          </w:p>
          <w:p w14:paraId="3025FBE6"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●●県●●市●●町１－２－３</w:t>
            </w:r>
          </w:p>
        </w:tc>
      </w:tr>
      <w:tr w:rsidR="00EF3620" w:rsidRPr="00374A1F" w14:paraId="745EC6A0" w14:textId="77777777" w:rsidTr="000D628C">
        <w:trPr>
          <w:trHeight w:val="454"/>
        </w:trPr>
        <w:tc>
          <w:tcPr>
            <w:tcW w:w="425" w:type="dxa"/>
            <w:vMerge/>
            <w:tcBorders>
              <w:left w:val="single" w:sz="4" w:space="0" w:color="000000"/>
              <w:right w:val="single" w:sz="4" w:space="0" w:color="000000"/>
            </w:tcBorders>
          </w:tcPr>
          <w:p w14:paraId="1B03DBF1"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7E195AA1" w14:textId="77777777" w:rsidR="00EF3620" w:rsidRPr="004F2BA9" w:rsidRDefault="00EF3620" w:rsidP="000D628C">
            <w:pPr>
              <w:suppressAutoHyphens/>
              <w:kinsoku w:val="0"/>
              <w:autoSpaceDE w:val="0"/>
              <w:autoSpaceDN w:val="0"/>
              <w:spacing w:line="336" w:lineRule="exac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電話番号</w:t>
            </w:r>
          </w:p>
        </w:tc>
        <w:tc>
          <w:tcPr>
            <w:tcW w:w="2693" w:type="dxa"/>
            <w:tcBorders>
              <w:top w:val="single" w:sz="4" w:space="0" w:color="000000"/>
              <w:left w:val="single" w:sz="4" w:space="0" w:color="000000"/>
              <w:bottom w:val="nil"/>
              <w:right w:val="single" w:sz="4" w:space="0" w:color="000000"/>
            </w:tcBorders>
          </w:tcPr>
          <w:p w14:paraId="2DB6C787"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１２－３４５６－７８９０</w:t>
            </w:r>
          </w:p>
        </w:tc>
        <w:tc>
          <w:tcPr>
            <w:tcW w:w="1559" w:type="dxa"/>
            <w:tcBorders>
              <w:top w:val="single" w:sz="4" w:space="0" w:color="000000"/>
              <w:left w:val="single" w:sz="4" w:space="0" w:color="000000"/>
              <w:bottom w:val="nil"/>
              <w:right w:val="single" w:sz="4" w:space="0" w:color="000000"/>
            </w:tcBorders>
            <w:vAlign w:val="center"/>
          </w:tcPr>
          <w:p w14:paraId="58115564" w14:textId="77777777" w:rsidR="00EF3620" w:rsidRPr="00374A1F" w:rsidRDefault="00EF3620" w:rsidP="000D628C">
            <w:pPr>
              <w:suppressAutoHyphens/>
              <w:kinsoku w:val="0"/>
              <w:autoSpaceDE w:val="0"/>
              <w:autoSpaceDN w:val="0"/>
              <w:spacing w:line="336" w:lineRule="exact"/>
              <w:jc w:val="center"/>
              <w:rPr>
                <w:rFonts w:ascii="ＭＳ Ｐ明朝" w:eastAsia="ＭＳ Ｐ明朝" w:hAnsi="ＭＳ Ｐ明朝" w:cs="Times New Roman" w:hint="default"/>
                <w:spacing w:val="2"/>
                <w:szCs w:val="24"/>
                <w:highlight w:val="lightGray"/>
              </w:rPr>
            </w:pPr>
            <w:r w:rsidRPr="00374A1F">
              <w:rPr>
                <w:rFonts w:ascii="ＭＳ Ｐ明朝" w:eastAsia="ＭＳ Ｐ明朝" w:hAnsi="ＭＳ Ｐ明朝"/>
                <w:szCs w:val="24"/>
              </w:rPr>
              <w:t>ＦＡＸ</w:t>
            </w:r>
          </w:p>
        </w:tc>
        <w:tc>
          <w:tcPr>
            <w:tcW w:w="2750" w:type="dxa"/>
            <w:tcBorders>
              <w:top w:val="single" w:sz="4" w:space="0" w:color="000000"/>
              <w:left w:val="single" w:sz="4" w:space="0" w:color="000000"/>
              <w:bottom w:val="nil"/>
              <w:right w:val="single" w:sz="4" w:space="0" w:color="000000"/>
            </w:tcBorders>
          </w:tcPr>
          <w:p w14:paraId="2C05C4E1"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２１－３４５６－７８９０</w:t>
            </w:r>
          </w:p>
        </w:tc>
      </w:tr>
      <w:tr w:rsidR="00EF3620" w:rsidRPr="00374A1F" w14:paraId="7C80CF8F" w14:textId="77777777" w:rsidTr="000D628C">
        <w:trPr>
          <w:trHeight w:val="454"/>
        </w:trPr>
        <w:tc>
          <w:tcPr>
            <w:tcW w:w="425" w:type="dxa"/>
            <w:vMerge/>
            <w:tcBorders>
              <w:left w:val="single" w:sz="4" w:space="0" w:color="000000"/>
              <w:right w:val="single" w:sz="4" w:space="0" w:color="000000"/>
            </w:tcBorders>
          </w:tcPr>
          <w:p w14:paraId="72F6CEA0"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0161BC8D" w14:textId="77777777" w:rsidR="00EF3620" w:rsidDel="00535D37" w:rsidRDefault="00EF3620" w:rsidP="000D628C">
            <w:pPr>
              <w:suppressAutoHyphens/>
              <w:kinsoku w:val="0"/>
              <w:wordWrap w:val="0"/>
              <w:autoSpaceDE w:val="0"/>
              <w:autoSpaceDN w:val="0"/>
              <w:spacing w:line="336" w:lineRule="exact"/>
              <w:jc w:val="left"/>
              <w:rPr>
                <w:rFonts w:ascii="ＭＳ Ｐ明朝" w:eastAsia="ＭＳ Ｐ明朝" w:hAnsi="ＭＳ Ｐ明朝" w:cs="Times New Roman" w:hint="default"/>
                <w:szCs w:val="24"/>
              </w:rPr>
            </w:pPr>
            <w:r w:rsidRPr="004F2BA9">
              <w:rPr>
                <w:rFonts w:ascii="ＭＳ Ｐ明朝" w:eastAsia="ＭＳ Ｐ明朝" w:hAnsi="ＭＳ Ｐ明朝" w:cs="Times New Roman"/>
                <w:szCs w:val="24"/>
              </w:rPr>
              <w:t xml:space="preserve">E-mail　　　　　　　　　　　　</w:t>
            </w:r>
          </w:p>
        </w:tc>
        <w:tc>
          <w:tcPr>
            <w:tcW w:w="7002" w:type="dxa"/>
            <w:gridSpan w:val="3"/>
            <w:tcBorders>
              <w:top w:val="single" w:sz="4" w:space="0" w:color="000000"/>
              <w:left w:val="single" w:sz="4" w:space="0" w:color="000000"/>
              <w:bottom w:val="nil"/>
              <w:right w:val="single" w:sz="4" w:space="0" w:color="000000"/>
            </w:tcBorders>
          </w:tcPr>
          <w:p w14:paraId="1D8B1A68" w14:textId="77777777" w:rsidR="00EF3620" w:rsidRPr="00374A1F" w:rsidRDefault="00EF3620" w:rsidP="000D628C">
            <w:pPr>
              <w:suppressAutoHyphens/>
              <w:kinsoku w:val="0"/>
              <w:wordWrap w:val="0"/>
              <w:autoSpaceDE w:val="0"/>
              <w:autoSpaceDN w:val="0"/>
              <w:spacing w:line="336" w:lineRule="exact"/>
              <w:jc w:val="left"/>
              <w:rPr>
                <w:rFonts w:ascii="HG丸ｺﾞｼｯｸM-PRO" w:eastAsia="HG丸ｺﾞｼｯｸM-PRO" w:hAnsi="HG丸ｺﾞｼｯｸM-PRO" w:cs="Times New Roman" w:hint="default"/>
                <w:szCs w:val="24"/>
                <w:highlight w:val="lightGray"/>
              </w:rPr>
            </w:pPr>
            <w:r w:rsidRPr="00374A1F">
              <w:rPr>
                <w:rFonts w:ascii="HG丸ｺﾞｼｯｸM-PRO" w:eastAsia="HG丸ｺﾞｼｯｸM-PRO" w:hAnsi="HG丸ｺﾞｼｯｸM-PRO" w:cs="Times New Roman" w:hint="default"/>
                <w:szCs w:val="24"/>
                <w:highlight w:val="lightGray"/>
              </w:rPr>
              <w:t>Abc-mail.com</w:t>
            </w:r>
          </w:p>
        </w:tc>
      </w:tr>
      <w:tr w:rsidR="00EF3620" w:rsidRPr="00374A1F" w14:paraId="2DF75069" w14:textId="77777777" w:rsidTr="000D628C">
        <w:trPr>
          <w:trHeight w:val="454"/>
        </w:trPr>
        <w:tc>
          <w:tcPr>
            <w:tcW w:w="425" w:type="dxa"/>
            <w:vMerge/>
            <w:tcBorders>
              <w:left w:val="single" w:sz="4" w:space="0" w:color="000000"/>
              <w:bottom w:val="nil"/>
              <w:right w:val="single" w:sz="4" w:space="0" w:color="000000"/>
            </w:tcBorders>
          </w:tcPr>
          <w:p w14:paraId="74A7AD1A"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5FA8A253" w14:textId="77777777" w:rsidR="00EF3620" w:rsidRPr="004F2BA9" w:rsidRDefault="00EF3620" w:rsidP="000D628C">
            <w:pPr>
              <w:suppressAutoHyphens/>
              <w:kinsoku w:val="0"/>
              <w:wordWrap w:val="0"/>
              <w:autoSpaceDE w:val="0"/>
              <w:autoSpaceDN w:val="0"/>
              <w:spacing w:line="336" w:lineRule="exact"/>
              <w:jc w:val="left"/>
              <w:rPr>
                <w:rFonts w:ascii="ＭＳ Ｐ明朝" w:eastAsia="ＭＳ Ｐ明朝" w:hAnsi="ＭＳ Ｐ明朝" w:cs="Times New Roman" w:hint="default"/>
                <w:szCs w:val="24"/>
              </w:rPr>
            </w:pPr>
            <w:r>
              <w:rPr>
                <w:rFonts w:ascii="ＭＳ Ｐ明朝" w:eastAsia="ＭＳ Ｐ明朝" w:hAnsi="ＭＳ Ｐ明朝" w:cs="Times New Roman"/>
                <w:szCs w:val="24"/>
              </w:rPr>
              <w:t>URL</w:t>
            </w:r>
          </w:p>
        </w:tc>
        <w:tc>
          <w:tcPr>
            <w:tcW w:w="7002" w:type="dxa"/>
            <w:gridSpan w:val="3"/>
            <w:tcBorders>
              <w:top w:val="single" w:sz="4" w:space="0" w:color="000000"/>
              <w:left w:val="single" w:sz="4" w:space="0" w:color="000000"/>
              <w:bottom w:val="nil"/>
              <w:right w:val="single" w:sz="4" w:space="0" w:color="000000"/>
            </w:tcBorders>
          </w:tcPr>
          <w:p w14:paraId="636828EF" w14:textId="77777777" w:rsidR="00EF3620" w:rsidRPr="00374A1F" w:rsidRDefault="00EF3620" w:rsidP="000D628C">
            <w:pPr>
              <w:suppressAutoHyphens/>
              <w:kinsoku w:val="0"/>
              <w:wordWrap w:val="0"/>
              <w:autoSpaceDE w:val="0"/>
              <w:autoSpaceDN w:val="0"/>
              <w:spacing w:line="336" w:lineRule="exact"/>
              <w:jc w:val="left"/>
              <w:rPr>
                <w:rFonts w:ascii="HG丸ｺﾞｼｯｸM-PRO" w:eastAsia="HG丸ｺﾞｼｯｸM-PRO" w:hAnsi="HG丸ｺﾞｼｯｸM-PRO" w:cs="Times New Roman" w:hint="default"/>
                <w:szCs w:val="24"/>
                <w:highlight w:val="lightGray"/>
              </w:rPr>
            </w:pPr>
            <w:r w:rsidRPr="00374A1F">
              <w:rPr>
                <w:rFonts w:ascii="HG丸ｺﾞｼｯｸM-PRO" w:eastAsia="HG丸ｺﾞｼｯｸM-PRO" w:hAnsi="HG丸ｺﾞｼｯｸM-PRO" w:cs="Times New Roman"/>
                <w:szCs w:val="24"/>
                <w:highlight w:val="lightGray"/>
              </w:rPr>
              <w:t>h</w:t>
            </w:r>
            <w:r w:rsidRPr="00374A1F">
              <w:rPr>
                <w:rFonts w:ascii="HG丸ｺﾞｼｯｸM-PRO" w:eastAsia="HG丸ｺﾞｼｯｸM-PRO" w:hAnsi="HG丸ｺﾞｼｯｸM-PRO" w:cs="Times New Roman" w:hint="default"/>
                <w:szCs w:val="24"/>
                <w:highlight w:val="lightGray"/>
              </w:rPr>
              <w:t>ttp://</w:t>
            </w:r>
            <w:r w:rsidRPr="00374A1F">
              <w:rPr>
                <w:rFonts w:ascii="HG丸ｺﾞｼｯｸM-PRO" w:eastAsia="HG丸ｺﾞｼｯｸM-PRO" w:hAnsi="HG丸ｺﾞｼｯｸM-PRO" w:cs="Times New Roman"/>
                <w:szCs w:val="24"/>
                <w:highlight w:val="lightGray"/>
              </w:rPr>
              <w:t>・・・</w:t>
            </w:r>
          </w:p>
        </w:tc>
      </w:tr>
      <w:tr w:rsidR="00EF3620" w:rsidRPr="00374A1F" w14:paraId="52B1D8F7" w14:textId="77777777" w:rsidTr="000D628C">
        <w:trPr>
          <w:trHeight w:val="454"/>
        </w:trPr>
        <w:tc>
          <w:tcPr>
            <w:tcW w:w="425" w:type="dxa"/>
            <w:vMerge w:val="restart"/>
            <w:tcBorders>
              <w:top w:val="single" w:sz="4" w:space="0" w:color="000000"/>
              <w:left w:val="single" w:sz="4" w:space="0" w:color="000000"/>
              <w:right w:val="single" w:sz="4" w:space="0" w:color="000000"/>
            </w:tcBorders>
          </w:tcPr>
          <w:p w14:paraId="03D4A217" w14:textId="77777777" w:rsidR="00EF3620" w:rsidRPr="00ED2F48" w:rsidRDefault="00EF3620" w:rsidP="000D628C">
            <w:pPr>
              <w:suppressAutoHyphens/>
              <w:kinsoku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経理担当者</w:t>
            </w:r>
          </w:p>
          <w:p w14:paraId="0F5B0CF2" w14:textId="77777777" w:rsidR="00EF3620" w:rsidRPr="00ED2F48" w:rsidRDefault="00EF3620" w:rsidP="000D628C">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及</w:t>
            </w:r>
          </w:p>
          <w:p w14:paraId="330C696B" w14:textId="77777777" w:rsidR="00EF3620" w:rsidRPr="00ED2F48" w:rsidRDefault="00EF3620" w:rsidP="000D628C">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び</w:t>
            </w:r>
          </w:p>
          <w:p w14:paraId="7E350EFA" w14:textId="77777777" w:rsidR="00EF3620" w:rsidRPr="00ED2F48" w:rsidRDefault="00EF3620" w:rsidP="000D628C">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連</w:t>
            </w:r>
          </w:p>
          <w:p w14:paraId="548C763E" w14:textId="77777777" w:rsidR="00EF3620" w:rsidRPr="00ED2F48" w:rsidRDefault="00EF3620" w:rsidP="000D628C">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絡先</w:t>
            </w:r>
          </w:p>
        </w:tc>
        <w:tc>
          <w:tcPr>
            <w:tcW w:w="2106" w:type="dxa"/>
            <w:tcBorders>
              <w:top w:val="single" w:sz="4" w:space="0" w:color="000000"/>
              <w:left w:val="single" w:sz="4" w:space="0" w:color="000000"/>
              <w:bottom w:val="nil"/>
              <w:right w:val="single" w:sz="4" w:space="0" w:color="000000"/>
            </w:tcBorders>
            <w:vAlign w:val="center"/>
          </w:tcPr>
          <w:p w14:paraId="2BA1183E"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氏名（ふりがな）</w:t>
            </w:r>
          </w:p>
        </w:tc>
        <w:tc>
          <w:tcPr>
            <w:tcW w:w="7002" w:type="dxa"/>
            <w:gridSpan w:val="3"/>
            <w:tcBorders>
              <w:top w:val="single" w:sz="4" w:space="0" w:color="000000"/>
              <w:left w:val="single" w:sz="4" w:space="0" w:color="000000"/>
              <w:bottom w:val="nil"/>
              <w:right w:val="single" w:sz="4" w:space="0" w:color="000000"/>
            </w:tcBorders>
            <w:vAlign w:val="center"/>
          </w:tcPr>
          <w:p w14:paraId="5E2BD5B1"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　●●（●●）</w:t>
            </w:r>
          </w:p>
        </w:tc>
      </w:tr>
      <w:tr w:rsidR="00EF3620" w:rsidRPr="00374A1F" w14:paraId="7A74006D" w14:textId="77777777" w:rsidTr="000D628C">
        <w:trPr>
          <w:trHeight w:val="454"/>
        </w:trPr>
        <w:tc>
          <w:tcPr>
            <w:tcW w:w="425" w:type="dxa"/>
            <w:vMerge/>
            <w:tcBorders>
              <w:left w:val="single" w:sz="4" w:space="0" w:color="000000"/>
              <w:right w:val="single" w:sz="4" w:space="0" w:color="000000"/>
            </w:tcBorders>
          </w:tcPr>
          <w:p w14:paraId="0BDD6AA1"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48504F5F"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hint="default"/>
                <w:szCs w:val="24"/>
              </w:rPr>
            </w:pPr>
            <w:r w:rsidRPr="004F2BA9">
              <w:rPr>
                <w:rFonts w:ascii="ＭＳ Ｐ明朝" w:eastAsia="ＭＳ Ｐ明朝" w:hAnsi="ＭＳ Ｐ明朝"/>
                <w:szCs w:val="24"/>
              </w:rPr>
              <w:t>所属（部署名等）</w:t>
            </w:r>
          </w:p>
        </w:tc>
        <w:tc>
          <w:tcPr>
            <w:tcW w:w="7002" w:type="dxa"/>
            <w:gridSpan w:val="3"/>
            <w:tcBorders>
              <w:top w:val="single" w:sz="4" w:space="0" w:color="000000"/>
              <w:left w:val="single" w:sz="4" w:space="0" w:color="000000"/>
              <w:bottom w:val="nil"/>
              <w:right w:val="single" w:sz="4" w:space="0" w:color="000000"/>
            </w:tcBorders>
            <w:vAlign w:val="center"/>
          </w:tcPr>
          <w:p w14:paraId="4C01C1C8"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hint="default"/>
                <w:szCs w:val="24"/>
                <w:highlight w:val="lightGray"/>
              </w:rPr>
            </w:pPr>
            <w:r w:rsidRPr="00374A1F">
              <w:rPr>
                <w:rFonts w:ascii="HG丸ｺﾞｼｯｸM-PRO" w:eastAsia="HG丸ｺﾞｼｯｸM-PRO" w:hAnsi="HG丸ｺﾞｼｯｸM-PRO" w:cs="Times New Roman"/>
                <w:spacing w:val="2"/>
                <w:szCs w:val="24"/>
                <w:highlight w:val="lightGray"/>
              </w:rPr>
              <w:t>●●部</w:t>
            </w:r>
          </w:p>
        </w:tc>
      </w:tr>
      <w:tr w:rsidR="00EF3620" w:rsidRPr="00374A1F" w14:paraId="2FB50FC7" w14:textId="77777777" w:rsidTr="000D628C">
        <w:trPr>
          <w:trHeight w:val="454"/>
        </w:trPr>
        <w:tc>
          <w:tcPr>
            <w:tcW w:w="425" w:type="dxa"/>
            <w:vMerge/>
            <w:tcBorders>
              <w:left w:val="single" w:sz="4" w:space="0" w:color="000000"/>
              <w:right w:val="single" w:sz="4" w:space="0" w:color="000000"/>
            </w:tcBorders>
          </w:tcPr>
          <w:p w14:paraId="4F414F95"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1796D5E2"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hint="default"/>
                <w:szCs w:val="24"/>
              </w:rPr>
            </w:pPr>
            <w:r w:rsidRPr="004F2BA9">
              <w:rPr>
                <w:rFonts w:ascii="ＭＳ Ｐ明朝" w:eastAsia="ＭＳ Ｐ明朝" w:hAnsi="ＭＳ Ｐ明朝"/>
                <w:szCs w:val="24"/>
              </w:rPr>
              <w:t>役職</w:t>
            </w:r>
          </w:p>
        </w:tc>
        <w:tc>
          <w:tcPr>
            <w:tcW w:w="7002" w:type="dxa"/>
            <w:gridSpan w:val="3"/>
            <w:tcBorders>
              <w:top w:val="single" w:sz="4" w:space="0" w:color="000000"/>
              <w:left w:val="single" w:sz="4" w:space="0" w:color="000000"/>
              <w:bottom w:val="nil"/>
              <w:right w:val="single" w:sz="4" w:space="0" w:color="000000"/>
            </w:tcBorders>
            <w:vAlign w:val="center"/>
          </w:tcPr>
          <w:p w14:paraId="1097EEE9"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hint="default"/>
                <w:szCs w:val="24"/>
                <w:highlight w:val="lightGray"/>
              </w:rPr>
            </w:pPr>
            <w:r w:rsidRPr="00374A1F">
              <w:rPr>
                <w:rFonts w:ascii="HG丸ｺﾞｼｯｸM-PRO" w:eastAsia="HG丸ｺﾞｼｯｸM-PRO" w:hAnsi="HG丸ｺﾞｼｯｸM-PRO"/>
                <w:szCs w:val="24"/>
                <w:highlight w:val="lightGray"/>
              </w:rPr>
              <w:t>●●担当</w:t>
            </w:r>
          </w:p>
        </w:tc>
      </w:tr>
      <w:tr w:rsidR="00EF3620" w:rsidRPr="00374A1F" w14:paraId="3A42A651" w14:textId="77777777" w:rsidTr="000D628C">
        <w:trPr>
          <w:trHeight w:val="454"/>
        </w:trPr>
        <w:tc>
          <w:tcPr>
            <w:tcW w:w="425" w:type="dxa"/>
            <w:vMerge/>
            <w:tcBorders>
              <w:left w:val="single" w:sz="4" w:space="0" w:color="000000"/>
              <w:right w:val="single" w:sz="4" w:space="0" w:color="000000"/>
            </w:tcBorders>
          </w:tcPr>
          <w:p w14:paraId="502B026F"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1D093E8F" w14:textId="77777777" w:rsidR="00EF3620" w:rsidRPr="004F2BA9" w:rsidRDefault="00EF3620" w:rsidP="000D628C">
            <w:pPr>
              <w:suppressAutoHyphens/>
              <w:kinsoku w:val="0"/>
              <w:autoSpaceDE w:val="0"/>
              <w:autoSpaceDN w:val="0"/>
              <w:spacing w:line="252" w:lineRule="exac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電話番号</w:t>
            </w:r>
          </w:p>
        </w:tc>
        <w:tc>
          <w:tcPr>
            <w:tcW w:w="2693" w:type="dxa"/>
            <w:tcBorders>
              <w:top w:val="single" w:sz="4" w:space="0" w:color="000000"/>
              <w:left w:val="single" w:sz="4" w:space="0" w:color="000000"/>
              <w:bottom w:val="nil"/>
              <w:right w:val="single" w:sz="4" w:space="0" w:color="000000"/>
            </w:tcBorders>
          </w:tcPr>
          <w:p w14:paraId="06B1AC73"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１１－３４５６－７８９０</w:t>
            </w:r>
          </w:p>
        </w:tc>
        <w:tc>
          <w:tcPr>
            <w:tcW w:w="1559" w:type="dxa"/>
            <w:tcBorders>
              <w:top w:val="single" w:sz="4" w:space="0" w:color="000000"/>
              <w:left w:val="single" w:sz="4" w:space="0" w:color="000000"/>
              <w:bottom w:val="nil"/>
              <w:right w:val="single" w:sz="4" w:space="0" w:color="000000"/>
            </w:tcBorders>
            <w:vAlign w:val="center"/>
          </w:tcPr>
          <w:p w14:paraId="6931699A" w14:textId="77777777" w:rsidR="00EF3620" w:rsidRPr="00374A1F" w:rsidRDefault="00EF3620" w:rsidP="000D628C">
            <w:pPr>
              <w:suppressAutoHyphens/>
              <w:kinsoku w:val="0"/>
              <w:autoSpaceDE w:val="0"/>
              <w:autoSpaceDN w:val="0"/>
              <w:spacing w:line="252" w:lineRule="exact"/>
              <w:jc w:val="center"/>
              <w:rPr>
                <w:rFonts w:ascii="ＭＳ Ｐ明朝" w:eastAsia="ＭＳ Ｐ明朝" w:hAnsi="ＭＳ Ｐ明朝" w:cs="Times New Roman" w:hint="default"/>
                <w:spacing w:val="2"/>
                <w:szCs w:val="24"/>
                <w:highlight w:val="lightGray"/>
              </w:rPr>
            </w:pPr>
            <w:r w:rsidRPr="00374A1F">
              <w:rPr>
                <w:rFonts w:ascii="ＭＳ Ｐ明朝" w:eastAsia="ＭＳ Ｐ明朝" w:hAnsi="ＭＳ Ｐ明朝"/>
                <w:szCs w:val="24"/>
              </w:rPr>
              <w:t>ＦＡＸ</w:t>
            </w:r>
          </w:p>
        </w:tc>
        <w:tc>
          <w:tcPr>
            <w:tcW w:w="2750" w:type="dxa"/>
            <w:tcBorders>
              <w:top w:val="single" w:sz="4" w:space="0" w:color="000000"/>
              <w:left w:val="single" w:sz="4" w:space="0" w:color="000000"/>
              <w:bottom w:val="nil"/>
              <w:right w:val="single" w:sz="4" w:space="0" w:color="000000"/>
            </w:tcBorders>
          </w:tcPr>
          <w:p w14:paraId="27AD3122"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２２－３４５６－７８９０</w:t>
            </w:r>
          </w:p>
        </w:tc>
      </w:tr>
      <w:tr w:rsidR="00EF3620" w:rsidRPr="00374A1F" w14:paraId="09C7CE33" w14:textId="77777777" w:rsidTr="000D628C">
        <w:trPr>
          <w:trHeight w:val="435"/>
        </w:trPr>
        <w:tc>
          <w:tcPr>
            <w:tcW w:w="425" w:type="dxa"/>
            <w:vMerge/>
            <w:tcBorders>
              <w:left w:val="single" w:sz="4" w:space="0" w:color="000000"/>
              <w:bottom w:val="single" w:sz="4" w:space="0" w:color="000000"/>
              <w:right w:val="single" w:sz="4" w:space="0" w:color="000000"/>
            </w:tcBorders>
          </w:tcPr>
          <w:p w14:paraId="29F33769"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14:paraId="72A183A5" w14:textId="77777777" w:rsidR="00EF3620" w:rsidRPr="004F2BA9" w:rsidRDefault="00EF3620" w:rsidP="000D628C">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Pr>
                <w:rFonts w:ascii="ＭＳ Ｐ明朝" w:eastAsia="ＭＳ Ｐ明朝" w:hAnsi="ＭＳ Ｐ明朝" w:cs="Times New Roman"/>
                <w:szCs w:val="24"/>
              </w:rPr>
              <w:t>E-mail</w:t>
            </w:r>
          </w:p>
        </w:tc>
        <w:tc>
          <w:tcPr>
            <w:tcW w:w="7002" w:type="dxa"/>
            <w:gridSpan w:val="3"/>
            <w:tcBorders>
              <w:top w:val="single" w:sz="4" w:space="0" w:color="000000"/>
              <w:left w:val="single" w:sz="4" w:space="0" w:color="000000"/>
              <w:bottom w:val="single" w:sz="4" w:space="0" w:color="000000"/>
              <w:right w:val="single" w:sz="4" w:space="0" w:color="000000"/>
            </w:tcBorders>
          </w:tcPr>
          <w:p w14:paraId="39443C3D" w14:textId="77777777" w:rsidR="00EF3620" w:rsidRPr="00374A1F" w:rsidRDefault="00EF3620" w:rsidP="000D628C">
            <w:pPr>
              <w:suppressAutoHyphens/>
              <w:kinsoku w:val="0"/>
              <w:wordWrap w:val="0"/>
              <w:autoSpaceDE w:val="0"/>
              <w:autoSpaceDN w:val="0"/>
              <w:spacing w:line="336"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zCs w:val="24"/>
                <w:highlight w:val="lightGray"/>
              </w:rPr>
              <w:t>B</w:t>
            </w:r>
            <w:r w:rsidRPr="00374A1F">
              <w:rPr>
                <w:rFonts w:ascii="HG丸ｺﾞｼｯｸM-PRO" w:eastAsia="HG丸ｺﾞｼｯｸM-PRO" w:hAnsi="HG丸ｺﾞｼｯｸM-PRO" w:cs="Times New Roman" w:hint="default"/>
                <w:szCs w:val="24"/>
                <w:highlight w:val="lightGray"/>
              </w:rPr>
              <w:t>bc-mail.com</w:t>
            </w:r>
          </w:p>
        </w:tc>
      </w:tr>
      <w:tr w:rsidR="00EF3620" w:rsidRPr="00374A1F" w14:paraId="3573131B" w14:textId="77777777" w:rsidTr="000D628C">
        <w:trPr>
          <w:trHeight w:val="454"/>
        </w:trPr>
        <w:tc>
          <w:tcPr>
            <w:tcW w:w="425" w:type="dxa"/>
            <w:vMerge w:val="restart"/>
            <w:tcBorders>
              <w:top w:val="single" w:sz="4" w:space="0" w:color="000000"/>
              <w:left w:val="single" w:sz="4" w:space="0" w:color="000000"/>
              <w:right w:val="single" w:sz="4" w:space="0" w:color="000000"/>
            </w:tcBorders>
          </w:tcPr>
          <w:p w14:paraId="513E2C6E" w14:textId="77777777" w:rsidR="00EF3620" w:rsidRPr="00ED2F48" w:rsidRDefault="00EF3620" w:rsidP="000D628C">
            <w:pPr>
              <w:suppressAutoHyphens/>
              <w:kinsoku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連絡担当者</w:t>
            </w:r>
          </w:p>
          <w:p w14:paraId="593B50C0" w14:textId="77777777" w:rsidR="00EF3620" w:rsidRPr="00ED2F48" w:rsidRDefault="00EF3620" w:rsidP="000D628C">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名及</w:t>
            </w:r>
          </w:p>
          <w:p w14:paraId="5395B8F4" w14:textId="77777777" w:rsidR="00EF3620" w:rsidRPr="00ED2F48" w:rsidRDefault="00EF3620" w:rsidP="000D628C">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び</w:t>
            </w:r>
          </w:p>
          <w:p w14:paraId="31E5555D" w14:textId="77777777" w:rsidR="00EF3620" w:rsidRPr="00ED2F48" w:rsidRDefault="00EF3620" w:rsidP="000D628C">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連</w:t>
            </w:r>
          </w:p>
          <w:p w14:paraId="460899C4" w14:textId="77777777" w:rsidR="00EF3620" w:rsidRPr="00ED2F48" w:rsidRDefault="00EF3620" w:rsidP="000D628C">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絡先</w:t>
            </w:r>
          </w:p>
        </w:tc>
        <w:tc>
          <w:tcPr>
            <w:tcW w:w="2106" w:type="dxa"/>
            <w:tcBorders>
              <w:top w:val="single" w:sz="4" w:space="0" w:color="000000"/>
              <w:left w:val="single" w:sz="4" w:space="0" w:color="000000"/>
              <w:bottom w:val="nil"/>
              <w:right w:val="single" w:sz="4" w:space="0" w:color="000000"/>
            </w:tcBorders>
            <w:vAlign w:val="center"/>
          </w:tcPr>
          <w:p w14:paraId="52FFCAE5"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氏名（ふりがな）</w:t>
            </w:r>
          </w:p>
        </w:tc>
        <w:tc>
          <w:tcPr>
            <w:tcW w:w="7002" w:type="dxa"/>
            <w:gridSpan w:val="3"/>
            <w:tcBorders>
              <w:top w:val="single" w:sz="4" w:space="0" w:color="000000"/>
              <w:left w:val="single" w:sz="4" w:space="0" w:color="000000"/>
              <w:bottom w:val="nil"/>
              <w:right w:val="single" w:sz="4" w:space="0" w:color="000000"/>
            </w:tcBorders>
            <w:vAlign w:val="center"/>
          </w:tcPr>
          <w:p w14:paraId="3A17931A"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　●●（●●）</w:t>
            </w:r>
          </w:p>
        </w:tc>
      </w:tr>
      <w:tr w:rsidR="00EF3620" w:rsidRPr="00374A1F" w14:paraId="3C8690D5" w14:textId="77777777" w:rsidTr="000D628C">
        <w:trPr>
          <w:trHeight w:val="454"/>
        </w:trPr>
        <w:tc>
          <w:tcPr>
            <w:tcW w:w="425" w:type="dxa"/>
            <w:vMerge/>
            <w:tcBorders>
              <w:left w:val="single" w:sz="4" w:space="0" w:color="000000"/>
              <w:right w:val="single" w:sz="4" w:space="0" w:color="000000"/>
            </w:tcBorders>
          </w:tcPr>
          <w:p w14:paraId="1AB0B14D" w14:textId="77777777" w:rsidR="00EF3620" w:rsidRPr="004F2BA9" w:rsidRDefault="00EF3620" w:rsidP="000D628C">
            <w:pPr>
              <w:autoSpaceDE w:val="0"/>
              <w:autoSpaceDN w:val="0"/>
              <w:jc w:val="left"/>
              <w:rPr>
                <w:rFonts w:ascii="ＭＳ Ｐ明朝" w:eastAsia="ＭＳ Ｐ明朝" w:hAnsi="ＭＳ Ｐ明朝" w:cs="Times New Roman" w:hint="default"/>
                <w:spacing w:val="2"/>
                <w:szCs w:val="24"/>
              </w:rPr>
            </w:pPr>
          </w:p>
        </w:tc>
        <w:tc>
          <w:tcPr>
            <w:tcW w:w="2106" w:type="dxa"/>
            <w:tcBorders>
              <w:top w:val="single" w:sz="4" w:space="0" w:color="000000"/>
              <w:left w:val="single" w:sz="4" w:space="0" w:color="000000"/>
              <w:bottom w:val="nil"/>
              <w:right w:val="single" w:sz="4" w:space="0" w:color="000000"/>
            </w:tcBorders>
            <w:vAlign w:val="center"/>
          </w:tcPr>
          <w:p w14:paraId="078E9D2F"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hint="default"/>
                <w:szCs w:val="24"/>
              </w:rPr>
            </w:pPr>
            <w:r w:rsidRPr="004F2BA9">
              <w:rPr>
                <w:rFonts w:ascii="ＭＳ Ｐ明朝" w:eastAsia="ＭＳ Ｐ明朝" w:hAnsi="ＭＳ Ｐ明朝"/>
                <w:szCs w:val="24"/>
              </w:rPr>
              <w:t>所属（部署名等）</w:t>
            </w:r>
          </w:p>
        </w:tc>
        <w:tc>
          <w:tcPr>
            <w:tcW w:w="7002" w:type="dxa"/>
            <w:gridSpan w:val="3"/>
            <w:tcBorders>
              <w:top w:val="single" w:sz="4" w:space="0" w:color="000000"/>
              <w:left w:val="single" w:sz="4" w:space="0" w:color="000000"/>
              <w:bottom w:val="nil"/>
              <w:right w:val="single" w:sz="4" w:space="0" w:color="000000"/>
            </w:tcBorders>
            <w:vAlign w:val="center"/>
          </w:tcPr>
          <w:p w14:paraId="0530CF1F"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hint="default"/>
                <w:szCs w:val="24"/>
                <w:highlight w:val="lightGray"/>
              </w:rPr>
            </w:pPr>
            <w:r w:rsidRPr="00374A1F">
              <w:rPr>
                <w:rFonts w:ascii="HG丸ｺﾞｼｯｸM-PRO" w:eastAsia="HG丸ｺﾞｼｯｸM-PRO" w:hAnsi="HG丸ｺﾞｼｯｸM-PRO" w:cs="Times New Roman"/>
                <w:spacing w:val="2"/>
                <w:szCs w:val="24"/>
                <w:highlight w:val="lightGray"/>
              </w:rPr>
              <w:t>●●部</w:t>
            </w:r>
          </w:p>
        </w:tc>
      </w:tr>
      <w:tr w:rsidR="00EF3620" w:rsidRPr="00374A1F" w14:paraId="7D3EA416" w14:textId="77777777" w:rsidTr="000D628C">
        <w:trPr>
          <w:trHeight w:val="454"/>
        </w:trPr>
        <w:tc>
          <w:tcPr>
            <w:tcW w:w="425" w:type="dxa"/>
            <w:vMerge/>
            <w:tcBorders>
              <w:left w:val="single" w:sz="4" w:space="0" w:color="000000"/>
              <w:right w:val="single" w:sz="4" w:space="0" w:color="000000"/>
            </w:tcBorders>
          </w:tcPr>
          <w:p w14:paraId="116F1A8A" w14:textId="77777777" w:rsidR="00EF3620" w:rsidRPr="004F2BA9" w:rsidRDefault="00EF3620" w:rsidP="000D628C">
            <w:pPr>
              <w:autoSpaceDE w:val="0"/>
              <w:autoSpaceDN w:val="0"/>
              <w:jc w:val="left"/>
              <w:rPr>
                <w:rFonts w:ascii="ＭＳ Ｐ明朝" w:eastAsia="ＭＳ Ｐ明朝" w:hAnsi="ＭＳ Ｐ明朝" w:cs="Times New Roman" w:hint="default"/>
                <w:spacing w:val="2"/>
                <w:szCs w:val="24"/>
              </w:rPr>
            </w:pPr>
          </w:p>
        </w:tc>
        <w:tc>
          <w:tcPr>
            <w:tcW w:w="2106" w:type="dxa"/>
            <w:tcBorders>
              <w:top w:val="single" w:sz="4" w:space="0" w:color="000000"/>
              <w:left w:val="single" w:sz="4" w:space="0" w:color="000000"/>
              <w:bottom w:val="nil"/>
              <w:right w:val="single" w:sz="4" w:space="0" w:color="000000"/>
            </w:tcBorders>
            <w:vAlign w:val="center"/>
          </w:tcPr>
          <w:p w14:paraId="6E59EDD5"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hint="default"/>
                <w:szCs w:val="24"/>
              </w:rPr>
            </w:pPr>
            <w:r w:rsidRPr="004F2BA9">
              <w:rPr>
                <w:rFonts w:ascii="ＭＳ Ｐ明朝" w:eastAsia="ＭＳ Ｐ明朝" w:hAnsi="ＭＳ Ｐ明朝"/>
                <w:szCs w:val="24"/>
              </w:rPr>
              <w:t>役職</w:t>
            </w:r>
          </w:p>
        </w:tc>
        <w:tc>
          <w:tcPr>
            <w:tcW w:w="7002" w:type="dxa"/>
            <w:gridSpan w:val="3"/>
            <w:tcBorders>
              <w:top w:val="single" w:sz="4" w:space="0" w:color="000000"/>
              <w:left w:val="single" w:sz="4" w:space="0" w:color="000000"/>
              <w:bottom w:val="nil"/>
              <w:right w:val="single" w:sz="4" w:space="0" w:color="000000"/>
            </w:tcBorders>
            <w:vAlign w:val="center"/>
          </w:tcPr>
          <w:p w14:paraId="0B05EC15"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hint="default"/>
                <w:szCs w:val="24"/>
                <w:highlight w:val="lightGray"/>
              </w:rPr>
            </w:pPr>
            <w:r w:rsidRPr="00374A1F">
              <w:rPr>
                <w:rFonts w:ascii="HG丸ｺﾞｼｯｸM-PRO" w:eastAsia="HG丸ｺﾞｼｯｸM-PRO" w:hAnsi="HG丸ｺﾞｼｯｸM-PRO"/>
                <w:szCs w:val="24"/>
                <w:highlight w:val="lightGray"/>
              </w:rPr>
              <w:t>●●担当</w:t>
            </w:r>
          </w:p>
        </w:tc>
      </w:tr>
      <w:tr w:rsidR="00EF3620" w:rsidRPr="00374A1F" w14:paraId="1A555A6F" w14:textId="77777777" w:rsidTr="000D628C">
        <w:trPr>
          <w:trHeight w:val="454"/>
        </w:trPr>
        <w:tc>
          <w:tcPr>
            <w:tcW w:w="425" w:type="dxa"/>
            <w:vMerge/>
            <w:tcBorders>
              <w:left w:val="single" w:sz="4" w:space="0" w:color="000000"/>
              <w:right w:val="single" w:sz="4" w:space="0" w:color="000000"/>
            </w:tcBorders>
          </w:tcPr>
          <w:p w14:paraId="6729E49D" w14:textId="77777777" w:rsidR="00EF3620" w:rsidRPr="004F2BA9" w:rsidRDefault="00EF3620" w:rsidP="000D628C">
            <w:pPr>
              <w:autoSpaceDE w:val="0"/>
              <w:autoSpaceDN w:val="0"/>
              <w:jc w:val="left"/>
              <w:rPr>
                <w:rFonts w:ascii="ＭＳ Ｐ明朝" w:eastAsia="ＭＳ Ｐ明朝" w:hAnsi="ＭＳ Ｐ明朝" w:cs="Times New Roman" w:hint="default"/>
                <w:spacing w:val="2"/>
                <w:szCs w:val="24"/>
              </w:rPr>
            </w:pPr>
          </w:p>
        </w:tc>
        <w:tc>
          <w:tcPr>
            <w:tcW w:w="2106" w:type="dxa"/>
            <w:tcBorders>
              <w:top w:val="single" w:sz="4" w:space="0" w:color="000000"/>
              <w:left w:val="single" w:sz="4" w:space="0" w:color="000000"/>
              <w:bottom w:val="nil"/>
              <w:right w:val="single" w:sz="4" w:space="0" w:color="000000"/>
            </w:tcBorders>
            <w:vAlign w:val="center"/>
          </w:tcPr>
          <w:p w14:paraId="4D34485B" w14:textId="77777777" w:rsidR="00EF3620" w:rsidRPr="004F2BA9" w:rsidRDefault="00EF3620" w:rsidP="000D628C">
            <w:pPr>
              <w:suppressAutoHyphens/>
              <w:kinsoku w:val="0"/>
              <w:autoSpaceDE w:val="0"/>
              <w:autoSpaceDN w:val="0"/>
              <w:spacing w:line="252" w:lineRule="exac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電話番号</w:t>
            </w:r>
          </w:p>
        </w:tc>
        <w:tc>
          <w:tcPr>
            <w:tcW w:w="2693" w:type="dxa"/>
            <w:tcBorders>
              <w:top w:val="single" w:sz="4" w:space="0" w:color="000000"/>
              <w:left w:val="single" w:sz="4" w:space="0" w:color="000000"/>
              <w:bottom w:val="nil"/>
              <w:right w:val="single" w:sz="4" w:space="0" w:color="000000"/>
            </w:tcBorders>
          </w:tcPr>
          <w:p w14:paraId="69C8A56B"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１１－３４５６－７８９０</w:t>
            </w:r>
          </w:p>
          <w:p w14:paraId="517EFC52"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p>
        </w:tc>
        <w:tc>
          <w:tcPr>
            <w:tcW w:w="1559" w:type="dxa"/>
            <w:tcBorders>
              <w:top w:val="single" w:sz="4" w:space="0" w:color="000000"/>
              <w:left w:val="single" w:sz="4" w:space="0" w:color="000000"/>
              <w:bottom w:val="nil"/>
              <w:right w:val="single" w:sz="4" w:space="0" w:color="000000"/>
            </w:tcBorders>
            <w:vAlign w:val="center"/>
          </w:tcPr>
          <w:p w14:paraId="0FA2B8B3" w14:textId="77777777" w:rsidR="00EF3620" w:rsidRPr="00374A1F" w:rsidRDefault="00EF3620" w:rsidP="000D628C">
            <w:pPr>
              <w:suppressAutoHyphens/>
              <w:kinsoku w:val="0"/>
              <w:autoSpaceDE w:val="0"/>
              <w:autoSpaceDN w:val="0"/>
              <w:spacing w:line="252" w:lineRule="exact"/>
              <w:jc w:val="center"/>
              <w:rPr>
                <w:rFonts w:ascii="ＭＳ Ｐ明朝" w:eastAsia="ＭＳ Ｐ明朝" w:hAnsi="ＭＳ Ｐ明朝" w:cs="Times New Roman" w:hint="default"/>
                <w:spacing w:val="2"/>
                <w:szCs w:val="24"/>
                <w:highlight w:val="lightGray"/>
              </w:rPr>
            </w:pPr>
            <w:r w:rsidRPr="00374A1F">
              <w:rPr>
                <w:rFonts w:ascii="ＭＳ Ｐ明朝" w:eastAsia="ＭＳ Ｐ明朝" w:hAnsi="ＭＳ Ｐ明朝"/>
                <w:szCs w:val="24"/>
              </w:rPr>
              <w:t>ＦＡＸ</w:t>
            </w:r>
          </w:p>
        </w:tc>
        <w:tc>
          <w:tcPr>
            <w:tcW w:w="2750" w:type="dxa"/>
            <w:tcBorders>
              <w:top w:val="single" w:sz="4" w:space="0" w:color="000000"/>
              <w:left w:val="single" w:sz="4" w:space="0" w:color="000000"/>
              <w:bottom w:val="nil"/>
              <w:right w:val="single" w:sz="4" w:space="0" w:color="000000"/>
            </w:tcBorders>
          </w:tcPr>
          <w:p w14:paraId="70945582"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２２－３４５６－７８９０</w:t>
            </w:r>
          </w:p>
          <w:p w14:paraId="05A15C0F"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p>
        </w:tc>
      </w:tr>
      <w:tr w:rsidR="00EF3620" w:rsidRPr="00374A1F" w14:paraId="77A5AF0B" w14:textId="77777777" w:rsidTr="000D628C">
        <w:trPr>
          <w:trHeight w:val="454"/>
        </w:trPr>
        <w:tc>
          <w:tcPr>
            <w:tcW w:w="425" w:type="dxa"/>
            <w:vMerge/>
            <w:tcBorders>
              <w:left w:val="single" w:sz="4" w:space="0" w:color="000000"/>
              <w:right w:val="single" w:sz="4" w:space="0" w:color="000000"/>
            </w:tcBorders>
          </w:tcPr>
          <w:p w14:paraId="577B0387" w14:textId="77777777" w:rsidR="00EF3620" w:rsidRPr="004F2BA9" w:rsidRDefault="00EF3620" w:rsidP="000D628C">
            <w:pPr>
              <w:autoSpaceDE w:val="0"/>
              <w:autoSpaceDN w:val="0"/>
              <w:jc w:val="left"/>
              <w:rPr>
                <w:rFonts w:ascii="ＭＳ Ｐ明朝" w:eastAsia="ＭＳ Ｐ明朝" w:hAnsi="ＭＳ Ｐ明朝" w:cs="Times New Roman" w:hint="default"/>
                <w:spacing w:val="2"/>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14:paraId="25433C85" w14:textId="77777777" w:rsidR="00EF3620" w:rsidRPr="004F2BA9" w:rsidRDefault="00EF3620" w:rsidP="000D628C">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cs="Times New Roman"/>
                <w:szCs w:val="24"/>
              </w:rPr>
              <w:t>E-mail</w:t>
            </w:r>
          </w:p>
        </w:tc>
        <w:tc>
          <w:tcPr>
            <w:tcW w:w="7002" w:type="dxa"/>
            <w:gridSpan w:val="3"/>
            <w:tcBorders>
              <w:top w:val="single" w:sz="4" w:space="0" w:color="000000"/>
              <w:left w:val="single" w:sz="4" w:space="0" w:color="000000"/>
              <w:bottom w:val="single" w:sz="4" w:space="0" w:color="000000"/>
              <w:right w:val="single" w:sz="4" w:space="0" w:color="000000"/>
            </w:tcBorders>
          </w:tcPr>
          <w:p w14:paraId="1F757211" w14:textId="77777777" w:rsidR="00EF3620" w:rsidRPr="00374A1F" w:rsidRDefault="00EF3620" w:rsidP="000D628C">
            <w:pPr>
              <w:suppressAutoHyphens/>
              <w:kinsoku w:val="0"/>
              <w:wordWrap w:val="0"/>
              <w:autoSpaceDE w:val="0"/>
              <w:autoSpaceDN w:val="0"/>
              <w:spacing w:line="336"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zCs w:val="24"/>
                <w:highlight w:val="lightGray"/>
              </w:rPr>
              <w:t>C</w:t>
            </w:r>
            <w:r w:rsidRPr="00374A1F">
              <w:rPr>
                <w:rFonts w:ascii="HG丸ｺﾞｼｯｸM-PRO" w:eastAsia="HG丸ｺﾞｼｯｸM-PRO" w:hAnsi="HG丸ｺﾞｼｯｸM-PRO" w:cs="Times New Roman" w:hint="default"/>
                <w:szCs w:val="24"/>
                <w:highlight w:val="lightGray"/>
              </w:rPr>
              <w:t>bc-mail.com</w:t>
            </w:r>
          </w:p>
        </w:tc>
      </w:tr>
      <w:tr w:rsidR="00EF3620" w:rsidRPr="004F2BA9" w14:paraId="2F155234" w14:textId="77777777" w:rsidTr="000D628C">
        <w:trPr>
          <w:trHeight w:val="454"/>
        </w:trPr>
        <w:tc>
          <w:tcPr>
            <w:tcW w:w="9533" w:type="dxa"/>
            <w:gridSpan w:val="5"/>
            <w:tcBorders>
              <w:left w:val="single" w:sz="4" w:space="0" w:color="000000"/>
              <w:right w:val="single" w:sz="4" w:space="0" w:color="000000"/>
            </w:tcBorders>
          </w:tcPr>
          <w:p w14:paraId="2A393408" w14:textId="77777777" w:rsidR="00EF3620" w:rsidRDefault="00EF3620" w:rsidP="000D628C">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sidRPr="00FA36B3">
              <w:rPr>
                <w:rFonts w:ascii="ＭＳ Ｐ明朝" w:eastAsia="ＭＳ Ｐ明朝" w:hAnsi="ＭＳ Ｐ明朝" w:cs="Times New Roman"/>
                <w:spacing w:val="2"/>
                <w:szCs w:val="24"/>
              </w:rPr>
              <w:t>過去３年以内における補助金等の交付決定取消しの原因となる行為の有無</w:t>
            </w:r>
          </w:p>
          <w:p w14:paraId="6F8DD445" w14:textId="77777777" w:rsidR="00EF3620" w:rsidRPr="004F2BA9" w:rsidRDefault="00EF3620" w:rsidP="000D628C">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Pr>
                <w:rFonts w:ascii="ＭＳ Ｐ明朝" w:eastAsia="ＭＳ Ｐ明朝" w:hAnsi="ＭＳ Ｐ明朝" w:cs="Times New Roman"/>
                <w:noProof/>
                <w:szCs w:val="24"/>
              </w:rPr>
              <mc:AlternateContent>
                <mc:Choice Requires="wps">
                  <w:drawing>
                    <wp:anchor distT="0" distB="0" distL="114300" distR="114300" simplePos="0" relativeHeight="251795456" behindDoc="0" locked="0" layoutInCell="1" allowOverlap="1" wp14:anchorId="37AF1F21" wp14:editId="544A0370">
                      <wp:simplePos x="0" y="0"/>
                      <wp:positionH relativeFrom="column">
                        <wp:posOffset>159212</wp:posOffset>
                      </wp:positionH>
                      <wp:positionV relativeFrom="paragraph">
                        <wp:posOffset>65471</wp:posOffset>
                      </wp:positionV>
                      <wp:extent cx="154380" cy="148442"/>
                      <wp:effectExtent l="0" t="0" r="17145" b="23495"/>
                      <wp:wrapNone/>
                      <wp:docPr id="2" name="楕円 2"/>
                      <wp:cNvGraphicFramePr/>
                      <a:graphic xmlns:a="http://schemas.openxmlformats.org/drawingml/2006/main">
                        <a:graphicData uri="http://schemas.microsoft.com/office/word/2010/wordprocessingShape">
                          <wps:wsp>
                            <wps:cNvSpPr/>
                            <wps:spPr>
                              <a:xfrm>
                                <a:off x="0" y="0"/>
                                <a:ext cx="154380" cy="14844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F22D9E" id="楕円 2" o:spid="_x0000_s1026" style="position:absolute;left:0;text-align:left;margin-left:12.55pt;margin-top:5.15pt;width:12.15pt;height:11.7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3+fQIAAGAFAAAOAAAAZHJzL2Uyb0RvYy54bWysVE1v2zAMvQ/YfxB0XxxnzpYFdYqgRYcB&#10;RRusHXpWZCkWIIuapMTJfv0o+SPBWuwwzAdZEslH8onk1fWx0eQgnFdgSppPppQIw6FSZlfSH893&#10;HxaU+MBMxTQYUdKT8PR69f7dVWuXYgY16Eo4giDGL1tb0joEu8wyz2vRMD8BKwwKJbiGBTy6XVY5&#10;1iJ6o7PZdPopa8FV1gEX3uPtbSekq4QvpeDhUUovAtElxdhCWl1at3HNVldsuXPM1or3YbB/iKJh&#10;yqDTEeqWBUb2Tr2CahR34EGGCYcmAykVFykHzCaf/pHNU82sSLkgOd6ONPn/B8sfDk9245CG1vql&#10;x23M4ihdE/8YHzkmsk4jWeIYCMfLfF58XCClHEV5sSiKWSQzOxtb58NXAQ2Jm5IKrZX1MR22ZId7&#10;HzrtQSteG7hTWqcn0SZeeNCqinfpEGtC3GhHDgxfMxzz3uGFFrqPltk5mbQLJy0ihDbfhSSqwvBn&#10;KZBUZ2dMxrkwIe9ENatE52o+xW9wNkSRck2AEVlikCN2DzBodiADdpd2rx9NRSrT0Xj6t8A649Ei&#10;eQYTRuNGGXBvAWjMqvfc6Q8kddRElrZQnTaOOOiaxFt+p/Dl7pkPG+awK/CxsdPDIy5SQ1tS6HeU&#10;1OB+vXUf9bFYUUpJi11WUv9zz5ygRH8zWMZf8qKIbZkOxfzzDA/uUrK9lJh9cwP49DnOFMvTNuoH&#10;PWylg+YFB8I6ekURMxx9l5QHNxxuQtf9OFK4WK+TGraiZeHePFkewSOrsSyfjy/M2b58A9b9Awwd&#10;+aqEO91oaWC9DyBVqu8zrz3f2MapcPqRE+fE5TlpnQfj6jcAAAD//wMAUEsDBBQABgAIAAAAIQCV&#10;IBPH2wAAAAcBAAAPAAAAZHJzL2Rvd25yZXYueG1sTI7NTsMwEITvSLyDtUjcqN2mUJrGqQBRcW1L&#10;DhydeJtEjddR7Kbh7VlOcJwfzXzZdnKdGHEIrScN85kCgVR521KtofjcPTyDCNGQNZ0n1PCNAbb5&#10;7U1mUuuvdMDxGGvBIxRSo6GJsU+lDFWDzoSZ75E4O/nBmchyqKUdzJXHXScXSj1JZ1rih8b0+NZg&#10;dT5enAY7Hd6/Rrfa79S5LNZFnbyO9kPr+7vpZQMi4hT/yvCLz+iQM1PpL2SD6DQsHufcZF8lIDhf&#10;rpcgSg1JsgKZZ/I/f/4DAAD//wMAUEsBAi0AFAAGAAgAAAAhALaDOJL+AAAA4QEAABMAAAAAAAAA&#10;AAAAAAAAAAAAAFtDb250ZW50X1R5cGVzXS54bWxQSwECLQAUAAYACAAAACEAOP0h/9YAAACUAQAA&#10;CwAAAAAAAAAAAAAAAAAvAQAAX3JlbHMvLnJlbHNQSwECLQAUAAYACAAAACEApIFN/n0CAABgBQAA&#10;DgAAAAAAAAAAAAAAAAAuAgAAZHJzL2Uyb0RvYy54bWxQSwECLQAUAAYACAAAACEAlSATx9sAAAAH&#10;AQAADwAAAAAAAAAAAAAAAADXBAAAZHJzL2Rvd25yZXYueG1sUEsFBgAAAAAEAAQA8wAAAN8FAAAA&#10;AA==&#10;" filled="f" strokecolor="black [3213]" strokeweight="1pt">
                      <v:stroke joinstyle="miter"/>
                    </v:oval>
                  </w:pict>
                </mc:Fallback>
              </mc:AlternateContent>
            </w:r>
            <w:r w:rsidRPr="00FA36B3">
              <w:rPr>
                <w:rFonts w:ascii="ＭＳ Ｐ明朝" w:eastAsia="ＭＳ Ｐ明朝" w:hAnsi="ＭＳ Ｐ明朝" w:cs="Times New Roman"/>
                <w:spacing w:val="2"/>
                <w:szCs w:val="24"/>
              </w:rPr>
              <w:t>有・無（※いずれかを選択）（該当する場合には、その概要及び当該取消しを受けた年月日を記載してください。）</w:t>
            </w:r>
          </w:p>
        </w:tc>
      </w:tr>
      <w:tr w:rsidR="00EF3620" w:rsidRPr="004F2BA9" w14:paraId="343FD732" w14:textId="77777777" w:rsidTr="000D628C">
        <w:trPr>
          <w:trHeight w:val="454"/>
        </w:trPr>
        <w:tc>
          <w:tcPr>
            <w:tcW w:w="9533" w:type="dxa"/>
            <w:gridSpan w:val="5"/>
            <w:tcBorders>
              <w:left w:val="single" w:sz="4" w:space="0" w:color="000000"/>
              <w:right w:val="single" w:sz="4" w:space="0" w:color="000000"/>
            </w:tcBorders>
          </w:tcPr>
          <w:p w14:paraId="5FFF6789" w14:textId="1AB5478F" w:rsidR="00EF3620" w:rsidRDefault="00E0044C" w:rsidP="000D628C">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Pr>
                <w:rFonts w:ascii="ＭＳ Ｐ明朝" w:eastAsia="ＭＳ Ｐ明朝" w:hAnsi="ＭＳ Ｐ明朝" w:cs="Times New Roman"/>
                <w:spacing w:val="2"/>
                <w:szCs w:val="24"/>
              </w:rPr>
              <w:t>本事業以外の</w:t>
            </w:r>
            <w:r w:rsidR="00EF3620" w:rsidRPr="00600D6E">
              <w:rPr>
                <w:rFonts w:ascii="ＭＳ Ｐ明朝" w:eastAsia="ＭＳ Ｐ明朝" w:hAnsi="ＭＳ Ｐ明朝" w:cs="Times New Roman"/>
                <w:spacing w:val="2"/>
                <w:szCs w:val="24"/>
              </w:rPr>
              <w:t>農林水産省</w:t>
            </w:r>
            <w:r>
              <w:rPr>
                <w:rFonts w:ascii="ＭＳ Ｐ明朝" w:eastAsia="ＭＳ Ｐ明朝" w:hAnsi="ＭＳ Ｐ明朝" w:cs="Times New Roman"/>
                <w:spacing w:val="2"/>
                <w:szCs w:val="24"/>
              </w:rPr>
              <w:t>又</w:t>
            </w:r>
            <w:r w:rsidR="00EF3620" w:rsidRPr="00600D6E">
              <w:rPr>
                <w:rFonts w:ascii="ＭＳ Ｐ明朝" w:eastAsia="ＭＳ Ｐ明朝" w:hAnsi="ＭＳ Ｐ明朝" w:cs="Times New Roman"/>
                <w:spacing w:val="2"/>
                <w:szCs w:val="24"/>
              </w:rPr>
              <w:t>は他の省庁の補助金の交付を受けている事実又は受ける予定の有無</w:t>
            </w:r>
          </w:p>
          <w:p w14:paraId="6433DA05" w14:textId="77777777" w:rsidR="00EF3620" w:rsidRPr="004F2BA9" w:rsidRDefault="00EF3620" w:rsidP="000D628C">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Pr>
                <w:rFonts w:ascii="ＭＳ Ｐ明朝" w:eastAsia="ＭＳ Ｐ明朝" w:hAnsi="ＭＳ Ｐ明朝" w:cs="Times New Roman"/>
                <w:noProof/>
                <w:szCs w:val="24"/>
              </w:rPr>
              <mc:AlternateContent>
                <mc:Choice Requires="wps">
                  <w:drawing>
                    <wp:anchor distT="0" distB="0" distL="114300" distR="114300" simplePos="0" relativeHeight="251797504" behindDoc="0" locked="0" layoutInCell="1" allowOverlap="1" wp14:anchorId="3672C059" wp14:editId="6B49D5F2">
                      <wp:simplePos x="0" y="0"/>
                      <wp:positionH relativeFrom="column">
                        <wp:posOffset>172332</wp:posOffset>
                      </wp:positionH>
                      <wp:positionV relativeFrom="paragraph">
                        <wp:posOffset>59773</wp:posOffset>
                      </wp:positionV>
                      <wp:extent cx="154380" cy="148442"/>
                      <wp:effectExtent l="0" t="0" r="17145" b="23495"/>
                      <wp:wrapNone/>
                      <wp:docPr id="5" name="楕円 5"/>
                      <wp:cNvGraphicFramePr/>
                      <a:graphic xmlns:a="http://schemas.openxmlformats.org/drawingml/2006/main">
                        <a:graphicData uri="http://schemas.microsoft.com/office/word/2010/wordprocessingShape">
                          <wps:wsp>
                            <wps:cNvSpPr/>
                            <wps:spPr>
                              <a:xfrm>
                                <a:off x="0" y="0"/>
                                <a:ext cx="154380" cy="14844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B9345" id="楕円 5" o:spid="_x0000_s1026" style="position:absolute;left:0;text-align:left;margin-left:13.55pt;margin-top:4.7pt;width:12.15pt;height:11.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3+fQIAAGAFAAAOAAAAZHJzL2Uyb0RvYy54bWysVE1v2zAMvQ/YfxB0XxxnzpYFdYqgRYcB&#10;RRusHXpWZCkWIIuapMTJfv0o+SPBWuwwzAdZEslH8onk1fWx0eQgnFdgSppPppQIw6FSZlfSH893&#10;HxaU+MBMxTQYUdKT8PR69f7dVWuXYgY16Eo4giDGL1tb0joEu8wyz2vRMD8BKwwKJbiGBTy6XVY5&#10;1iJ6o7PZdPopa8FV1gEX3uPtbSekq4QvpeDhUUovAtElxdhCWl1at3HNVldsuXPM1or3YbB/iKJh&#10;yqDTEeqWBUb2Tr2CahR34EGGCYcmAykVFykHzCaf/pHNU82sSLkgOd6ONPn/B8sfDk9245CG1vql&#10;x23M4ihdE/8YHzkmsk4jWeIYCMfLfF58XCClHEV5sSiKWSQzOxtb58NXAQ2Jm5IKrZX1MR22ZId7&#10;HzrtQSteG7hTWqcn0SZeeNCqinfpEGtC3GhHDgxfMxzz3uGFFrqPltk5mbQLJy0ihDbfhSSqwvBn&#10;KZBUZ2dMxrkwIe9ENatE52o+xW9wNkSRck2AEVlikCN2DzBodiADdpd2rx9NRSrT0Xj6t8A649Ei&#10;eQYTRuNGGXBvAWjMqvfc6Q8kddRElrZQnTaOOOiaxFt+p/Dl7pkPG+awK/CxsdPDIy5SQ1tS6HeU&#10;1OB+vXUf9bFYUUpJi11WUv9zz5ygRH8zWMZf8qKIbZkOxfzzDA/uUrK9lJh9cwP49DnOFMvTNuoH&#10;PWylg+YFB8I6ekURMxx9l5QHNxxuQtf9OFK4WK+TGraiZeHePFkewSOrsSyfjy/M2b58A9b9Awwd&#10;+aqEO91oaWC9DyBVqu8zrz3f2MapcPqRE+fE5TlpnQfj6jcAAAD//wMAUEsDBBQABgAIAAAAIQBD&#10;lfty3AAAAAYBAAAPAAAAZHJzL2Rvd25yZXYueG1sTI5LT8MwEITvSPwHa5G4tU5S6CNkUwGi4tpH&#10;Dhyd2CRR43UUu2n49yynchqNZjTzZdvJdmI0g28dIcTzCIShyumWaoTitJutQfigSKvOkUH4MR62&#10;+f1dplLtrnQw4zHUgkfIpwqhCaFPpfRVY6zyc9cb4uzbDVYFtkMt9aCuPG47mUTRUlrVEj80qjfv&#10;janOx4tF0NPh42u0q/0uOpfFpqgXb6P+RHx8mF5fQAQzhVsZ/vAZHXJmKt2FtBcdQrKKuYmweQLB&#10;8XPMWiIskjXIPJP/8fNfAAAA//8DAFBLAQItABQABgAIAAAAIQC2gziS/gAAAOEBAAATAAAAAAAA&#10;AAAAAAAAAAAAAABbQ29udGVudF9UeXBlc10ueG1sUEsBAi0AFAAGAAgAAAAhADj9If/WAAAAlAEA&#10;AAsAAAAAAAAAAAAAAAAALwEAAF9yZWxzLy5yZWxzUEsBAi0AFAAGAAgAAAAhAKSBTf59AgAAYAUA&#10;AA4AAAAAAAAAAAAAAAAALgIAAGRycy9lMm9Eb2MueG1sUEsBAi0AFAAGAAgAAAAhAEOV+3LcAAAA&#10;BgEAAA8AAAAAAAAAAAAAAAAA1wQAAGRycy9kb3ducmV2LnhtbFBLBQYAAAAABAAEAPMAAADgBQAA&#10;AAA=&#10;" filled="f" strokecolor="black [3213]" strokeweight="1pt">
                      <v:stroke joinstyle="miter"/>
                    </v:oval>
                  </w:pict>
                </mc:Fallback>
              </mc:AlternateContent>
            </w:r>
            <w:r w:rsidRPr="00600D6E">
              <w:rPr>
                <w:rFonts w:ascii="ＭＳ Ｐ明朝" w:eastAsia="ＭＳ Ｐ明朝" w:hAnsi="ＭＳ Ｐ明朝" w:cs="Times New Roman"/>
                <w:spacing w:val="2"/>
                <w:szCs w:val="24"/>
              </w:rPr>
              <w:t>有・無（※いずれかを選択）</w:t>
            </w:r>
          </w:p>
        </w:tc>
      </w:tr>
      <w:tr w:rsidR="00EF3620" w:rsidRPr="004F2BA9" w14:paraId="69E7B51B" w14:textId="77777777" w:rsidTr="000D628C">
        <w:trPr>
          <w:trHeight w:val="454"/>
        </w:trPr>
        <w:tc>
          <w:tcPr>
            <w:tcW w:w="9533" w:type="dxa"/>
            <w:gridSpan w:val="5"/>
            <w:tcBorders>
              <w:left w:val="single" w:sz="4" w:space="0" w:color="000000"/>
              <w:bottom w:val="single" w:sz="4" w:space="0" w:color="000000"/>
              <w:right w:val="single" w:sz="4" w:space="0" w:color="000000"/>
            </w:tcBorders>
          </w:tcPr>
          <w:p w14:paraId="102F69CA" w14:textId="77777777" w:rsidR="00EF3620" w:rsidRPr="00600D6E" w:rsidRDefault="00EF3620" w:rsidP="000D628C">
            <w:pPr>
              <w:rPr>
                <w:rFonts w:ascii="ＭＳ Ｐ明朝" w:eastAsia="ＭＳ Ｐ明朝" w:hAnsi="ＭＳ Ｐ明朝" w:cs="Times New Roman" w:hint="default"/>
                <w:spacing w:val="2"/>
                <w:szCs w:val="24"/>
              </w:rPr>
            </w:pPr>
            <w:r w:rsidRPr="00600D6E">
              <w:rPr>
                <w:rFonts w:ascii="ＭＳ Ｐ明朝" w:eastAsia="ＭＳ Ｐ明朝" w:hAnsi="ＭＳ Ｐ明朝" w:cs="Times New Roman"/>
                <w:spacing w:val="2"/>
                <w:szCs w:val="24"/>
              </w:rPr>
              <w:t>民間の助成金事業による助成を受けている事実又は受ける予定の有無</w:t>
            </w:r>
          </w:p>
          <w:p w14:paraId="05FA2EF2" w14:textId="77777777" w:rsidR="00EF3620" w:rsidRPr="00600D6E" w:rsidRDefault="00EF3620" w:rsidP="000D628C">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Pr>
                <w:rFonts w:ascii="ＭＳ Ｐ明朝" w:eastAsia="ＭＳ Ｐ明朝" w:hAnsi="ＭＳ Ｐ明朝" w:cs="Times New Roman"/>
                <w:noProof/>
                <w:szCs w:val="24"/>
              </w:rPr>
              <mc:AlternateContent>
                <mc:Choice Requires="wps">
                  <w:drawing>
                    <wp:anchor distT="0" distB="0" distL="114300" distR="114300" simplePos="0" relativeHeight="251796480" behindDoc="0" locked="0" layoutInCell="1" allowOverlap="1" wp14:anchorId="0AA186ED" wp14:editId="71C1D5B0">
                      <wp:simplePos x="0" y="0"/>
                      <wp:positionH relativeFrom="column">
                        <wp:posOffset>160457</wp:posOffset>
                      </wp:positionH>
                      <wp:positionV relativeFrom="paragraph">
                        <wp:posOffset>42264</wp:posOffset>
                      </wp:positionV>
                      <wp:extent cx="154380" cy="148442"/>
                      <wp:effectExtent l="0" t="0" r="17145" b="23495"/>
                      <wp:wrapNone/>
                      <wp:docPr id="6" name="楕円 6"/>
                      <wp:cNvGraphicFramePr/>
                      <a:graphic xmlns:a="http://schemas.openxmlformats.org/drawingml/2006/main">
                        <a:graphicData uri="http://schemas.microsoft.com/office/word/2010/wordprocessingShape">
                          <wps:wsp>
                            <wps:cNvSpPr/>
                            <wps:spPr>
                              <a:xfrm>
                                <a:off x="0" y="0"/>
                                <a:ext cx="154380" cy="14844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974384" id="楕円 6" o:spid="_x0000_s1026" style="position:absolute;left:0;text-align:left;margin-left:12.65pt;margin-top:3.35pt;width:12.15pt;height:11.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3+fQIAAGAFAAAOAAAAZHJzL2Uyb0RvYy54bWysVE1v2zAMvQ/YfxB0XxxnzpYFdYqgRYcB&#10;RRusHXpWZCkWIIuapMTJfv0o+SPBWuwwzAdZEslH8onk1fWx0eQgnFdgSppPppQIw6FSZlfSH893&#10;HxaU+MBMxTQYUdKT8PR69f7dVWuXYgY16Eo4giDGL1tb0joEu8wyz2vRMD8BKwwKJbiGBTy6XVY5&#10;1iJ6o7PZdPopa8FV1gEX3uPtbSekq4QvpeDhUUovAtElxdhCWl1at3HNVldsuXPM1or3YbB/iKJh&#10;yqDTEeqWBUb2Tr2CahR34EGGCYcmAykVFykHzCaf/pHNU82sSLkgOd6ONPn/B8sfDk9245CG1vql&#10;x23M4ihdE/8YHzkmsk4jWeIYCMfLfF58XCClHEV5sSiKWSQzOxtb58NXAQ2Jm5IKrZX1MR22ZId7&#10;HzrtQSteG7hTWqcn0SZeeNCqinfpEGtC3GhHDgxfMxzz3uGFFrqPltk5mbQLJy0ihDbfhSSqwvBn&#10;KZBUZ2dMxrkwIe9ENatE52o+xW9wNkSRck2AEVlikCN2DzBodiADdpd2rx9NRSrT0Xj6t8A649Ei&#10;eQYTRuNGGXBvAWjMqvfc6Q8kddRElrZQnTaOOOiaxFt+p/Dl7pkPG+awK/CxsdPDIy5SQ1tS6HeU&#10;1OB+vXUf9bFYUUpJi11WUv9zz5ygRH8zWMZf8qKIbZkOxfzzDA/uUrK9lJh9cwP49DnOFMvTNuoH&#10;PWylg+YFB8I6ekURMxx9l5QHNxxuQtf9OFK4WK+TGraiZeHePFkewSOrsSyfjy/M2b58A9b9Awwd&#10;+aqEO91oaWC9DyBVqu8zrz3f2MapcPqRE+fE5TlpnQfj6jcAAAD//wMAUEsDBBQABgAIAAAAIQBp&#10;NyBl2wAAAAYBAAAPAAAAZHJzL2Rvd25yZXYueG1sTI7BTsMwEETvSPyDtUjcqN0GUhqyqQBRcaUl&#10;B45OvCRR43UUu2n4e8yJHkczevPy7Wx7MdHoO8cIy4UCQVw703GDUH7u7h5B+KDZ6N4xIfyQh21x&#10;fZXrzLgz72k6hEZECPtMI7QhDJmUvm7Jar9wA3Hsvt1odYhxbKQZ9TnCbS9XSqXS6o7jQ6sHem2p&#10;Ph5OFsHM+7evya4/dupYlZuySV4m8454ezM/P4EINIf/MfzpR3UoolPlTmy86BFWD0lcIqRrELG+&#10;36QgKoRELUEWubzUL34BAAD//wMAUEsBAi0AFAAGAAgAAAAhALaDOJL+AAAA4QEAABMAAAAAAAAA&#10;AAAAAAAAAAAAAFtDb250ZW50X1R5cGVzXS54bWxQSwECLQAUAAYACAAAACEAOP0h/9YAAACUAQAA&#10;CwAAAAAAAAAAAAAAAAAvAQAAX3JlbHMvLnJlbHNQSwECLQAUAAYACAAAACEApIFN/n0CAABgBQAA&#10;DgAAAAAAAAAAAAAAAAAuAgAAZHJzL2Uyb0RvYy54bWxQSwECLQAUAAYACAAAACEAaTcgZdsAAAAG&#10;AQAADwAAAAAAAAAAAAAAAADXBAAAZHJzL2Rvd25yZXYueG1sUEsFBgAAAAAEAAQA8wAAAN8FAAAA&#10;AA==&#10;" filled="f" strokecolor="black [3213]" strokeweight="1pt">
                      <v:stroke joinstyle="miter"/>
                    </v:oval>
                  </w:pict>
                </mc:Fallback>
              </mc:AlternateContent>
            </w:r>
            <w:r w:rsidRPr="00600D6E">
              <w:rPr>
                <w:rFonts w:ascii="ＭＳ Ｐ明朝" w:eastAsia="ＭＳ Ｐ明朝" w:hAnsi="ＭＳ Ｐ明朝" w:cs="Times New Roman"/>
                <w:spacing w:val="2"/>
                <w:szCs w:val="24"/>
              </w:rPr>
              <w:t>有・無（※いずれかを選択）</w:t>
            </w:r>
          </w:p>
        </w:tc>
      </w:tr>
    </w:tbl>
    <w:p w14:paraId="791BB9AD" w14:textId="77777777" w:rsidR="00EF3620" w:rsidRDefault="00EF3620" w:rsidP="00EF3620">
      <w:pPr>
        <w:widowControl/>
        <w:ind w:firstLineChars="100" w:firstLine="183"/>
        <w:jc w:val="left"/>
        <w:rPr>
          <w:rFonts w:ascii="ＭＳ Ｐ明朝" w:eastAsia="ＭＳ Ｐ明朝" w:hAnsi="ＭＳ Ｐ明朝" w:cs="Times New Roman" w:hint="default"/>
          <w:spacing w:val="2"/>
        </w:rPr>
      </w:pPr>
      <w:r>
        <w:rPr>
          <w:rFonts w:ascii="ＭＳ Ｐ明朝" w:eastAsia="ＭＳ Ｐ明朝" w:hAnsi="ＭＳ Ｐ明朝" w:cs="Times New Roman"/>
          <w:spacing w:val="2"/>
        </w:rPr>
        <w:t xml:space="preserve">※　</w:t>
      </w:r>
      <w:r w:rsidRPr="00FA36B3">
        <w:rPr>
          <w:rFonts w:ascii="ＭＳ Ｐ明朝" w:eastAsia="ＭＳ Ｐ明朝" w:hAnsi="ＭＳ Ｐ明朝" w:cs="Times New Roman"/>
          <w:spacing w:val="2"/>
        </w:rPr>
        <w:t>定款等、間接補助事業者の概要や沿革が分かる資料を添付すること。</w:t>
      </w:r>
    </w:p>
    <w:p w14:paraId="68F43C7D" w14:textId="77777777" w:rsidR="00FA36B3" w:rsidRDefault="00FA36B3" w:rsidP="00FA36B3">
      <w:pPr>
        <w:widowControl/>
        <w:jc w:val="left"/>
        <w:rPr>
          <w:rFonts w:ascii="ＭＳ Ｐ明朝" w:eastAsia="ＭＳ Ｐ明朝" w:hAnsi="ＭＳ Ｐ明朝" w:cs="Times New Roman" w:hint="default"/>
          <w:spacing w:val="2"/>
        </w:rPr>
      </w:pPr>
      <w:r>
        <w:rPr>
          <w:rFonts w:ascii="ＭＳ Ｐ明朝" w:eastAsia="ＭＳ Ｐ明朝" w:hAnsi="ＭＳ Ｐ明朝" w:cs="Times New Roman"/>
          <w:spacing w:val="2"/>
        </w:rPr>
        <w:lastRenderedPageBreak/>
        <w:t>（添付資料）</w:t>
      </w:r>
    </w:p>
    <w:p w14:paraId="7E76DA11" w14:textId="559CA6F4" w:rsidR="00FA36B3" w:rsidRDefault="00FA36B3" w:rsidP="00FA36B3">
      <w:pPr>
        <w:pStyle w:val="afa"/>
        <w:widowControl/>
        <w:numPr>
          <w:ilvl w:val="0"/>
          <w:numId w:val="21"/>
        </w:numPr>
        <w:ind w:leftChars="0"/>
        <w:jc w:val="left"/>
        <w:rPr>
          <w:rFonts w:ascii="ＭＳ Ｐ明朝" w:eastAsia="ＭＳ Ｐ明朝" w:hAnsi="ＭＳ Ｐ明朝" w:cs="Times New Roman" w:hint="default"/>
          <w:spacing w:val="2"/>
        </w:rPr>
      </w:pPr>
      <w:r w:rsidRPr="00FA36B3">
        <w:rPr>
          <w:rFonts w:ascii="ＭＳ Ｐ明朝" w:eastAsia="ＭＳ Ｐ明朝" w:hAnsi="ＭＳ Ｐ明朝" w:cs="Times New Roman"/>
          <w:spacing w:val="2"/>
        </w:rPr>
        <w:t>間接補助事業者が民間企業である場合にあっては、直前３カ年分の決算（事業）報告書（又はこれに準ずるもの）</w:t>
      </w:r>
    </w:p>
    <w:p w14:paraId="57FDB385" w14:textId="77777777" w:rsidR="00FA36B3" w:rsidRPr="00FA36B3" w:rsidRDefault="00FA36B3" w:rsidP="00FA36B3">
      <w:pPr>
        <w:pStyle w:val="afa"/>
        <w:numPr>
          <w:ilvl w:val="0"/>
          <w:numId w:val="21"/>
        </w:numPr>
        <w:ind w:leftChars="0"/>
        <w:rPr>
          <w:rFonts w:ascii="ＭＳ Ｐ明朝" w:eastAsia="ＭＳ Ｐ明朝" w:hAnsi="ＭＳ Ｐ明朝" w:cs="Times New Roman" w:hint="default"/>
          <w:spacing w:val="2"/>
        </w:rPr>
      </w:pPr>
      <w:r w:rsidRPr="00FA36B3">
        <w:rPr>
          <w:rFonts w:ascii="ＭＳ Ｐ明朝" w:eastAsia="ＭＳ Ｐ明朝" w:hAnsi="ＭＳ Ｐ明朝" w:cs="Times New Roman"/>
          <w:spacing w:val="2"/>
        </w:rPr>
        <w:t>間接補助事業者が民間企業以外の者である場合にあっては、定款及び直前３カ年分の決算（事業）報告書（又はこれに準ずるもの）</w:t>
      </w:r>
    </w:p>
    <w:p w14:paraId="149C8F55" w14:textId="77777777" w:rsidR="00FA36B3" w:rsidRPr="00FA36B3" w:rsidRDefault="00FA36B3" w:rsidP="00FA36B3">
      <w:pPr>
        <w:pStyle w:val="afa"/>
        <w:numPr>
          <w:ilvl w:val="0"/>
          <w:numId w:val="21"/>
        </w:numPr>
        <w:ind w:leftChars="0"/>
        <w:rPr>
          <w:rFonts w:ascii="ＭＳ Ｐ明朝" w:eastAsia="ＭＳ Ｐ明朝" w:hAnsi="ＭＳ Ｐ明朝" w:cs="Times New Roman" w:hint="default"/>
          <w:spacing w:val="2"/>
        </w:rPr>
      </w:pPr>
      <w:r w:rsidRPr="00FA36B3">
        <w:rPr>
          <w:rFonts w:ascii="ＭＳ Ｐ明朝" w:eastAsia="ＭＳ Ｐ明朝" w:hAnsi="ＭＳ Ｐ明朝" w:cs="Times New Roman"/>
          <w:spacing w:val="2"/>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65F25870" w14:textId="77777777" w:rsidR="00FA36B3" w:rsidRPr="00FA36B3" w:rsidRDefault="00FA36B3" w:rsidP="00FA36B3">
      <w:pPr>
        <w:pStyle w:val="afa"/>
        <w:numPr>
          <w:ilvl w:val="0"/>
          <w:numId w:val="21"/>
        </w:numPr>
        <w:ind w:leftChars="0"/>
        <w:rPr>
          <w:rFonts w:ascii="ＭＳ Ｐ明朝" w:eastAsia="ＭＳ Ｐ明朝" w:hAnsi="ＭＳ Ｐ明朝" w:cs="Times New Roman" w:hint="default"/>
          <w:spacing w:val="2"/>
        </w:rPr>
      </w:pPr>
      <w:r w:rsidRPr="00FA36B3">
        <w:rPr>
          <w:rFonts w:ascii="ＭＳ Ｐ明朝" w:eastAsia="ＭＳ Ｐ明朝" w:hAnsi="ＭＳ Ｐ明朝" w:cs="Times New Roman"/>
          <w:spacing w:val="2"/>
        </w:rPr>
        <w:t>添付書類について、ウェブサイトにおいて閲覧が可能な場合は、当該ウェブサイトのURLを記載することにより当該資料の添付を省略することができる。</w:t>
      </w:r>
    </w:p>
    <w:p w14:paraId="6EB8FB97" w14:textId="300B9714" w:rsidR="00FA36B3" w:rsidRPr="00FA36B3" w:rsidRDefault="00FA36B3" w:rsidP="00FA36B3">
      <w:pPr>
        <w:pStyle w:val="afa"/>
        <w:numPr>
          <w:ilvl w:val="0"/>
          <w:numId w:val="21"/>
        </w:numPr>
        <w:ind w:leftChars="0"/>
        <w:rPr>
          <w:rFonts w:ascii="ＭＳ Ｐ明朝" w:eastAsia="ＭＳ Ｐ明朝" w:hAnsi="ＭＳ Ｐ明朝" w:cs="Times New Roman" w:hint="default"/>
          <w:spacing w:val="2"/>
        </w:rPr>
      </w:pPr>
      <w:r w:rsidRPr="00FA36B3">
        <w:rPr>
          <w:rFonts w:ascii="ＭＳ Ｐ明朝" w:eastAsia="ＭＳ Ｐ明朝" w:hAnsi="ＭＳ Ｐ明朝" w:cs="Times New Roman"/>
          <w:spacing w:val="2"/>
        </w:rPr>
        <w:t>間接補助事業者は事業実施計画を策定し、都道府県知事又は戦略策定市区町村長へ提出すること</w:t>
      </w:r>
      <w:r>
        <w:rPr>
          <w:rFonts w:ascii="ＭＳ Ｐ明朝" w:eastAsia="ＭＳ Ｐ明朝" w:hAnsi="ＭＳ Ｐ明朝" w:cs="Times New Roman"/>
          <w:spacing w:val="2"/>
        </w:rPr>
        <w:t>。</w:t>
      </w:r>
    </w:p>
    <w:sectPr w:rsidR="00FA36B3" w:rsidRPr="00FA36B3" w:rsidSect="0071704D">
      <w:footerReference w:type="even" r:id="rId7"/>
      <w:footnotePr>
        <w:numRestart w:val="eachPage"/>
      </w:footnotePr>
      <w:endnotePr>
        <w:numFmt w:val="decimal"/>
      </w:endnotePr>
      <w:pgSz w:w="11906" w:h="16838"/>
      <w:pgMar w:top="1440" w:right="1077" w:bottom="1440" w:left="1077" w:header="1134" w:footer="1021" w:gutter="0"/>
      <w:cols w:space="720"/>
      <w:docGrid w:type="linesAndChars" w:linePitch="300" w:charSpace="-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54D5" w14:textId="77777777" w:rsidR="00A44C98" w:rsidRDefault="00A44C98">
      <w:pPr>
        <w:spacing w:before="387"/>
        <w:rPr>
          <w:rFonts w:hint="default"/>
        </w:rPr>
      </w:pPr>
      <w:r>
        <w:continuationSeparator/>
      </w:r>
    </w:p>
  </w:endnote>
  <w:endnote w:type="continuationSeparator" w:id="0">
    <w:p w14:paraId="2A175049" w14:textId="77777777" w:rsidR="00A44C98" w:rsidRDefault="00A44C98">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89A4" w14:textId="77777777" w:rsidR="0027105E" w:rsidRDefault="0027105E">
    <w:pPr>
      <w:framePr w:wrap="auto" w:vAnchor="page" w:hAnchor="margin" w:xAlign="center" w:y="1066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39D5DA7" w14:textId="77777777" w:rsidR="0027105E" w:rsidRDefault="0027105E">
    <w:pPr>
      <w:rPr>
        <w:rFonts w:hint="default"/>
      </w:rPr>
    </w:pPr>
  </w:p>
  <w:p w14:paraId="371E99EC" w14:textId="77777777" w:rsidR="00103D76" w:rsidRDefault="00103D7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693D" w14:textId="77777777" w:rsidR="00A44C98" w:rsidRDefault="00A44C98">
      <w:pPr>
        <w:spacing w:before="387"/>
        <w:rPr>
          <w:rFonts w:hint="default"/>
        </w:rPr>
      </w:pPr>
      <w:r>
        <w:continuationSeparator/>
      </w:r>
    </w:p>
  </w:footnote>
  <w:footnote w:type="continuationSeparator" w:id="0">
    <w:p w14:paraId="7CAF00DA" w14:textId="77777777" w:rsidR="00A44C98" w:rsidRDefault="00A44C98">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5743"/>
    <w:multiLevelType w:val="hybridMultilevel"/>
    <w:tmpl w:val="BD3882E6"/>
    <w:lvl w:ilvl="0" w:tplc="7BC221FA">
      <w:start w:val="2"/>
      <w:numFmt w:val="decimalFullWidth"/>
      <w:lvlText w:val="%1."/>
      <w:lvlJc w:val="left"/>
      <w:pPr>
        <w:ind w:left="762" w:hanging="360"/>
      </w:pPr>
      <w:rPr>
        <w:rFonts w:ascii="Times New Roman" w:hAnsi="Times New Roman"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 w15:restartNumberingAfterBreak="0">
    <w:nsid w:val="0B4C123D"/>
    <w:multiLevelType w:val="hybridMultilevel"/>
    <w:tmpl w:val="169A6EB8"/>
    <w:lvl w:ilvl="0" w:tplc="88162A16">
      <w:start w:val="1"/>
      <w:numFmt w:val="decimalFullWidth"/>
      <w:lvlText w:val="%1．"/>
      <w:lvlJc w:val="left"/>
      <w:pPr>
        <w:ind w:left="985" w:hanging="4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 w15:restartNumberingAfterBreak="0">
    <w:nsid w:val="17850D4C"/>
    <w:multiLevelType w:val="hybridMultilevel"/>
    <w:tmpl w:val="D1E82EF2"/>
    <w:lvl w:ilvl="0" w:tplc="52224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27D33"/>
    <w:multiLevelType w:val="hybridMultilevel"/>
    <w:tmpl w:val="459CFF32"/>
    <w:lvl w:ilvl="0" w:tplc="B5646E0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D370328"/>
    <w:multiLevelType w:val="hybridMultilevel"/>
    <w:tmpl w:val="4426DD10"/>
    <w:lvl w:ilvl="0" w:tplc="D05CDA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B249A"/>
    <w:multiLevelType w:val="hybridMultilevel"/>
    <w:tmpl w:val="A29A5E66"/>
    <w:lvl w:ilvl="0" w:tplc="F9A6DD04">
      <w:start w:val="2"/>
      <w:numFmt w:val="decimalFullWidth"/>
      <w:lvlText w:val="%1."/>
      <w:lvlJc w:val="left"/>
      <w:pPr>
        <w:ind w:left="561" w:hanging="360"/>
      </w:pPr>
      <w:rPr>
        <w:rFonts w:ascii="Times New Roman" w:hAnsi="Times New Roman"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15:restartNumberingAfterBreak="0">
    <w:nsid w:val="21B84410"/>
    <w:multiLevelType w:val="hybridMultilevel"/>
    <w:tmpl w:val="07D0F7DC"/>
    <w:lvl w:ilvl="0" w:tplc="B1A0B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B438D"/>
    <w:multiLevelType w:val="multilevel"/>
    <w:tmpl w:val="6CDEEC5E"/>
    <w:lvl w:ilvl="0">
      <w:start w:val="79"/>
      <w:numFmt w:val="decimal"/>
      <w:lvlText w:val="%1"/>
      <w:lvlJc w:val="left"/>
      <w:pPr>
        <w:ind w:left="387" w:hanging="198"/>
      </w:pPr>
      <w:rPr>
        <w:rFonts w:hint="default"/>
      </w:rPr>
    </w:lvl>
    <w:lvl w:ilvl="1">
      <w:numFmt w:val="decimal"/>
      <w:lvlText w:val="%1.%2"/>
      <w:lvlJc w:val="left"/>
      <w:pPr>
        <w:ind w:left="387" w:hanging="198"/>
      </w:pPr>
      <w:rPr>
        <w:rFonts w:ascii="ＭＳ 明朝" w:eastAsia="ＭＳ 明朝" w:hAnsi="ＭＳ 明朝" w:cs="ＭＳ 明朝" w:hint="default"/>
        <w:w w:val="98"/>
        <w:sz w:val="8"/>
        <w:szCs w:val="8"/>
      </w:rPr>
    </w:lvl>
    <w:lvl w:ilvl="2">
      <w:start w:val="1"/>
      <w:numFmt w:val="decimal"/>
      <w:lvlText w:val="(%3)"/>
      <w:lvlJc w:val="left"/>
      <w:pPr>
        <w:ind w:left="913" w:hanging="297"/>
      </w:pPr>
      <w:rPr>
        <w:rFonts w:ascii="ＭＳ Ｐ明朝" w:eastAsia="ＭＳ Ｐ明朝" w:hAnsi="ＭＳ Ｐ明朝" w:cs="ＭＳ Ｐ明朝" w:hint="default"/>
        <w:spacing w:val="-1"/>
        <w:w w:val="98"/>
        <w:sz w:val="17"/>
        <w:szCs w:val="17"/>
      </w:rPr>
    </w:lvl>
    <w:lvl w:ilvl="3">
      <w:numFmt w:val="bullet"/>
      <w:lvlText w:val="•"/>
      <w:lvlJc w:val="left"/>
      <w:pPr>
        <w:ind w:left="263" w:hanging="297"/>
      </w:pPr>
      <w:rPr>
        <w:rFonts w:hint="default"/>
      </w:rPr>
    </w:lvl>
    <w:lvl w:ilvl="4">
      <w:numFmt w:val="bullet"/>
      <w:lvlText w:val="•"/>
      <w:lvlJc w:val="left"/>
      <w:pPr>
        <w:ind w:left="-66" w:hanging="297"/>
      </w:pPr>
      <w:rPr>
        <w:rFonts w:hint="default"/>
      </w:rPr>
    </w:lvl>
    <w:lvl w:ilvl="5">
      <w:numFmt w:val="bullet"/>
      <w:lvlText w:val="•"/>
      <w:lvlJc w:val="left"/>
      <w:pPr>
        <w:ind w:left="-394" w:hanging="297"/>
      </w:pPr>
      <w:rPr>
        <w:rFonts w:hint="default"/>
      </w:rPr>
    </w:lvl>
    <w:lvl w:ilvl="6">
      <w:numFmt w:val="bullet"/>
      <w:lvlText w:val="•"/>
      <w:lvlJc w:val="left"/>
      <w:pPr>
        <w:ind w:left="-723" w:hanging="297"/>
      </w:pPr>
      <w:rPr>
        <w:rFonts w:hint="default"/>
      </w:rPr>
    </w:lvl>
    <w:lvl w:ilvl="7">
      <w:numFmt w:val="bullet"/>
      <w:lvlText w:val="•"/>
      <w:lvlJc w:val="left"/>
      <w:pPr>
        <w:ind w:left="-1051" w:hanging="297"/>
      </w:pPr>
      <w:rPr>
        <w:rFonts w:hint="default"/>
      </w:rPr>
    </w:lvl>
    <w:lvl w:ilvl="8">
      <w:numFmt w:val="bullet"/>
      <w:lvlText w:val="•"/>
      <w:lvlJc w:val="left"/>
      <w:pPr>
        <w:ind w:left="-1379" w:hanging="297"/>
      </w:pPr>
      <w:rPr>
        <w:rFonts w:hint="default"/>
      </w:rPr>
    </w:lvl>
  </w:abstractNum>
  <w:abstractNum w:abstractNumId="8" w15:restartNumberingAfterBreak="0">
    <w:nsid w:val="2AFC3A12"/>
    <w:multiLevelType w:val="hybridMultilevel"/>
    <w:tmpl w:val="873A42AC"/>
    <w:lvl w:ilvl="0" w:tplc="047C51DA">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B43BD0"/>
    <w:multiLevelType w:val="hybridMultilevel"/>
    <w:tmpl w:val="BBCCF256"/>
    <w:lvl w:ilvl="0" w:tplc="875A311E">
      <w:start w:val="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D953DA1"/>
    <w:multiLevelType w:val="hybridMultilevel"/>
    <w:tmpl w:val="C5B691CA"/>
    <w:lvl w:ilvl="0" w:tplc="81CAC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A6283A"/>
    <w:multiLevelType w:val="hybridMultilevel"/>
    <w:tmpl w:val="AB60F632"/>
    <w:lvl w:ilvl="0" w:tplc="88162A16">
      <w:start w:val="1"/>
      <w:numFmt w:val="decimalFullWidth"/>
      <w:lvlText w:val="%1．"/>
      <w:lvlJc w:val="left"/>
      <w:pPr>
        <w:ind w:left="985" w:hanging="4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4089113B"/>
    <w:multiLevelType w:val="hybridMultilevel"/>
    <w:tmpl w:val="FF4E1CAA"/>
    <w:lvl w:ilvl="0" w:tplc="D57EF3C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A269CE"/>
    <w:multiLevelType w:val="hybridMultilevel"/>
    <w:tmpl w:val="95682050"/>
    <w:lvl w:ilvl="0" w:tplc="3272A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A45EF1"/>
    <w:multiLevelType w:val="hybridMultilevel"/>
    <w:tmpl w:val="F9B063EA"/>
    <w:lvl w:ilvl="0" w:tplc="6AD251BA">
      <w:start w:val="1"/>
      <w:numFmt w:val="decimal"/>
      <w:lvlText w:val="(%1)"/>
      <w:lvlJc w:val="left"/>
      <w:pPr>
        <w:ind w:left="720" w:hanging="296"/>
      </w:pPr>
      <w:rPr>
        <w:rFonts w:ascii="ＭＳ Ｐ明朝" w:eastAsia="ＭＳ Ｐ明朝" w:hAnsi="ＭＳ Ｐ明朝" w:cs="ＭＳ Ｐ明朝" w:hint="default"/>
        <w:spacing w:val="-1"/>
        <w:w w:val="98"/>
        <w:sz w:val="17"/>
        <w:szCs w:val="17"/>
      </w:rPr>
    </w:lvl>
    <w:lvl w:ilvl="1" w:tplc="E1ECC5AC">
      <w:numFmt w:val="bullet"/>
      <w:lvlText w:val="•"/>
      <w:lvlJc w:val="left"/>
      <w:pPr>
        <w:ind w:left="1644" w:hanging="296"/>
      </w:pPr>
      <w:rPr>
        <w:rFonts w:hint="default"/>
      </w:rPr>
    </w:lvl>
    <w:lvl w:ilvl="2" w:tplc="0C240146">
      <w:numFmt w:val="bullet"/>
      <w:lvlText w:val="•"/>
      <w:lvlJc w:val="left"/>
      <w:pPr>
        <w:ind w:left="2568" w:hanging="296"/>
      </w:pPr>
      <w:rPr>
        <w:rFonts w:hint="default"/>
      </w:rPr>
    </w:lvl>
    <w:lvl w:ilvl="3" w:tplc="35F0B420">
      <w:numFmt w:val="bullet"/>
      <w:lvlText w:val="•"/>
      <w:lvlJc w:val="left"/>
      <w:pPr>
        <w:ind w:left="3493" w:hanging="296"/>
      </w:pPr>
      <w:rPr>
        <w:rFonts w:hint="default"/>
      </w:rPr>
    </w:lvl>
    <w:lvl w:ilvl="4" w:tplc="C3CAD852">
      <w:numFmt w:val="bullet"/>
      <w:lvlText w:val="•"/>
      <w:lvlJc w:val="left"/>
      <w:pPr>
        <w:ind w:left="4417" w:hanging="296"/>
      </w:pPr>
      <w:rPr>
        <w:rFonts w:hint="default"/>
      </w:rPr>
    </w:lvl>
    <w:lvl w:ilvl="5" w:tplc="3F52B7AC">
      <w:numFmt w:val="bullet"/>
      <w:lvlText w:val="•"/>
      <w:lvlJc w:val="left"/>
      <w:pPr>
        <w:ind w:left="5342" w:hanging="296"/>
      </w:pPr>
      <w:rPr>
        <w:rFonts w:hint="default"/>
      </w:rPr>
    </w:lvl>
    <w:lvl w:ilvl="6" w:tplc="D22A0A94">
      <w:numFmt w:val="bullet"/>
      <w:lvlText w:val="•"/>
      <w:lvlJc w:val="left"/>
      <w:pPr>
        <w:ind w:left="6266" w:hanging="296"/>
      </w:pPr>
      <w:rPr>
        <w:rFonts w:hint="default"/>
      </w:rPr>
    </w:lvl>
    <w:lvl w:ilvl="7" w:tplc="22B60CAE">
      <w:numFmt w:val="bullet"/>
      <w:lvlText w:val="•"/>
      <w:lvlJc w:val="left"/>
      <w:pPr>
        <w:ind w:left="7191" w:hanging="296"/>
      </w:pPr>
      <w:rPr>
        <w:rFonts w:hint="default"/>
      </w:rPr>
    </w:lvl>
    <w:lvl w:ilvl="8" w:tplc="AFE6773A">
      <w:numFmt w:val="bullet"/>
      <w:lvlText w:val="•"/>
      <w:lvlJc w:val="left"/>
      <w:pPr>
        <w:ind w:left="8115" w:hanging="296"/>
      </w:pPr>
      <w:rPr>
        <w:rFonts w:hint="default"/>
      </w:rPr>
    </w:lvl>
  </w:abstractNum>
  <w:abstractNum w:abstractNumId="15" w15:restartNumberingAfterBreak="0">
    <w:nsid w:val="4EC77A95"/>
    <w:multiLevelType w:val="hybridMultilevel"/>
    <w:tmpl w:val="83DAA2FE"/>
    <w:lvl w:ilvl="0" w:tplc="B47EEEB6">
      <w:start w:val="2"/>
      <w:numFmt w:val="decimalFullWidth"/>
      <w:lvlText w:val="%1."/>
      <w:lvlJc w:val="left"/>
      <w:pPr>
        <w:ind w:left="762" w:hanging="360"/>
      </w:pPr>
      <w:rPr>
        <w:rFonts w:ascii="Times New Roman" w:hAnsi="Times New Roman"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6" w15:restartNumberingAfterBreak="0">
    <w:nsid w:val="569A2C6B"/>
    <w:multiLevelType w:val="hybridMultilevel"/>
    <w:tmpl w:val="C9B60836"/>
    <w:lvl w:ilvl="0" w:tplc="221012E8">
      <w:start w:val="2"/>
      <w:numFmt w:val="decimalFullWidth"/>
      <w:lvlText w:val="%1."/>
      <w:lvlJc w:val="left"/>
      <w:pPr>
        <w:ind w:left="762" w:hanging="360"/>
      </w:pPr>
      <w:rPr>
        <w:rFonts w:ascii="Times New Roman" w:hAnsi="Times New Roman"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7" w15:restartNumberingAfterBreak="0">
    <w:nsid w:val="58737D98"/>
    <w:multiLevelType w:val="hybridMultilevel"/>
    <w:tmpl w:val="6206DB24"/>
    <w:lvl w:ilvl="0" w:tplc="00400B7E">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8" w15:restartNumberingAfterBreak="0">
    <w:nsid w:val="6C6C4BE1"/>
    <w:multiLevelType w:val="hybridMultilevel"/>
    <w:tmpl w:val="F574E6F0"/>
    <w:lvl w:ilvl="0" w:tplc="4E7416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281F6B"/>
    <w:multiLevelType w:val="hybridMultilevel"/>
    <w:tmpl w:val="3B06B922"/>
    <w:lvl w:ilvl="0" w:tplc="53208A82">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2F20C7"/>
    <w:multiLevelType w:val="hybridMultilevel"/>
    <w:tmpl w:val="B5760B68"/>
    <w:lvl w:ilvl="0" w:tplc="DCF4204E">
      <w:start w:val="2"/>
      <w:numFmt w:val="decimalFullWidth"/>
      <w:lvlText w:val="%1."/>
      <w:lvlJc w:val="left"/>
      <w:pPr>
        <w:ind w:left="762" w:hanging="360"/>
      </w:pPr>
      <w:rPr>
        <w:rFonts w:ascii="Times New Roman" w:hAnsi="Times New Roman"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21" w15:restartNumberingAfterBreak="0">
    <w:nsid w:val="6F375573"/>
    <w:multiLevelType w:val="hybridMultilevel"/>
    <w:tmpl w:val="79DA261E"/>
    <w:lvl w:ilvl="0" w:tplc="2D8E23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5C7703"/>
    <w:multiLevelType w:val="hybridMultilevel"/>
    <w:tmpl w:val="2A4E653C"/>
    <w:lvl w:ilvl="0" w:tplc="8794A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B328C6"/>
    <w:multiLevelType w:val="hybridMultilevel"/>
    <w:tmpl w:val="CAA4A35A"/>
    <w:lvl w:ilvl="0" w:tplc="32F2E114">
      <w:numFmt w:val="bullet"/>
      <w:lvlText w:val="□"/>
      <w:lvlJc w:val="left"/>
      <w:pPr>
        <w:ind w:left="1230" w:hanging="323"/>
      </w:pPr>
      <w:rPr>
        <w:rFonts w:ascii="ＭＳ 明朝" w:eastAsia="ＭＳ 明朝" w:hAnsi="ＭＳ 明朝" w:cs="ＭＳ 明朝" w:hint="default"/>
        <w:w w:val="99"/>
        <w:sz w:val="16"/>
        <w:szCs w:val="16"/>
      </w:rPr>
    </w:lvl>
    <w:lvl w:ilvl="1" w:tplc="650E4F16">
      <w:numFmt w:val="bullet"/>
      <w:lvlText w:val="•"/>
      <w:lvlJc w:val="left"/>
      <w:pPr>
        <w:ind w:left="2634" w:hanging="323"/>
      </w:pPr>
      <w:rPr>
        <w:rFonts w:hint="default"/>
      </w:rPr>
    </w:lvl>
    <w:lvl w:ilvl="2" w:tplc="6CDEDF84">
      <w:numFmt w:val="bullet"/>
      <w:lvlText w:val="•"/>
      <w:lvlJc w:val="left"/>
      <w:pPr>
        <w:ind w:left="4028" w:hanging="323"/>
      </w:pPr>
      <w:rPr>
        <w:rFonts w:hint="default"/>
      </w:rPr>
    </w:lvl>
    <w:lvl w:ilvl="3" w:tplc="6F8A67DC">
      <w:numFmt w:val="bullet"/>
      <w:lvlText w:val="•"/>
      <w:lvlJc w:val="left"/>
      <w:pPr>
        <w:ind w:left="5422" w:hanging="323"/>
      </w:pPr>
      <w:rPr>
        <w:rFonts w:hint="default"/>
      </w:rPr>
    </w:lvl>
    <w:lvl w:ilvl="4" w:tplc="DBA00D74">
      <w:numFmt w:val="bullet"/>
      <w:lvlText w:val="•"/>
      <w:lvlJc w:val="left"/>
      <w:pPr>
        <w:ind w:left="6816" w:hanging="323"/>
      </w:pPr>
      <w:rPr>
        <w:rFonts w:hint="default"/>
      </w:rPr>
    </w:lvl>
    <w:lvl w:ilvl="5" w:tplc="93D4ACD8">
      <w:numFmt w:val="bullet"/>
      <w:lvlText w:val="•"/>
      <w:lvlJc w:val="left"/>
      <w:pPr>
        <w:ind w:left="8210" w:hanging="323"/>
      </w:pPr>
      <w:rPr>
        <w:rFonts w:hint="default"/>
      </w:rPr>
    </w:lvl>
    <w:lvl w:ilvl="6" w:tplc="5F1AF116">
      <w:numFmt w:val="bullet"/>
      <w:lvlText w:val="•"/>
      <w:lvlJc w:val="left"/>
      <w:pPr>
        <w:ind w:left="9604" w:hanging="323"/>
      </w:pPr>
      <w:rPr>
        <w:rFonts w:hint="default"/>
      </w:rPr>
    </w:lvl>
    <w:lvl w:ilvl="7" w:tplc="861676B6">
      <w:numFmt w:val="bullet"/>
      <w:lvlText w:val="•"/>
      <w:lvlJc w:val="left"/>
      <w:pPr>
        <w:ind w:left="10998" w:hanging="323"/>
      </w:pPr>
      <w:rPr>
        <w:rFonts w:hint="default"/>
      </w:rPr>
    </w:lvl>
    <w:lvl w:ilvl="8" w:tplc="8B4EB126">
      <w:numFmt w:val="bullet"/>
      <w:lvlText w:val="•"/>
      <w:lvlJc w:val="left"/>
      <w:pPr>
        <w:ind w:left="12392" w:hanging="323"/>
      </w:pPr>
      <w:rPr>
        <w:rFonts w:hint="default"/>
      </w:rPr>
    </w:lvl>
  </w:abstractNum>
  <w:abstractNum w:abstractNumId="24" w15:restartNumberingAfterBreak="0">
    <w:nsid w:val="7D7003B0"/>
    <w:multiLevelType w:val="hybridMultilevel"/>
    <w:tmpl w:val="E6C8494E"/>
    <w:lvl w:ilvl="0" w:tplc="4DBC9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1531FD"/>
    <w:multiLevelType w:val="hybridMultilevel"/>
    <w:tmpl w:val="C0FE8498"/>
    <w:lvl w:ilvl="0" w:tplc="B4BAD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4272497">
    <w:abstractNumId w:val="9"/>
  </w:num>
  <w:num w:numId="2" w16cid:durableId="1950120523">
    <w:abstractNumId w:val="12"/>
  </w:num>
  <w:num w:numId="3" w16cid:durableId="815411290">
    <w:abstractNumId w:val="14"/>
  </w:num>
  <w:num w:numId="4" w16cid:durableId="340622286">
    <w:abstractNumId w:val="7"/>
  </w:num>
  <w:num w:numId="5" w16cid:durableId="1636645920">
    <w:abstractNumId w:val="23"/>
  </w:num>
  <w:num w:numId="6" w16cid:durableId="1950353448">
    <w:abstractNumId w:val="13"/>
  </w:num>
  <w:num w:numId="7" w16cid:durableId="618335191">
    <w:abstractNumId w:val="3"/>
  </w:num>
  <w:num w:numId="8" w16cid:durableId="1272544694">
    <w:abstractNumId w:val="17"/>
  </w:num>
  <w:num w:numId="9" w16cid:durableId="402489018">
    <w:abstractNumId w:val="21"/>
  </w:num>
  <w:num w:numId="10" w16cid:durableId="1380084872">
    <w:abstractNumId w:val="2"/>
  </w:num>
  <w:num w:numId="11" w16cid:durableId="2109884608">
    <w:abstractNumId w:val="6"/>
  </w:num>
  <w:num w:numId="12" w16cid:durableId="2049140304">
    <w:abstractNumId w:val="18"/>
  </w:num>
  <w:num w:numId="13" w16cid:durableId="1439328019">
    <w:abstractNumId w:val="4"/>
  </w:num>
  <w:num w:numId="14" w16cid:durableId="1663587146">
    <w:abstractNumId w:val="22"/>
  </w:num>
  <w:num w:numId="15" w16cid:durableId="2022195775">
    <w:abstractNumId w:val="25"/>
  </w:num>
  <w:num w:numId="16" w16cid:durableId="786657802">
    <w:abstractNumId w:val="10"/>
  </w:num>
  <w:num w:numId="17" w16cid:durableId="920720528">
    <w:abstractNumId w:val="24"/>
  </w:num>
  <w:num w:numId="18" w16cid:durableId="777990415">
    <w:abstractNumId w:val="1"/>
  </w:num>
  <w:num w:numId="19" w16cid:durableId="441267285">
    <w:abstractNumId w:val="11"/>
  </w:num>
  <w:num w:numId="20" w16cid:durableId="229384695">
    <w:abstractNumId w:val="19"/>
  </w:num>
  <w:num w:numId="21" w16cid:durableId="831525241">
    <w:abstractNumId w:val="8"/>
  </w:num>
  <w:num w:numId="22" w16cid:durableId="1802772292">
    <w:abstractNumId w:val="0"/>
  </w:num>
  <w:num w:numId="23" w16cid:durableId="510681531">
    <w:abstractNumId w:val="16"/>
  </w:num>
  <w:num w:numId="24" w16cid:durableId="1434856526">
    <w:abstractNumId w:val="20"/>
  </w:num>
  <w:num w:numId="25" w16cid:durableId="737174476">
    <w:abstractNumId w:val="15"/>
  </w:num>
  <w:num w:numId="26" w16cid:durableId="50305948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5"/>
  <w:hyphenationZone w:val="0"/>
  <w:drawingGridHorizontalSpacing w:val="179"/>
  <w:drawingGridVerticalSpacing w:val="150"/>
  <w:displayHorizontalDrawingGridEvery w:val="0"/>
  <w:displayVerticalDrawingGridEvery w:val="2"/>
  <w:doNotShadeFormData/>
  <w:characterSpacingControl w:val="doNotCompress"/>
  <w:noLineBreaksAfter w:lang="ja-JP" w:val="([{〈《「『【〔（［｛｢"/>
  <w:noLineBreaksBefore w:lang="ja-JP" w:val="!),.?]}、。〉》」』】〕！），．？］｝｡｣､ﾞﾟ"/>
  <w:hdrShapeDefaults>
    <o:shapedefaults v:ext="edit" spidmax="471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3C4"/>
    <w:rsid w:val="00002586"/>
    <w:rsid w:val="00011053"/>
    <w:rsid w:val="00023200"/>
    <w:rsid w:val="000235E6"/>
    <w:rsid w:val="00025BBA"/>
    <w:rsid w:val="00032292"/>
    <w:rsid w:val="00037813"/>
    <w:rsid w:val="00046081"/>
    <w:rsid w:val="00081785"/>
    <w:rsid w:val="000860F5"/>
    <w:rsid w:val="00086402"/>
    <w:rsid w:val="0009051F"/>
    <w:rsid w:val="00093B65"/>
    <w:rsid w:val="000A238F"/>
    <w:rsid w:val="000A6255"/>
    <w:rsid w:val="000C0D6B"/>
    <w:rsid w:val="000C7D86"/>
    <w:rsid w:val="000D55AC"/>
    <w:rsid w:val="000E7FAF"/>
    <w:rsid w:val="000F0F0B"/>
    <w:rsid w:val="000F163E"/>
    <w:rsid w:val="000F3944"/>
    <w:rsid w:val="000F3CB3"/>
    <w:rsid w:val="000F5846"/>
    <w:rsid w:val="0010089A"/>
    <w:rsid w:val="00102BD6"/>
    <w:rsid w:val="00103D76"/>
    <w:rsid w:val="001058A8"/>
    <w:rsid w:val="00121F05"/>
    <w:rsid w:val="00123A1D"/>
    <w:rsid w:val="00127F93"/>
    <w:rsid w:val="0013056F"/>
    <w:rsid w:val="001347A1"/>
    <w:rsid w:val="0015133B"/>
    <w:rsid w:val="00165CDA"/>
    <w:rsid w:val="00165D7C"/>
    <w:rsid w:val="00172ECD"/>
    <w:rsid w:val="00181163"/>
    <w:rsid w:val="001970FF"/>
    <w:rsid w:val="001A405C"/>
    <w:rsid w:val="001C2E1C"/>
    <w:rsid w:val="001D27F3"/>
    <w:rsid w:val="001D2BC2"/>
    <w:rsid w:val="001E490E"/>
    <w:rsid w:val="001E526F"/>
    <w:rsid w:val="001F15B3"/>
    <w:rsid w:val="001F1C16"/>
    <w:rsid w:val="002030A4"/>
    <w:rsid w:val="0021164E"/>
    <w:rsid w:val="00225284"/>
    <w:rsid w:val="002267C7"/>
    <w:rsid w:val="00242610"/>
    <w:rsid w:val="00247ED9"/>
    <w:rsid w:val="00261CE1"/>
    <w:rsid w:val="00262FF6"/>
    <w:rsid w:val="002647BF"/>
    <w:rsid w:val="00266651"/>
    <w:rsid w:val="0027105E"/>
    <w:rsid w:val="00274A6D"/>
    <w:rsid w:val="00282DA7"/>
    <w:rsid w:val="00286875"/>
    <w:rsid w:val="00296ABB"/>
    <w:rsid w:val="002A0AA9"/>
    <w:rsid w:val="002C3241"/>
    <w:rsid w:val="002C77DD"/>
    <w:rsid w:val="002D3A79"/>
    <w:rsid w:val="002D53B5"/>
    <w:rsid w:val="002E106F"/>
    <w:rsid w:val="00300917"/>
    <w:rsid w:val="003035D4"/>
    <w:rsid w:val="00307A89"/>
    <w:rsid w:val="00311008"/>
    <w:rsid w:val="00314064"/>
    <w:rsid w:val="0032261D"/>
    <w:rsid w:val="0034325F"/>
    <w:rsid w:val="00347CB0"/>
    <w:rsid w:val="0035225F"/>
    <w:rsid w:val="0035244E"/>
    <w:rsid w:val="00353F83"/>
    <w:rsid w:val="0036236F"/>
    <w:rsid w:val="00363DA5"/>
    <w:rsid w:val="00370C93"/>
    <w:rsid w:val="00373095"/>
    <w:rsid w:val="003731C3"/>
    <w:rsid w:val="003745F1"/>
    <w:rsid w:val="0039160D"/>
    <w:rsid w:val="00394C82"/>
    <w:rsid w:val="003B4A6C"/>
    <w:rsid w:val="003B7204"/>
    <w:rsid w:val="003B7F92"/>
    <w:rsid w:val="003C0D52"/>
    <w:rsid w:val="003C6468"/>
    <w:rsid w:val="003E2270"/>
    <w:rsid w:val="003E3A28"/>
    <w:rsid w:val="003E3D4A"/>
    <w:rsid w:val="003E618D"/>
    <w:rsid w:val="003F3424"/>
    <w:rsid w:val="00404C79"/>
    <w:rsid w:val="004140F1"/>
    <w:rsid w:val="0041482B"/>
    <w:rsid w:val="00434FA9"/>
    <w:rsid w:val="0043514C"/>
    <w:rsid w:val="00435477"/>
    <w:rsid w:val="00436E56"/>
    <w:rsid w:val="00445185"/>
    <w:rsid w:val="00446069"/>
    <w:rsid w:val="00446E73"/>
    <w:rsid w:val="004473BC"/>
    <w:rsid w:val="004550D8"/>
    <w:rsid w:val="00460E07"/>
    <w:rsid w:val="00461E30"/>
    <w:rsid w:val="004644BD"/>
    <w:rsid w:val="004834B1"/>
    <w:rsid w:val="00485817"/>
    <w:rsid w:val="00492003"/>
    <w:rsid w:val="004A2769"/>
    <w:rsid w:val="004A4A53"/>
    <w:rsid w:val="004A6482"/>
    <w:rsid w:val="004A77D5"/>
    <w:rsid w:val="004B50A8"/>
    <w:rsid w:val="004B5777"/>
    <w:rsid w:val="004B68E3"/>
    <w:rsid w:val="004C5482"/>
    <w:rsid w:val="004D0FCA"/>
    <w:rsid w:val="004E0BD7"/>
    <w:rsid w:val="004F5103"/>
    <w:rsid w:val="004F7CCF"/>
    <w:rsid w:val="005021AF"/>
    <w:rsid w:val="00515B49"/>
    <w:rsid w:val="00520480"/>
    <w:rsid w:val="00531321"/>
    <w:rsid w:val="00535623"/>
    <w:rsid w:val="0055572F"/>
    <w:rsid w:val="00563B55"/>
    <w:rsid w:val="005660E7"/>
    <w:rsid w:val="00566FC4"/>
    <w:rsid w:val="005768A2"/>
    <w:rsid w:val="00583649"/>
    <w:rsid w:val="005870E0"/>
    <w:rsid w:val="0059666A"/>
    <w:rsid w:val="005974E4"/>
    <w:rsid w:val="005A4BD5"/>
    <w:rsid w:val="005A73C4"/>
    <w:rsid w:val="005B5E80"/>
    <w:rsid w:val="005F7A1F"/>
    <w:rsid w:val="00600D6E"/>
    <w:rsid w:val="00601A90"/>
    <w:rsid w:val="00624DAD"/>
    <w:rsid w:val="00640695"/>
    <w:rsid w:val="006468EE"/>
    <w:rsid w:val="00647023"/>
    <w:rsid w:val="00647F3E"/>
    <w:rsid w:val="006729ED"/>
    <w:rsid w:val="0067599B"/>
    <w:rsid w:val="00682865"/>
    <w:rsid w:val="00695BA3"/>
    <w:rsid w:val="006A1364"/>
    <w:rsid w:val="006A600C"/>
    <w:rsid w:val="006B03C7"/>
    <w:rsid w:val="006B7E1E"/>
    <w:rsid w:val="006C741B"/>
    <w:rsid w:val="006C7C44"/>
    <w:rsid w:val="006D03A0"/>
    <w:rsid w:val="006D27B3"/>
    <w:rsid w:val="006D2F73"/>
    <w:rsid w:val="006E0246"/>
    <w:rsid w:val="006E05AA"/>
    <w:rsid w:val="006E776A"/>
    <w:rsid w:val="006F1C67"/>
    <w:rsid w:val="006F6E25"/>
    <w:rsid w:val="006F7515"/>
    <w:rsid w:val="007042CA"/>
    <w:rsid w:val="00707750"/>
    <w:rsid w:val="0071704D"/>
    <w:rsid w:val="007213E9"/>
    <w:rsid w:val="00721A15"/>
    <w:rsid w:val="00722A01"/>
    <w:rsid w:val="0073482B"/>
    <w:rsid w:val="00751FCD"/>
    <w:rsid w:val="00767125"/>
    <w:rsid w:val="00777301"/>
    <w:rsid w:val="00777F2D"/>
    <w:rsid w:val="00784029"/>
    <w:rsid w:val="007969D2"/>
    <w:rsid w:val="007C4113"/>
    <w:rsid w:val="007C619A"/>
    <w:rsid w:val="007C6810"/>
    <w:rsid w:val="007D4DEF"/>
    <w:rsid w:val="007F5EC6"/>
    <w:rsid w:val="00804C89"/>
    <w:rsid w:val="00807A91"/>
    <w:rsid w:val="00820D76"/>
    <w:rsid w:val="008256AE"/>
    <w:rsid w:val="00825CC6"/>
    <w:rsid w:val="00832E7C"/>
    <w:rsid w:val="0083313D"/>
    <w:rsid w:val="00837E7C"/>
    <w:rsid w:val="00840C09"/>
    <w:rsid w:val="00853228"/>
    <w:rsid w:val="008537F3"/>
    <w:rsid w:val="008740E6"/>
    <w:rsid w:val="00897431"/>
    <w:rsid w:val="008A2BC7"/>
    <w:rsid w:val="008A61F2"/>
    <w:rsid w:val="008B5613"/>
    <w:rsid w:val="008C36ED"/>
    <w:rsid w:val="008D4F6F"/>
    <w:rsid w:val="008E59FD"/>
    <w:rsid w:val="008E7B8A"/>
    <w:rsid w:val="008F32B0"/>
    <w:rsid w:val="00904887"/>
    <w:rsid w:val="00905C14"/>
    <w:rsid w:val="00913782"/>
    <w:rsid w:val="00917330"/>
    <w:rsid w:val="0092219C"/>
    <w:rsid w:val="009232CD"/>
    <w:rsid w:val="00926901"/>
    <w:rsid w:val="00926FCE"/>
    <w:rsid w:val="009276C4"/>
    <w:rsid w:val="0093332C"/>
    <w:rsid w:val="0094116B"/>
    <w:rsid w:val="009468CD"/>
    <w:rsid w:val="009746D0"/>
    <w:rsid w:val="00984F74"/>
    <w:rsid w:val="00987AF6"/>
    <w:rsid w:val="00987F79"/>
    <w:rsid w:val="00990608"/>
    <w:rsid w:val="00991E74"/>
    <w:rsid w:val="00992C26"/>
    <w:rsid w:val="009A444F"/>
    <w:rsid w:val="009A4C01"/>
    <w:rsid w:val="009B0482"/>
    <w:rsid w:val="009B4414"/>
    <w:rsid w:val="009C18E4"/>
    <w:rsid w:val="009E4043"/>
    <w:rsid w:val="009F00BF"/>
    <w:rsid w:val="009F1E09"/>
    <w:rsid w:val="009F41AB"/>
    <w:rsid w:val="009F4347"/>
    <w:rsid w:val="009F75A9"/>
    <w:rsid w:val="00A02581"/>
    <w:rsid w:val="00A06083"/>
    <w:rsid w:val="00A129A0"/>
    <w:rsid w:val="00A1651A"/>
    <w:rsid w:val="00A44C98"/>
    <w:rsid w:val="00A56566"/>
    <w:rsid w:val="00A57021"/>
    <w:rsid w:val="00A71C2D"/>
    <w:rsid w:val="00A7405D"/>
    <w:rsid w:val="00A92E79"/>
    <w:rsid w:val="00A92FB4"/>
    <w:rsid w:val="00AA4758"/>
    <w:rsid w:val="00AA4FCC"/>
    <w:rsid w:val="00AA556B"/>
    <w:rsid w:val="00AC12E4"/>
    <w:rsid w:val="00AE025A"/>
    <w:rsid w:val="00B0295F"/>
    <w:rsid w:val="00B21D2B"/>
    <w:rsid w:val="00B2618F"/>
    <w:rsid w:val="00B43439"/>
    <w:rsid w:val="00B456F3"/>
    <w:rsid w:val="00B56D29"/>
    <w:rsid w:val="00B720F2"/>
    <w:rsid w:val="00B721B3"/>
    <w:rsid w:val="00B76F91"/>
    <w:rsid w:val="00B9538E"/>
    <w:rsid w:val="00BB7956"/>
    <w:rsid w:val="00BC31E6"/>
    <w:rsid w:val="00BC6A03"/>
    <w:rsid w:val="00BD0DA9"/>
    <w:rsid w:val="00BE4166"/>
    <w:rsid w:val="00BF21B8"/>
    <w:rsid w:val="00BF480B"/>
    <w:rsid w:val="00BF6D70"/>
    <w:rsid w:val="00C1451E"/>
    <w:rsid w:val="00C1525A"/>
    <w:rsid w:val="00C174DF"/>
    <w:rsid w:val="00C228E7"/>
    <w:rsid w:val="00C27E6F"/>
    <w:rsid w:val="00C30410"/>
    <w:rsid w:val="00C357BF"/>
    <w:rsid w:val="00C424D2"/>
    <w:rsid w:val="00C446C6"/>
    <w:rsid w:val="00C54D00"/>
    <w:rsid w:val="00C62928"/>
    <w:rsid w:val="00C6556D"/>
    <w:rsid w:val="00C67759"/>
    <w:rsid w:val="00C7188A"/>
    <w:rsid w:val="00C747B8"/>
    <w:rsid w:val="00C77F5B"/>
    <w:rsid w:val="00C85EFE"/>
    <w:rsid w:val="00CA3AB7"/>
    <w:rsid w:val="00CB2333"/>
    <w:rsid w:val="00CB2346"/>
    <w:rsid w:val="00CB6D4F"/>
    <w:rsid w:val="00CC1B26"/>
    <w:rsid w:val="00CC57CE"/>
    <w:rsid w:val="00CC6D47"/>
    <w:rsid w:val="00CD0777"/>
    <w:rsid w:val="00D20468"/>
    <w:rsid w:val="00D267C6"/>
    <w:rsid w:val="00D270CF"/>
    <w:rsid w:val="00D3530F"/>
    <w:rsid w:val="00D514B6"/>
    <w:rsid w:val="00D53E44"/>
    <w:rsid w:val="00D63851"/>
    <w:rsid w:val="00D651E5"/>
    <w:rsid w:val="00D65A76"/>
    <w:rsid w:val="00D672A6"/>
    <w:rsid w:val="00D736AF"/>
    <w:rsid w:val="00D74421"/>
    <w:rsid w:val="00D81CB8"/>
    <w:rsid w:val="00D838A6"/>
    <w:rsid w:val="00D86200"/>
    <w:rsid w:val="00D927F1"/>
    <w:rsid w:val="00D96DAD"/>
    <w:rsid w:val="00DB754B"/>
    <w:rsid w:val="00DC0836"/>
    <w:rsid w:val="00DC0E0B"/>
    <w:rsid w:val="00DC4119"/>
    <w:rsid w:val="00DC49BB"/>
    <w:rsid w:val="00DD3FA3"/>
    <w:rsid w:val="00DD4D1A"/>
    <w:rsid w:val="00DD594C"/>
    <w:rsid w:val="00DE0A86"/>
    <w:rsid w:val="00DE3492"/>
    <w:rsid w:val="00DE6641"/>
    <w:rsid w:val="00DF0FED"/>
    <w:rsid w:val="00DF26F8"/>
    <w:rsid w:val="00DF63F2"/>
    <w:rsid w:val="00E0044C"/>
    <w:rsid w:val="00E0117E"/>
    <w:rsid w:val="00E303C2"/>
    <w:rsid w:val="00E33499"/>
    <w:rsid w:val="00E33541"/>
    <w:rsid w:val="00E4776B"/>
    <w:rsid w:val="00E52935"/>
    <w:rsid w:val="00E55C1B"/>
    <w:rsid w:val="00E56949"/>
    <w:rsid w:val="00E62BBE"/>
    <w:rsid w:val="00E67996"/>
    <w:rsid w:val="00E70B6D"/>
    <w:rsid w:val="00E74A34"/>
    <w:rsid w:val="00E77CD8"/>
    <w:rsid w:val="00E9330E"/>
    <w:rsid w:val="00E965FB"/>
    <w:rsid w:val="00E97BE5"/>
    <w:rsid w:val="00EA0B64"/>
    <w:rsid w:val="00EA1F9A"/>
    <w:rsid w:val="00EA38CF"/>
    <w:rsid w:val="00EC19C9"/>
    <w:rsid w:val="00EC6502"/>
    <w:rsid w:val="00EC6DFA"/>
    <w:rsid w:val="00ED2FDB"/>
    <w:rsid w:val="00EE4583"/>
    <w:rsid w:val="00EF3620"/>
    <w:rsid w:val="00F01A3E"/>
    <w:rsid w:val="00F118D5"/>
    <w:rsid w:val="00F153E7"/>
    <w:rsid w:val="00F33286"/>
    <w:rsid w:val="00F41CF3"/>
    <w:rsid w:val="00F45304"/>
    <w:rsid w:val="00F45862"/>
    <w:rsid w:val="00F578C1"/>
    <w:rsid w:val="00F714D4"/>
    <w:rsid w:val="00F732BB"/>
    <w:rsid w:val="00F90D30"/>
    <w:rsid w:val="00F95A24"/>
    <w:rsid w:val="00F96E58"/>
    <w:rsid w:val="00FA36B3"/>
    <w:rsid w:val="00FA7092"/>
    <w:rsid w:val="00FB2DBB"/>
    <w:rsid w:val="00FB2E73"/>
    <w:rsid w:val="00FC28A5"/>
    <w:rsid w:val="00FC342B"/>
    <w:rsid w:val="00FC6BBB"/>
    <w:rsid w:val="00FD41E3"/>
    <w:rsid w:val="00FD485F"/>
    <w:rsid w:val="00FD54E2"/>
    <w:rsid w:val="00FD594F"/>
    <w:rsid w:val="00FD6771"/>
    <w:rsid w:val="00FE37F1"/>
    <w:rsid w:val="00FE5017"/>
    <w:rsid w:val="00FF3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F5CAD85"/>
  <w15:chartTrackingRefBased/>
  <w15:docId w15:val="{CBDB2891-E829-4578-A959-C24A0BE7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A6D"/>
    <w:pPr>
      <w:widowControl w:val="0"/>
      <w:jc w:val="both"/>
      <w:textAlignment w:val="baseline"/>
    </w:pPr>
    <w:rPr>
      <w:rFonts w:ascii="Times New Roman" w:hAnsi="Times New Roman" w:hint="eastAsia"/>
      <w:color w:val="000000"/>
      <w:sz w:val="18"/>
    </w:rPr>
  </w:style>
  <w:style w:type="paragraph" w:styleId="1">
    <w:name w:val="heading 1"/>
    <w:basedOn w:val="a"/>
    <w:link w:val="10"/>
    <w:uiPriority w:val="9"/>
    <w:qFormat/>
    <w:rsid w:val="00987F79"/>
    <w:pPr>
      <w:autoSpaceDE w:val="0"/>
      <w:autoSpaceDN w:val="0"/>
      <w:spacing w:before="15"/>
      <w:ind w:left="2223" w:right="1477"/>
      <w:jc w:val="center"/>
      <w:textAlignment w:val="auto"/>
      <w:outlineLvl w:val="0"/>
    </w:pPr>
    <w:rPr>
      <w:rFonts w:ascii="ＭＳ Ｐ明朝" w:eastAsia="ＭＳ Ｐ明朝" w:hAnsi="ＭＳ Ｐ明朝" w:cs="ＭＳ Ｐ明朝" w:hint="default"/>
      <w:b/>
      <w:bCs/>
      <w:color w:val="auto"/>
      <w:sz w:val="28"/>
      <w:szCs w:val="28"/>
      <w:lang w:eastAsia="en-US"/>
    </w:rPr>
  </w:style>
  <w:style w:type="paragraph" w:styleId="2">
    <w:name w:val="heading 2"/>
    <w:basedOn w:val="a"/>
    <w:link w:val="20"/>
    <w:uiPriority w:val="9"/>
    <w:unhideWhenUsed/>
    <w:qFormat/>
    <w:rsid w:val="00987F79"/>
    <w:pPr>
      <w:autoSpaceDE w:val="0"/>
      <w:autoSpaceDN w:val="0"/>
      <w:spacing w:line="339" w:lineRule="exact"/>
      <w:ind w:left="60"/>
      <w:jc w:val="left"/>
      <w:textAlignment w:val="auto"/>
      <w:outlineLvl w:val="1"/>
    </w:pPr>
    <w:rPr>
      <w:rFonts w:ascii="ＭＳ 明朝" w:hAnsi="ＭＳ 明朝" w:hint="default"/>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544"/>
    </w:pPr>
  </w:style>
  <w:style w:type="paragraph" w:customStyle="1" w:styleId="21">
    <w:name w:val="目次2(ｵｰﾄｽﾀｲﾙ)"/>
    <w:basedOn w:val="a"/>
    <w:pPr>
      <w:ind w:left="181"/>
    </w:pPr>
  </w:style>
  <w:style w:type="paragraph" w:customStyle="1" w:styleId="11">
    <w:name w:val="目次1(ｵｰﾄｽﾀｲﾙ)"/>
    <w:basedOn w:val="a"/>
  </w:style>
  <w:style w:type="paragraph" w:customStyle="1" w:styleId="a3">
    <w:name w:val="個条書きの説明(ｵｰﾄｽﾀｲﾙ)"/>
    <w:basedOn w:val="a"/>
    <w:pPr>
      <w:ind w:left="1617"/>
    </w:pPr>
    <w:rPr>
      <w:rFonts w:ascii="Arial" w:eastAsia="ＭＳ Ｐゴシック" w:hAnsi="Arial"/>
    </w:rPr>
  </w:style>
  <w:style w:type="paragraph" w:customStyle="1" w:styleId="a4">
    <w:name w:val="個条書き(ｵｰﾄｽﾀｲﾙ)"/>
    <w:basedOn w:val="a"/>
    <w:pPr>
      <w:ind w:left="1352" w:hanging="90"/>
    </w:pPr>
  </w:style>
  <w:style w:type="paragraph" w:customStyle="1" w:styleId="22">
    <w:name w:val="本文2(ｵｰﾄｽﾀｲﾙ)"/>
    <w:basedOn w:val="a"/>
    <w:pPr>
      <w:ind w:left="1451"/>
    </w:pPr>
  </w:style>
  <w:style w:type="paragraph" w:customStyle="1" w:styleId="a5">
    <w:name w:val="本文(ｵｰﾄｽﾀｲﾙ)"/>
    <w:basedOn w:val="a"/>
    <w:pPr>
      <w:ind w:left="1088"/>
    </w:pPr>
  </w:style>
  <w:style w:type="paragraph" w:customStyle="1" w:styleId="5">
    <w:name w:val="小見出し5(ｵｰﾄｽﾀｲﾙ)"/>
    <w:basedOn w:val="a"/>
    <w:pPr>
      <w:spacing w:before="18" w:after="18"/>
      <w:ind w:left="1262"/>
    </w:pPr>
  </w:style>
  <w:style w:type="paragraph" w:customStyle="1" w:styleId="4">
    <w:name w:val="小見出し4(ｵｰﾄｽﾀｲﾙ)"/>
    <w:basedOn w:val="a"/>
    <w:pPr>
      <w:spacing w:before="18" w:after="18"/>
      <w:ind w:left="1082"/>
    </w:pPr>
  </w:style>
  <w:style w:type="paragraph" w:customStyle="1" w:styleId="30">
    <w:name w:val="小見出し3(ｵｰﾄｽﾀｲﾙ)"/>
    <w:basedOn w:val="a"/>
    <w:pPr>
      <w:spacing w:before="18" w:after="18"/>
      <w:ind w:left="901"/>
    </w:pPr>
  </w:style>
  <w:style w:type="paragraph" w:customStyle="1" w:styleId="23">
    <w:name w:val="小見出し2(ｵｰﾄｽﾀｲﾙ)"/>
    <w:basedOn w:val="a"/>
    <w:pPr>
      <w:spacing w:before="18" w:after="18"/>
      <w:ind w:left="721"/>
    </w:pPr>
  </w:style>
  <w:style w:type="paragraph" w:customStyle="1" w:styleId="a6">
    <w:name w:val="小見出し(ｵｰﾄｽﾀｲﾙ)"/>
    <w:basedOn w:val="a"/>
    <w:pPr>
      <w:spacing w:before="18" w:after="18"/>
      <w:ind w:left="541"/>
    </w:pPr>
  </w:style>
  <w:style w:type="paragraph" w:customStyle="1" w:styleId="a7">
    <w:name w:val="中見出し(ｵｰﾄｽﾀｲﾙ)"/>
    <w:basedOn w:val="a"/>
    <w:pPr>
      <w:spacing w:before="36" w:after="36"/>
      <w:ind w:left="180"/>
    </w:pPr>
  </w:style>
  <w:style w:type="paragraph" w:customStyle="1" w:styleId="a8">
    <w:name w:val="大見出し(ｵｰﾄｽﾀｲﾙ)"/>
    <w:basedOn w:val="a"/>
    <w:pPr>
      <w:spacing w:before="54" w:after="54"/>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72"/>
      <w:jc w:val="center"/>
    </w:pPr>
  </w:style>
  <w:style w:type="table" w:styleId="ab">
    <w:name w:val="Table Grid"/>
    <w:basedOn w:val="a1"/>
    <w:uiPriority w:val="39"/>
    <w:rsid w:val="009A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02BD6"/>
    <w:pPr>
      <w:tabs>
        <w:tab w:val="center" w:pos="4252"/>
        <w:tab w:val="right" w:pos="8504"/>
      </w:tabs>
      <w:snapToGrid w:val="0"/>
    </w:pPr>
  </w:style>
  <w:style w:type="character" w:customStyle="1" w:styleId="ad">
    <w:name w:val="ヘッダー (文字)"/>
    <w:link w:val="ac"/>
    <w:uiPriority w:val="99"/>
    <w:rsid w:val="00102BD6"/>
    <w:rPr>
      <w:rFonts w:ascii="Times New Roman" w:hAnsi="Times New Roman"/>
      <w:color w:val="000000"/>
      <w:sz w:val="18"/>
    </w:rPr>
  </w:style>
  <w:style w:type="paragraph" w:styleId="ae">
    <w:name w:val="footer"/>
    <w:basedOn w:val="a"/>
    <w:link w:val="af"/>
    <w:uiPriority w:val="99"/>
    <w:unhideWhenUsed/>
    <w:rsid w:val="00102BD6"/>
    <w:pPr>
      <w:tabs>
        <w:tab w:val="center" w:pos="4252"/>
        <w:tab w:val="right" w:pos="8504"/>
      </w:tabs>
      <w:snapToGrid w:val="0"/>
    </w:pPr>
  </w:style>
  <w:style w:type="character" w:customStyle="1" w:styleId="af">
    <w:name w:val="フッター (文字)"/>
    <w:link w:val="ae"/>
    <w:uiPriority w:val="99"/>
    <w:rsid w:val="00102BD6"/>
    <w:rPr>
      <w:rFonts w:ascii="Times New Roman" w:hAnsi="Times New Roman"/>
      <w:color w:val="000000"/>
      <w:sz w:val="18"/>
    </w:rPr>
  </w:style>
  <w:style w:type="paragraph" w:styleId="af0">
    <w:name w:val="Balloon Text"/>
    <w:basedOn w:val="a"/>
    <w:link w:val="af1"/>
    <w:uiPriority w:val="99"/>
    <w:semiHidden/>
    <w:unhideWhenUsed/>
    <w:rsid w:val="00102BD6"/>
    <w:rPr>
      <w:rFonts w:ascii="游ゴシック Light" w:eastAsia="游ゴシック Light" w:hAnsi="游ゴシック Light" w:cs="Times New Roman"/>
      <w:szCs w:val="18"/>
    </w:rPr>
  </w:style>
  <w:style w:type="character" w:customStyle="1" w:styleId="af1">
    <w:name w:val="吹き出し (文字)"/>
    <w:link w:val="af0"/>
    <w:uiPriority w:val="99"/>
    <w:semiHidden/>
    <w:rsid w:val="00102BD6"/>
    <w:rPr>
      <w:rFonts w:ascii="游ゴシック Light" w:eastAsia="游ゴシック Light" w:hAnsi="游ゴシック Light" w:cs="Times New Roman"/>
      <w:color w:val="000000"/>
      <w:sz w:val="18"/>
      <w:szCs w:val="18"/>
    </w:rPr>
  </w:style>
  <w:style w:type="character" w:styleId="af2">
    <w:name w:val="annotation reference"/>
    <w:uiPriority w:val="99"/>
    <w:semiHidden/>
    <w:unhideWhenUsed/>
    <w:rsid w:val="0059666A"/>
    <w:rPr>
      <w:sz w:val="18"/>
      <w:szCs w:val="18"/>
    </w:rPr>
  </w:style>
  <w:style w:type="paragraph" w:styleId="af3">
    <w:name w:val="annotation text"/>
    <w:basedOn w:val="a"/>
    <w:link w:val="af4"/>
    <w:uiPriority w:val="99"/>
    <w:semiHidden/>
    <w:unhideWhenUsed/>
    <w:rsid w:val="0059666A"/>
    <w:pPr>
      <w:jc w:val="left"/>
    </w:pPr>
  </w:style>
  <w:style w:type="character" w:customStyle="1" w:styleId="af4">
    <w:name w:val="コメント文字列 (文字)"/>
    <w:link w:val="af3"/>
    <w:uiPriority w:val="99"/>
    <w:semiHidden/>
    <w:rsid w:val="0059666A"/>
    <w:rPr>
      <w:rFonts w:ascii="Times New Roman" w:hAnsi="Times New Roman"/>
      <w:color w:val="000000"/>
      <w:sz w:val="18"/>
    </w:rPr>
  </w:style>
  <w:style w:type="paragraph" w:styleId="af5">
    <w:name w:val="annotation subject"/>
    <w:basedOn w:val="af3"/>
    <w:next w:val="af3"/>
    <w:link w:val="af6"/>
    <w:uiPriority w:val="99"/>
    <w:semiHidden/>
    <w:unhideWhenUsed/>
    <w:rsid w:val="0059666A"/>
    <w:rPr>
      <w:b/>
      <w:bCs/>
    </w:rPr>
  </w:style>
  <w:style w:type="character" w:customStyle="1" w:styleId="af6">
    <w:name w:val="コメント内容 (文字)"/>
    <w:link w:val="af5"/>
    <w:uiPriority w:val="99"/>
    <w:semiHidden/>
    <w:rsid w:val="0059666A"/>
    <w:rPr>
      <w:rFonts w:ascii="Times New Roman" w:hAnsi="Times New Roman"/>
      <w:b/>
      <w:bCs/>
      <w:color w:val="000000"/>
      <w:sz w:val="18"/>
    </w:rPr>
  </w:style>
  <w:style w:type="paragraph" w:styleId="af7">
    <w:name w:val="Revision"/>
    <w:hidden/>
    <w:uiPriority w:val="99"/>
    <w:semiHidden/>
    <w:rsid w:val="00D74421"/>
    <w:rPr>
      <w:rFonts w:ascii="Times New Roman" w:hAnsi="Times New Roman" w:hint="eastAsia"/>
      <w:color w:val="000000"/>
      <w:sz w:val="18"/>
    </w:rPr>
  </w:style>
  <w:style w:type="paragraph" w:styleId="af8">
    <w:name w:val="Body Text"/>
    <w:basedOn w:val="a"/>
    <w:link w:val="af9"/>
    <w:uiPriority w:val="1"/>
    <w:qFormat/>
    <w:rsid w:val="00D74421"/>
    <w:pPr>
      <w:widowControl/>
      <w:jc w:val="left"/>
      <w:textAlignment w:val="auto"/>
    </w:pPr>
    <w:rPr>
      <w:rFonts w:asciiTheme="minorHAnsi" w:eastAsiaTheme="minorEastAsia" w:hAnsiTheme="minorHAnsi" w:cstheme="minorBidi" w:hint="default"/>
      <w:color w:val="auto"/>
      <w:sz w:val="24"/>
      <w:szCs w:val="24"/>
      <w:lang w:eastAsia="en-US"/>
    </w:rPr>
  </w:style>
  <w:style w:type="character" w:customStyle="1" w:styleId="af9">
    <w:name w:val="本文 (文字)"/>
    <w:basedOn w:val="a0"/>
    <w:link w:val="af8"/>
    <w:uiPriority w:val="1"/>
    <w:rsid w:val="00D74421"/>
    <w:rPr>
      <w:rFonts w:asciiTheme="minorHAnsi" w:eastAsiaTheme="minorEastAsia" w:hAnsiTheme="minorHAnsi" w:cstheme="minorBidi"/>
      <w:sz w:val="24"/>
      <w:szCs w:val="24"/>
      <w:lang w:eastAsia="en-US"/>
    </w:rPr>
  </w:style>
  <w:style w:type="paragraph" w:customStyle="1" w:styleId="Word">
    <w:name w:val="標準；(Word文書)"/>
    <w:basedOn w:val="a"/>
    <w:rsid w:val="006A1364"/>
    <w:pPr>
      <w:overflowPunct w:val="0"/>
    </w:pPr>
    <w:rPr>
      <w:rFonts w:ascii="ＭＳ 明朝" w:hAnsi="ＭＳ 明朝"/>
      <w:sz w:val="20"/>
    </w:rPr>
  </w:style>
  <w:style w:type="paragraph" w:styleId="afa">
    <w:name w:val="List Paragraph"/>
    <w:basedOn w:val="a"/>
    <w:uiPriority w:val="1"/>
    <w:qFormat/>
    <w:rsid w:val="006A1364"/>
    <w:pPr>
      <w:ind w:leftChars="400" w:left="840"/>
    </w:pPr>
  </w:style>
  <w:style w:type="character" w:customStyle="1" w:styleId="10">
    <w:name w:val="見出し 1 (文字)"/>
    <w:basedOn w:val="a0"/>
    <w:link w:val="1"/>
    <w:uiPriority w:val="9"/>
    <w:rsid w:val="00987F79"/>
    <w:rPr>
      <w:rFonts w:ascii="ＭＳ Ｐ明朝" w:eastAsia="ＭＳ Ｐ明朝" w:hAnsi="ＭＳ Ｐ明朝" w:cs="ＭＳ Ｐ明朝"/>
      <w:b/>
      <w:bCs/>
      <w:sz w:val="28"/>
      <w:szCs w:val="28"/>
      <w:lang w:eastAsia="en-US"/>
    </w:rPr>
  </w:style>
  <w:style w:type="character" w:customStyle="1" w:styleId="20">
    <w:name w:val="見出し 2 (文字)"/>
    <w:basedOn w:val="a0"/>
    <w:link w:val="2"/>
    <w:uiPriority w:val="9"/>
    <w:rsid w:val="00987F79"/>
    <w:rPr>
      <w:sz w:val="28"/>
      <w:szCs w:val="28"/>
      <w:lang w:eastAsia="en-US"/>
    </w:rPr>
  </w:style>
  <w:style w:type="table" w:customStyle="1" w:styleId="TableNormal">
    <w:name w:val="Table Normal"/>
    <w:uiPriority w:val="2"/>
    <w:semiHidden/>
    <w:unhideWhenUsed/>
    <w:qFormat/>
    <w:rsid w:val="00987F7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7F79"/>
    <w:pPr>
      <w:autoSpaceDE w:val="0"/>
      <w:autoSpaceDN w:val="0"/>
      <w:jc w:val="left"/>
      <w:textAlignment w:val="auto"/>
    </w:pPr>
    <w:rPr>
      <w:rFonts w:ascii="ＭＳ 明朝" w:hAnsi="ＭＳ 明朝" w:hint="default"/>
      <w:color w:val="auto"/>
      <w:sz w:val="22"/>
      <w:szCs w:val="22"/>
      <w:lang w:eastAsia="en-US"/>
    </w:rPr>
  </w:style>
  <w:style w:type="paragraph" w:styleId="afb">
    <w:name w:val="Note Heading"/>
    <w:basedOn w:val="a"/>
    <w:next w:val="a"/>
    <w:link w:val="afc"/>
    <w:uiPriority w:val="99"/>
    <w:unhideWhenUsed/>
    <w:rsid w:val="004B68E3"/>
    <w:pPr>
      <w:jc w:val="center"/>
    </w:pPr>
    <w:rPr>
      <w:rFonts w:hint="default"/>
      <w:color w:val="auto"/>
      <w:sz w:val="21"/>
      <w:szCs w:val="21"/>
    </w:rPr>
  </w:style>
  <w:style w:type="character" w:customStyle="1" w:styleId="afc">
    <w:name w:val="記 (文字)"/>
    <w:basedOn w:val="a0"/>
    <w:link w:val="afb"/>
    <w:uiPriority w:val="99"/>
    <w:rsid w:val="004B68E3"/>
    <w:rPr>
      <w:rFonts w:ascii="Times New Roman" w:hAnsi="Times New Roman"/>
      <w:sz w:val="21"/>
      <w:szCs w:val="21"/>
    </w:rPr>
  </w:style>
  <w:style w:type="paragraph" w:styleId="afd">
    <w:name w:val="Closing"/>
    <w:basedOn w:val="a"/>
    <w:link w:val="afe"/>
    <w:uiPriority w:val="99"/>
    <w:unhideWhenUsed/>
    <w:rsid w:val="004B68E3"/>
    <w:pPr>
      <w:jc w:val="right"/>
    </w:pPr>
    <w:rPr>
      <w:rFonts w:hint="default"/>
      <w:color w:val="auto"/>
      <w:sz w:val="21"/>
      <w:szCs w:val="21"/>
    </w:rPr>
  </w:style>
  <w:style w:type="character" w:customStyle="1" w:styleId="afe">
    <w:name w:val="結語 (文字)"/>
    <w:basedOn w:val="a0"/>
    <w:link w:val="afd"/>
    <w:uiPriority w:val="99"/>
    <w:rsid w:val="004B68E3"/>
    <w:rPr>
      <w:rFonts w:ascii="Times New Roman" w:hAnsi="Times New Roman"/>
      <w:sz w:val="21"/>
      <w:szCs w:val="21"/>
    </w:rPr>
  </w:style>
  <w:style w:type="character" w:styleId="aff">
    <w:name w:val="Hyperlink"/>
    <w:basedOn w:val="a0"/>
    <w:uiPriority w:val="99"/>
    <w:unhideWhenUsed/>
    <w:rsid w:val="004C5482"/>
    <w:rPr>
      <w:color w:val="0563C1" w:themeColor="hyperlink"/>
      <w:u w:val="single"/>
    </w:rPr>
  </w:style>
  <w:style w:type="character" w:customStyle="1" w:styleId="12">
    <w:name w:val="未解決のメンション1"/>
    <w:basedOn w:val="a0"/>
    <w:uiPriority w:val="99"/>
    <w:semiHidden/>
    <w:unhideWhenUsed/>
    <w:rsid w:val="004C5482"/>
    <w:rPr>
      <w:color w:val="605E5C"/>
      <w:shd w:val="clear" w:color="auto" w:fill="E1DFDD"/>
    </w:rPr>
  </w:style>
  <w:style w:type="paragraph" w:styleId="aff0">
    <w:name w:val="No Spacing"/>
    <w:uiPriority w:val="1"/>
    <w:qFormat/>
    <w:rsid w:val="00807A91"/>
    <w:pPr>
      <w:widowControl w:val="0"/>
      <w:jc w:val="both"/>
      <w:textAlignment w:val="baseline"/>
    </w:pPr>
    <w:rPr>
      <w:rFonts w:ascii="Times New Roman" w:hAnsi="Times New Roman" w:hint="eastAsi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27119">
      <w:bodyDiv w:val="1"/>
      <w:marLeft w:val="0"/>
      <w:marRight w:val="0"/>
      <w:marTop w:val="0"/>
      <w:marBottom w:val="0"/>
      <w:divBdr>
        <w:top w:val="none" w:sz="0" w:space="0" w:color="auto"/>
        <w:left w:val="none" w:sz="0" w:space="0" w:color="auto"/>
        <w:bottom w:val="none" w:sz="0" w:space="0" w:color="auto"/>
        <w:right w:val="none" w:sz="0" w:space="0" w:color="auto"/>
      </w:divBdr>
    </w:div>
    <w:div w:id="9286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4555</Words>
  <Characters>711</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revision>2</cp:revision>
  <cp:lastPrinted>2023-02-02T13:04:00Z</cp:lastPrinted>
  <dcterms:created xsi:type="dcterms:W3CDTF">2023-06-13T10:36:00Z</dcterms:created>
  <dcterms:modified xsi:type="dcterms:W3CDTF">2023-06-13T10:36:00Z</dcterms:modified>
</cp:coreProperties>
</file>